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96272" w14:textId="77777777" w:rsidR="001E428D" w:rsidRPr="00E637CF" w:rsidRDefault="001E428D" w:rsidP="001E428D">
      <w:pPr>
        <w:rPr>
          <w:rFonts w:ascii="Arial" w:hAnsi="Arial" w:cs="Arial"/>
          <w:szCs w:val="18"/>
        </w:rPr>
      </w:pPr>
    </w:p>
    <w:p w14:paraId="1F529B63" w14:textId="31A57390" w:rsidR="001E428D" w:rsidRPr="00E637CF" w:rsidRDefault="001E428D" w:rsidP="00303EB5">
      <w:pPr>
        <w:rPr>
          <w:rFonts w:ascii="Arial" w:hAnsi="Arial" w:cs="Arial"/>
          <w:szCs w:val="18"/>
        </w:rPr>
      </w:pPr>
      <w:r>
        <w:rPr>
          <w:rFonts w:ascii="Arial" w:hAnsi="Arial" w:cs="Arial"/>
          <w:szCs w:val="18"/>
        </w:rPr>
        <w:t xml:space="preserve">SENT BY EMAIL ONLY to </w:t>
      </w:r>
      <w:r w:rsidR="00303EB5" w:rsidRPr="00303EB5">
        <w:rPr>
          <w:rFonts w:ascii="Arial" w:hAnsi="Arial" w:cs="Arial"/>
          <w:szCs w:val="18"/>
        </w:rPr>
        <w:t>developmentplans@lichfielddc.gov.uk</w:t>
      </w:r>
    </w:p>
    <w:p w14:paraId="3F1FF4FD" w14:textId="77777777" w:rsidR="001E428D" w:rsidRPr="00E637CF" w:rsidRDefault="001E428D" w:rsidP="001E428D">
      <w:pPr>
        <w:rPr>
          <w:rFonts w:ascii="Arial" w:hAnsi="Arial" w:cs="Arial"/>
          <w:szCs w:val="18"/>
        </w:rPr>
      </w:pPr>
      <w:r w:rsidRPr="00E637CF">
        <w:rPr>
          <w:rFonts w:ascii="Arial" w:hAnsi="Arial" w:cs="Arial"/>
          <w:szCs w:val="18"/>
        </w:rPr>
        <w:t xml:space="preserve"> </w:t>
      </w:r>
    </w:p>
    <w:p w14:paraId="48066773" w14:textId="77777777" w:rsidR="001E428D" w:rsidRPr="002B51CF" w:rsidRDefault="001E428D" w:rsidP="001E428D">
      <w:pPr>
        <w:rPr>
          <w:rFonts w:ascii="Arial" w:hAnsi="Arial" w:cs="Arial"/>
          <w:szCs w:val="18"/>
        </w:rPr>
      </w:pPr>
      <w:r w:rsidRPr="002B51CF">
        <w:rPr>
          <w:rFonts w:ascii="Arial" w:hAnsi="Arial" w:cs="Arial"/>
          <w:noProof/>
          <w:szCs w:val="18"/>
          <w:highlight w:val="yellow"/>
          <w:lang w:eastAsia="en-GB"/>
        </w:rPr>
        <w:drawing>
          <wp:anchor distT="0" distB="0" distL="114300" distR="114300" simplePos="0" relativeHeight="251659264" behindDoc="0" locked="0" layoutInCell="1" allowOverlap="1" wp14:anchorId="3990F317" wp14:editId="3FF2DA83">
            <wp:simplePos x="0" y="0"/>
            <wp:positionH relativeFrom="column">
              <wp:posOffset>5057775</wp:posOffset>
            </wp:positionH>
            <wp:positionV relativeFrom="paragraph">
              <wp:posOffset>-482600</wp:posOffset>
            </wp:positionV>
            <wp:extent cx="876300" cy="876300"/>
            <wp:effectExtent l="0" t="0" r="0" b="0"/>
            <wp:wrapNone/>
            <wp:docPr id="5" name="Picture 5"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castle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B1B11" w14:textId="77777777" w:rsidR="001E428D" w:rsidRPr="00B46871" w:rsidRDefault="001E428D" w:rsidP="001E428D">
      <w:pPr>
        <w:spacing w:line="276" w:lineRule="auto"/>
        <w:jc w:val="right"/>
        <w:rPr>
          <w:rFonts w:ascii="Arial" w:hAnsi="Arial" w:cs="Arial"/>
        </w:rPr>
      </w:pPr>
    </w:p>
    <w:p w14:paraId="356A018A" w14:textId="3C45A935" w:rsidR="001E428D" w:rsidRPr="00B46871" w:rsidRDefault="001E428D" w:rsidP="001E428D">
      <w:pPr>
        <w:spacing w:line="276" w:lineRule="auto"/>
        <w:ind w:left="720" w:firstLine="720"/>
        <w:jc w:val="right"/>
        <w:rPr>
          <w:rFonts w:ascii="Arial" w:hAnsi="Arial" w:cs="Arial"/>
        </w:rPr>
      </w:pPr>
      <w:r w:rsidRPr="00B46871">
        <w:rPr>
          <w:rFonts w:ascii="Arial" w:hAnsi="Arial" w:cs="Arial"/>
        </w:rPr>
        <w:t xml:space="preserve"> </w:t>
      </w:r>
      <w:r w:rsidRPr="00B46871">
        <w:rPr>
          <w:rFonts w:ascii="Arial" w:hAnsi="Arial" w:cs="Arial"/>
        </w:rPr>
        <w:fldChar w:fldCharType="begin"/>
      </w:r>
      <w:r w:rsidRPr="00B46871">
        <w:rPr>
          <w:rFonts w:ascii="Arial" w:hAnsi="Arial" w:cs="Arial"/>
        </w:rPr>
        <w:instrText xml:space="preserve"> DATE  \* MERGEFORMAT </w:instrText>
      </w:r>
      <w:r w:rsidRPr="00B46871">
        <w:rPr>
          <w:rFonts w:ascii="Arial" w:hAnsi="Arial" w:cs="Arial"/>
        </w:rPr>
        <w:fldChar w:fldCharType="separate"/>
      </w:r>
      <w:r w:rsidR="000561C4">
        <w:rPr>
          <w:rFonts w:ascii="Arial" w:hAnsi="Arial" w:cs="Arial"/>
          <w:noProof/>
        </w:rPr>
        <w:t>09/12/2024</w:t>
      </w:r>
      <w:r w:rsidRPr="00B46871">
        <w:rPr>
          <w:rFonts w:ascii="Arial" w:hAnsi="Arial" w:cs="Arial"/>
        </w:rPr>
        <w:fldChar w:fldCharType="end"/>
      </w:r>
    </w:p>
    <w:p w14:paraId="6261F621" w14:textId="77777777" w:rsidR="001E428D" w:rsidRPr="001977B8" w:rsidRDefault="001E428D" w:rsidP="001E428D">
      <w:pPr>
        <w:spacing w:line="276" w:lineRule="auto"/>
        <w:rPr>
          <w:rFonts w:ascii="Arial" w:hAnsi="Arial" w:cs="Arial"/>
        </w:rPr>
      </w:pPr>
    </w:p>
    <w:p w14:paraId="632C2960" w14:textId="77777777" w:rsidR="001E428D" w:rsidRPr="001977B8" w:rsidRDefault="001E428D" w:rsidP="001E428D">
      <w:pPr>
        <w:spacing w:line="276" w:lineRule="auto"/>
        <w:rPr>
          <w:rFonts w:ascii="Arial" w:hAnsi="Arial" w:cs="Arial"/>
        </w:rPr>
      </w:pPr>
      <w:r w:rsidRPr="001977B8">
        <w:rPr>
          <w:rFonts w:ascii="Arial" w:hAnsi="Arial" w:cs="Arial"/>
        </w:rPr>
        <w:t xml:space="preserve">Dear </w:t>
      </w:r>
      <w:r w:rsidRPr="00B46871">
        <w:rPr>
          <w:rFonts w:ascii="Arial" w:hAnsi="Arial" w:cs="Arial"/>
        </w:rPr>
        <w:t>Planning Policy</w:t>
      </w:r>
      <w:r>
        <w:rPr>
          <w:rFonts w:ascii="Arial" w:hAnsi="Arial" w:cs="Arial"/>
        </w:rPr>
        <w:t xml:space="preserve"> Team</w:t>
      </w:r>
      <w:r w:rsidRPr="001977B8">
        <w:rPr>
          <w:rFonts w:ascii="Arial" w:hAnsi="Arial" w:cs="Arial"/>
        </w:rPr>
        <w:t>,</w:t>
      </w:r>
    </w:p>
    <w:p w14:paraId="3919FA42" w14:textId="4EBC84D4" w:rsidR="001E428D" w:rsidRPr="00281EC5" w:rsidRDefault="003C54A3" w:rsidP="00007420">
      <w:pPr>
        <w:spacing w:line="276" w:lineRule="auto"/>
        <w:rPr>
          <w:rFonts w:ascii="Arial" w:hAnsi="Arial" w:cs="Arial"/>
          <w:bCs/>
        </w:rPr>
      </w:pPr>
      <w:r>
        <w:rPr>
          <w:rFonts w:ascii="Arial" w:eastAsiaTheme="majorEastAsia" w:hAnsi="Arial" w:cs="Arial"/>
          <w:b/>
          <w:bCs/>
        </w:rPr>
        <w:t xml:space="preserve">Lichfield </w:t>
      </w:r>
      <w:r w:rsidR="00874EDB">
        <w:rPr>
          <w:rFonts w:ascii="Arial" w:eastAsiaTheme="majorEastAsia" w:hAnsi="Arial" w:cs="Arial"/>
          <w:b/>
          <w:bCs/>
        </w:rPr>
        <w:t xml:space="preserve">new Local Plan </w:t>
      </w:r>
      <w:r>
        <w:rPr>
          <w:rFonts w:ascii="Arial" w:eastAsiaTheme="majorEastAsia" w:hAnsi="Arial" w:cs="Arial"/>
          <w:b/>
          <w:bCs/>
        </w:rPr>
        <w:t>Issues and Option Survey Dec 2024</w:t>
      </w:r>
    </w:p>
    <w:p w14:paraId="253F3483" w14:textId="4999D2B6" w:rsidR="00BC4BC7" w:rsidRDefault="001E428D" w:rsidP="001E428D">
      <w:pPr>
        <w:pStyle w:val="ListParagraph"/>
        <w:numPr>
          <w:ilvl w:val="0"/>
          <w:numId w:val="1"/>
        </w:numPr>
        <w:spacing w:after="0" w:line="276" w:lineRule="auto"/>
        <w:ind w:left="425" w:hanging="425"/>
        <w:rPr>
          <w:rFonts w:ascii="Arial" w:hAnsi="Arial" w:cs="Arial"/>
          <w:bCs/>
        </w:rPr>
      </w:pPr>
      <w:r w:rsidRPr="00281EC5">
        <w:rPr>
          <w:rFonts w:ascii="Arial" w:hAnsi="Arial" w:cs="Arial"/>
          <w:bCs/>
        </w:rPr>
        <w:t>Th</w:t>
      </w:r>
      <w:r w:rsidR="007E10D5">
        <w:rPr>
          <w:rFonts w:ascii="Arial" w:hAnsi="Arial" w:cs="Arial"/>
          <w:bCs/>
        </w:rPr>
        <w:t xml:space="preserve">ank you </w:t>
      </w:r>
      <w:r w:rsidR="007E10D5" w:rsidRPr="00360072">
        <w:rPr>
          <w:rFonts w:ascii="Arial" w:hAnsi="Arial" w:cs="Arial"/>
          <w:bCs/>
        </w:rPr>
        <w:t xml:space="preserve">for consulting the Home Builders Federation (HBF) as part of your Lichfield new Local Plan Issues and Option Survey Dec 2024.  Our response to </w:t>
      </w:r>
      <w:r w:rsidR="00C3549B">
        <w:rPr>
          <w:rFonts w:ascii="Arial" w:hAnsi="Arial" w:cs="Arial"/>
          <w:bCs/>
        </w:rPr>
        <w:t xml:space="preserve">the question set out </w:t>
      </w:r>
      <w:r w:rsidR="000561C4">
        <w:rPr>
          <w:rFonts w:ascii="Arial" w:hAnsi="Arial" w:cs="Arial"/>
          <w:bCs/>
        </w:rPr>
        <w:t>within</w:t>
      </w:r>
      <w:r w:rsidR="00C3549B">
        <w:rPr>
          <w:rFonts w:ascii="Arial" w:hAnsi="Arial" w:cs="Arial"/>
          <w:bCs/>
        </w:rPr>
        <w:t xml:space="preserve"> the Issues and Options documents can be found </w:t>
      </w:r>
      <w:r w:rsidR="007E10D5" w:rsidRPr="00360072">
        <w:rPr>
          <w:rFonts w:ascii="Arial" w:hAnsi="Arial" w:cs="Arial"/>
          <w:bCs/>
        </w:rPr>
        <w:t>belo</w:t>
      </w:r>
      <w:r w:rsidR="00BC4BC7">
        <w:rPr>
          <w:rFonts w:ascii="Arial" w:hAnsi="Arial" w:cs="Arial"/>
          <w:bCs/>
        </w:rPr>
        <w:t>w.</w:t>
      </w:r>
    </w:p>
    <w:p w14:paraId="7B105D90" w14:textId="77777777" w:rsidR="00BC4BC7" w:rsidRDefault="00BC4BC7" w:rsidP="00BC4BC7">
      <w:pPr>
        <w:pStyle w:val="ListParagraph"/>
        <w:spacing w:after="0" w:line="276" w:lineRule="auto"/>
        <w:ind w:left="425"/>
        <w:rPr>
          <w:rFonts w:ascii="Arial" w:hAnsi="Arial" w:cs="Arial"/>
          <w:bCs/>
        </w:rPr>
      </w:pPr>
    </w:p>
    <w:p w14:paraId="34A28FF7" w14:textId="18A480F6" w:rsidR="001E428D" w:rsidRDefault="001E428D" w:rsidP="001E428D">
      <w:pPr>
        <w:pStyle w:val="ListParagraph"/>
        <w:numPr>
          <w:ilvl w:val="0"/>
          <w:numId w:val="1"/>
        </w:numPr>
        <w:spacing w:after="0" w:line="276" w:lineRule="auto"/>
        <w:ind w:left="425" w:hanging="425"/>
        <w:rPr>
          <w:rFonts w:ascii="Arial" w:hAnsi="Arial" w:cs="Arial"/>
          <w:bCs/>
        </w:rPr>
      </w:pPr>
      <w:r w:rsidRPr="00281EC5">
        <w:rPr>
          <w:rFonts w:ascii="Arial" w:hAnsi="Arial" w:cs="Arial"/>
          <w:bCs/>
        </w:rPr>
        <w:t xml:space="preserve">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w:t>
      </w:r>
      <w:r w:rsidR="00C409BB">
        <w:rPr>
          <w:rFonts w:ascii="Arial" w:hAnsi="Arial" w:cs="Arial"/>
          <w:bCs/>
        </w:rPr>
        <w:t xml:space="preserve">Our members include affordable housing providers and self/custom build </w:t>
      </w:r>
      <w:r w:rsidR="000561C4">
        <w:rPr>
          <w:rFonts w:ascii="Arial" w:hAnsi="Arial" w:cs="Arial"/>
          <w:bCs/>
        </w:rPr>
        <w:t>developers.</w:t>
      </w:r>
    </w:p>
    <w:p w14:paraId="627B5E19" w14:textId="77777777" w:rsidR="00C409BB" w:rsidRPr="00C409BB" w:rsidRDefault="00C409BB" w:rsidP="00C409BB">
      <w:pPr>
        <w:pStyle w:val="ListParagraph"/>
        <w:rPr>
          <w:rFonts w:ascii="Arial" w:hAnsi="Arial" w:cs="Arial"/>
          <w:bCs/>
        </w:rPr>
      </w:pPr>
    </w:p>
    <w:p w14:paraId="221388FF" w14:textId="11FAEA26" w:rsidR="00C409BB" w:rsidRDefault="00C3549B" w:rsidP="001E428D">
      <w:pPr>
        <w:pStyle w:val="ListParagraph"/>
        <w:numPr>
          <w:ilvl w:val="0"/>
          <w:numId w:val="1"/>
        </w:numPr>
        <w:spacing w:after="0" w:line="276" w:lineRule="auto"/>
        <w:ind w:left="425" w:hanging="425"/>
        <w:rPr>
          <w:rFonts w:ascii="Arial" w:hAnsi="Arial" w:cs="Arial"/>
          <w:bCs/>
        </w:rPr>
      </w:pPr>
      <w:r>
        <w:rPr>
          <w:rFonts w:ascii="Arial" w:hAnsi="Arial" w:cs="Arial"/>
          <w:bCs/>
        </w:rPr>
        <w:t xml:space="preserve">Although, HBF welcome the Council’s efforts </w:t>
      </w:r>
      <w:r w:rsidRPr="008D62D2">
        <w:rPr>
          <w:rFonts w:ascii="Arial" w:hAnsi="Arial" w:cs="Arial"/>
          <w:bCs/>
        </w:rPr>
        <w:t xml:space="preserve">to ensure that they have an up to Local Plan.  </w:t>
      </w:r>
      <w:r w:rsidR="00C409BB">
        <w:rPr>
          <w:rFonts w:ascii="Arial" w:hAnsi="Arial" w:cs="Arial"/>
          <w:bCs/>
        </w:rPr>
        <w:t>We</w:t>
      </w:r>
      <w:r>
        <w:rPr>
          <w:rFonts w:ascii="Arial" w:hAnsi="Arial" w:cs="Arial"/>
          <w:bCs/>
        </w:rPr>
        <w:t>, also</w:t>
      </w:r>
      <w:r w:rsidR="00C409BB">
        <w:rPr>
          <w:rFonts w:ascii="Arial" w:hAnsi="Arial" w:cs="Arial"/>
          <w:bCs/>
        </w:rPr>
        <w:t xml:space="preserve"> note the </w:t>
      </w:r>
      <w:r>
        <w:rPr>
          <w:rFonts w:ascii="Arial" w:hAnsi="Arial" w:cs="Arial"/>
          <w:bCs/>
        </w:rPr>
        <w:t>unfortunate</w:t>
      </w:r>
      <w:r w:rsidR="00C409BB">
        <w:rPr>
          <w:rFonts w:ascii="Arial" w:hAnsi="Arial" w:cs="Arial"/>
          <w:bCs/>
        </w:rPr>
        <w:t xml:space="preserve"> timing of your </w:t>
      </w:r>
      <w:r>
        <w:rPr>
          <w:rFonts w:ascii="Arial" w:hAnsi="Arial" w:cs="Arial"/>
          <w:bCs/>
        </w:rPr>
        <w:t>consultation</w:t>
      </w:r>
      <w:r w:rsidR="00C409BB">
        <w:rPr>
          <w:rFonts w:ascii="Arial" w:hAnsi="Arial" w:cs="Arial"/>
          <w:bCs/>
        </w:rPr>
        <w:t xml:space="preserve"> which is likely to close the day before the new National </w:t>
      </w:r>
      <w:r>
        <w:rPr>
          <w:rFonts w:ascii="Arial" w:hAnsi="Arial" w:cs="Arial"/>
          <w:bCs/>
        </w:rPr>
        <w:t>Planning</w:t>
      </w:r>
      <w:r w:rsidR="00C409BB">
        <w:rPr>
          <w:rFonts w:ascii="Arial" w:hAnsi="Arial" w:cs="Arial"/>
          <w:bCs/>
        </w:rPr>
        <w:t xml:space="preserve"> Policy </w:t>
      </w:r>
      <w:r>
        <w:rPr>
          <w:rFonts w:ascii="Arial" w:hAnsi="Arial" w:cs="Arial"/>
          <w:bCs/>
        </w:rPr>
        <w:t>Framework</w:t>
      </w:r>
      <w:r w:rsidR="00C409BB">
        <w:rPr>
          <w:rFonts w:ascii="Arial" w:hAnsi="Arial" w:cs="Arial"/>
          <w:bCs/>
        </w:rPr>
        <w:t xml:space="preserve"> is expected </w:t>
      </w:r>
      <w:r>
        <w:rPr>
          <w:rFonts w:ascii="Arial" w:hAnsi="Arial" w:cs="Arial"/>
          <w:bCs/>
        </w:rPr>
        <w:t>to</w:t>
      </w:r>
      <w:r w:rsidR="00C409BB">
        <w:rPr>
          <w:rFonts w:ascii="Arial" w:hAnsi="Arial" w:cs="Arial"/>
          <w:bCs/>
        </w:rPr>
        <w:t xml:space="preserve"> be published, as such we would </w:t>
      </w:r>
      <w:r>
        <w:rPr>
          <w:rFonts w:ascii="Arial" w:hAnsi="Arial" w:cs="Arial"/>
          <w:bCs/>
        </w:rPr>
        <w:t>suggest</w:t>
      </w:r>
      <w:r w:rsidR="00C409BB">
        <w:rPr>
          <w:rFonts w:ascii="Arial" w:hAnsi="Arial" w:cs="Arial"/>
          <w:bCs/>
        </w:rPr>
        <w:t xml:space="preserve"> the Council may need </w:t>
      </w:r>
      <w:r>
        <w:rPr>
          <w:rFonts w:ascii="Arial" w:hAnsi="Arial" w:cs="Arial"/>
          <w:bCs/>
        </w:rPr>
        <w:t>to</w:t>
      </w:r>
      <w:r w:rsidR="00C409BB">
        <w:rPr>
          <w:rFonts w:ascii="Arial" w:hAnsi="Arial" w:cs="Arial"/>
          <w:bCs/>
        </w:rPr>
        <w:t xml:space="preserve"> revisit th</w:t>
      </w:r>
      <w:r>
        <w:rPr>
          <w:rFonts w:ascii="Arial" w:hAnsi="Arial" w:cs="Arial"/>
          <w:bCs/>
        </w:rPr>
        <w:t>is</w:t>
      </w:r>
      <w:r w:rsidR="00C409BB">
        <w:rPr>
          <w:rFonts w:ascii="Arial" w:hAnsi="Arial" w:cs="Arial"/>
          <w:bCs/>
        </w:rPr>
        <w:t xml:space="preserve"> Issues and </w:t>
      </w:r>
      <w:r>
        <w:rPr>
          <w:rFonts w:ascii="Arial" w:hAnsi="Arial" w:cs="Arial"/>
          <w:bCs/>
        </w:rPr>
        <w:t>O</w:t>
      </w:r>
      <w:r w:rsidR="00C409BB">
        <w:rPr>
          <w:rFonts w:ascii="Arial" w:hAnsi="Arial" w:cs="Arial"/>
          <w:bCs/>
        </w:rPr>
        <w:t xml:space="preserve">ptions </w:t>
      </w:r>
      <w:r>
        <w:rPr>
          <w:rFonts w:ascii="Arial" w:hAnsi="Arial" w:cs="Arial"/>
          <w:bCs/>
        </w:rPr>
        <w:t>consultation</w:t>
      </w:r>
      <w:r w:rsidR="00C409BB">
        <w:rPr>
          <w:rFonts w:ascii="Arial" w:hAnsi="Arial" w:cs="Arial"/>
          <w:bCs/>
        </w:rPr>
        <w:t xml:space="preserve"> </w:t>
      </w:r>
      <w:proofErr w:type="gramStart"/>
      <w:r w:rsidR="00C409BB">
        <w:rPr>
          <w:rFonts w:ascii="Arial" w:hAnsi="Arial" w:cs="Arial"/>
          <w:bCs/>
        </w:rPr>
        <w:t>in light of</w:t>
      </w:r>
      <w:proofErr w:type="gramEnd"/>
      <w:r w:rsidR="00C409BB">
        <w:rPr>
          <w:rFonts w:ascii="Arial" w:hAnsi="Arial" w:cs="Arial"/>
          <w:bCs/>
        </w:rPr>
        <w:t xml:space="preserve"> the new </w:t>
      </w:r>
      <w:r>
        <w:rPr>
          <w:rFonts w:ascii="Arial" w:hAnsi="Arial" w:cs="Arial"/>
          <w:bCs/>
        </w:rPr>
        <w:t>information</w:t>
      </w:r>
      <w:r w:rsidR="00C409BB">
        <w:rPr>
          <w:rFonts w:ascii="Arial" w:hAnsi="Arial" w:cs="Arial"/>
          <w:bCs/>
        </w:rPr>
        <w:t xml:space="preserve"> expected in the NPPF.</w:t>
      </w:r>
    </w:p>
    <w:p w14:paraId="73243879" w14:textId="77777777" w:rsidR="00BC4BC7" w:rsidRPr="00BC4BC7" w:rsidRDefault="00BC4BC7" w:rsidP="00BC4BC7">
      <w:pPr>
        <w:pStyle w:val="ListParagraph"/>
        <w:rPr>
          <w:rFonts w:ascii="Arial" w:hAnsi="Arial" w:cs="Arial"/>
          <w:bCs/>
        </w:rPr>
      </w:pPr>
    </w:p>
    <w:p w14:paraId="66298A7B" w14:textId="2358190F" w:rsidR="005D0E5D" w:rsidRDefault="00DC72DD" w:rsidP="005D0E5D">
      <w:pPr>
        <w:pStyle w:val="ListParagraph"/>
        <w:numPr>
          <w:ilvl w:val="0"/>
          <w:numId w:val="1"/>
        </w:numPr>
        <w:spacing w:after="0" w:line="276" w:lineRule="auto"/>
        <w:ind w:left="425" w:hanging="425"/>
        <w:rPr>
          <w:rFonts w:ascii="Arial" w:hAnsi="Arial" w:cs="Arial"/>
          <w:bCs/>
        </w:rPr>
      </w:pPr>
      <w:r w:rsidRPr="008D62D2">
        <w:rPr>
          <w:rFonts w:ascii="Arial" w:hAnsi="Arial" w:cs="Arial"/>
          <w:bCs/>
        </w:rPr>
        <w:t xml:space="preserve">Plan-making is a fundamental part of a Local Authority’s role and is essential to support the delivery new homes and jobs.  HBF agree that there are many factors that support the need for a review of the </w:t>
      </w:r>
      <w:r w:rsidR="00223552">
        <w:rPr>
          <w:rFonts w:ascii="Arial" w:hAnsi="Arial" w:cs="Arial"/>
          <w:bCs/>
        </w:rPr>
        <w:t xml:space="preserve">Lichfield </w:t>
      </w:r>
      <w:r w:rsidRPr="008D62D2">
        <w:rPr>
          <w:rFonts w:ascii="Arial" w:hAnsi="Arial" w:cs="Arial"/>
          <w:bCs/>
        </w:rPr>
        <w:t xml:space="preserve">Local </w:t>
      </w:r>
      <w:proofErr w:type="gramStart"/>
      <w:r w:rsidRPr="008D62D2">
        <w:rPr>
          <w:rFonts w:ascii="Arial" w:hAnsi="Arial" w:cs="Arial"/>
          <w:bCs/>
        </w:rPr>
        <w:t>Plan</w:t>
      </w:r>
      <w:proofErr w:type="gramEnd"/>
      <w:r>
        <w:rPr>
          <w:rFonts w:ascii="Arial" w:hAnsi="Arial" w:cs="Arial"/>
          <w:bCs/>
        </w:rPr>
        <w:t xml:space="preserve"> and we </w:t>
      </w:r>
      <w:r w:rsidR="00223552">
        <w:rPr>
          <w:rFonts w:ascii="Arial" w:hAnsi="Arial" w:cs="Arial"/>
          <w:bCs/>
        </w:rPr>
        <w:t xml:space="preserve">would </w:t>
      </w:r>
      <w:r w:rsidRPr="008D62D2">
        <w:rPr>
          <w:rFonts w:ascii="Arial" w:hAnsi="Arial" w:cs="Arial"/>
          <w:bCs/>
        </w:rPr>
        <w:t xml:space="preserve">support </w:t>
      </w:r>
      <w:r>
        <w:rPr>
          <w:rFonts w:ascii="Arial" w:hAnsi="Arial" w:cs="Arial"/>
          <w:bCs/>
        </w:rPr>
        <w:t xml:space="preserve">and </w:t>
      </w:r>
      <w:r w:rsidRPr="008D62D2">
        <w:rPr>
          <w:rFonts w:ascii="Arial" w:hAnsi="Arial" w:cs="Arial"/>
          <w:bCs/>
        </w:rPr>
        <w:t xml:space="preserve">welcome </w:t>
      </w:r>
      <w:r>
        <w:rPr>
          <w:rFonts w:ascii="Arial" w:hAnsi="Arial" w:cs="Arial"/>
          <w:bCs/>
        </w:rPr>
        <w:t xml:space="preserve">a </w:t>
      </w:r>
      <w:r w:rsidRPr="008D62D2">
        <w:rPr>
          <w:rFonts w:ascii="Arial" w:hAnsi="Arial" w:cs="Arial"/>
          <w:bCs/>
        </w:rPr>
        <w:t xml:space="preserve">proactive </w:t>
      </w:r>
      <w:r>
        <w:rPr>
          <w:rFonts w:ascii="Arial" w:hAnsi="Arial" w:cs="Arial"/>
          <w:bCs/>
        </w:rPr>
        <w:t xml:space="preserve">pro-growth </w:t>
      </w:r>
      <w:r w:rsidRPr="008D62D2">
        <w:rPr>
          <w:rFonts w:ascii="Arial" w:hAnsi="Arial" w:cs="Arial"/>
          <w:bCs/>
        </w:rPr>
        <w:t>approach</w:t>
      </w:r>
      <w:r w:rsidR="00223552">
        <w:rPr>
          <w:rFonts w:ascii="Arial" w:hAnsi="Arial" w:cs="Arial"/>
          <w:bCs/>
        </w:rPr>
        <w:t xml:space="preserve"> that ensure the housing needs of </w:t>
      </w:r>
      <w:r w:rsidR="00E0119C">
        <w:rPr>
          <w:rFonts w:ascii="Arial" w:hAnsi="Arial" w:cs="Arial"/>
          <w:bCs/>
        </w:rPr>
        <w:t>Lichfield</w:t>
      </w:r>
      <w:r w:rsidR="00223552">
        <w:rPr>
          <w:rFonts w:ascii="Arial" w:hAnsi="Arial" w:cs="Arial"/>
          <w:bCs/>
        </w:rPr>
        <w:t xml:space="preserve"> </w:t>
      </w:r>
      <w:r w:rsidR="00B72421">
        <w:rPr>
          <w:rFonts w:ascii="Arial" w:hAnsi="Arial" w:cs="Arial"/>
          <w:bCs/>
        </w:rPr>
        <w:t>are</w:t>
      </w:r>
      <w:r w:rsidR="00223552">
        <w:rPr>
          <w:rFonts w:ascii="Arial" w:hAnsi="Arial" w:cs="Arial"/>
          <w:bCs/>
        </w:rPr>
        <w:t xml:space="preserve"> met in full and rec</w:t>
      </w:r>
      <w:r w:rsidR="00B72421">
        <w:rPr>
          <w:rFonts w:ascii="Arial" w:hAnsi="Arial" w:cs="Arial"/>
          <w:bCs/>
        </w:rPr>
        <w:t>og</w:t>
      </w:r>
      <w:r w:rsidR="00223552">
        <w:rPr>
          <w:rFonts w:ascii="Arial" w:hAnsi="Arial" w:cs="Arial"/>
          <w:bCs/>
        </w:rPr>
        <w:t xml:space="preserve">nises the </w:t>
      </w:r>
      <w:r w:rsidR="00B72421">
        <w:rPr>
          <w:rFonts w:ascii="Arial" w:hAnsi="Arial" w:cs="Arial"/>
          <w:bCs/>
        </w:rPr>
        <w:t>contribution</w:t>
      </w:r>
      <w:r w:rsidR="00223552">
        <w:rPr>
          <w:rFonts w:ascii="Arial" w:hAnsi="Arial" w:cs="Arial"/>
          <w:bCs/>
        </w:rPr>
        <w:t xml:space="preserve"> of the areas to the wider </w:t>
      </w:r>
      <w:r w:rsidR="00B72421">
        <w:rPr>
          <w:rFonts w:ascii="Arial" w:hAnsi="Arial" w:cs="Arial"/>
          <w:bCs/>
        </w:rPr>
        <w:t>West Midlands region.</w:t>
      </w:r>
    </w:p>
    <w:p w14:paraId="62B283C6" w14:textId="77777777" w:rsidR="005D0E5D" w:rsidRPr="005D0E5D" w:rsidRDefault="005D0E5D" w:rsidP="005D0E5D">
      <w:pPr>
        <w:pStyle w:val="ListParagraph"/>
        <w:rPr>
          <w:rFonts w:ascii="Arial" w:hAnsi="Arial" w:cs="Arial"/>
          <w:bCs/>
        </w:rPr>
      </w:pPr>
    </w:p>
    <w:p w14:paraId="6FCDDA74" w14:textId="4996DEC2" w:rsidR="005D0E5D" w:rsidRPr="007E04A6" w:rsidRDefault="00E32304" w:rsidP="005D0E5D">
      <w:pPr>
        <w:pStyle w:val="ListParagraph"/>
        <w:numPr>
          <w:ilvl w:val="0"/>
          <w:numId w:val="1"/>
        </w:numPr>
        <w:spacing w:after="0" w:line="276" w:lineRule="auto"/>
        <w:ind w:left="425" w:hanging="425"/>
        <w:rPr>
          <w:rFonts w:ascii="Arial" w:hAnsi="Arial" w:cs="Arial"/>
          <w:bCs/>
        </w:rPr>
      </w:pPr>
      <w:r w:rsidRPr="005D0E5D">
        <w:rPr>
          <w:rFonts w:ascii="Arial" w:hAnsi="Arial" w:cs="Arial"/>
          <w:bCs/>
        </w:rPr>
        <w:t xml:space="preserve">HBF </w:t>
      </w:r>
      <w:r w:rsidR="00B72421" w:rsidRPr="005D0E5D">
        <w:rPr>
          <w:rFonts w:ascii="Arial" w:hAnsi="Arial" w:cs="Arial"/>
          <w:bCs/>
        </w:rPr>
        <w:t xml:space="preserve">would also </w:t>
      </w:r>
      <w:r w:rsidRPr="005D0E5D">
        <w:rPr>
          <w:rFonts w:ascii="Arial" w:hAnsi="Arial" w:cs="Arial"/>
          <w:bCs/>
        </w:rPr>
        <w:t>note that joint working between local authorities and relevant bodies is integral to the production of local plans</w:t>
      </w:r>
      <w:r w:rsidR="003D5959" w:rsidRPr="005D0E5D">
        <w:rPr>
          <w:rFonts w:ascii="Arial" w:hAnsi="Arial" w:cs="Arial"/>
          <w:bCs/>
        </w:rPr>
        <w:t xml:space="preserve"> and </w:t>
      </w:r>
      <w:r w:rsidR="00223552" w:rsidRPr="005D0E5D">
        <w:rPr>
          <w:rFonts w:ascii="Arial" w:hAnsi="Arial" w:cs="Arial"/>
          <w:bCs/>
        </w:rPr>
        <w:t>compliance</w:t>
      </w:r>
      <w:r w:rsidR="003D5959" w:rsidRPr="005D0E5D">
        <w:rPr>
          <w:rFonts w:ascii="Arial" w:hAnsi="Arial" w:cs="Arial"/>
          <w:bCs/>
        </w:rPr>
        <w:t xml:space="preserve"> with the </w:t>
      </w:r>
      <w:r w:rsidR="00F423F2">
        <w:rPr>
          <w:rFonts w:ascii="Arial" w:hAnsi="Arial" w:cs="Arial"/>
          <w:bCs/>
        </w:rPr>
        <w:t>D</w:t>
      </w:r>
      <w:r w:rsidR="003D5959" w:rsidRPr="005D0E5D">
        <w:rPr>
          <w:rFonts w:ascii="Arial" w:hAnsi="Arial" w:cs="Arial"/>
          <w:bCs/>
        </w:rPr>
        <w:t>uty to Cooperate</w:t>
      </w:r>
      <w:r w:rsidRPr="005D0E5D">
        <w:rPr>
          <w:rFonts w:ascii="Arial" w:hAnsi="Arial" w:cs="Arial"/>
          <w:bCs/>
        </w:rPr>
        <w:t>.  We support the use of Statements of Common Ground to document cross-boundary matters setting out how these will be addressed and noting the progress in cooperating to address them.  Such statements, including draft versions where needed, should be made publicly available.</w:t>
      </w:r>
      <w:r w:rsidR="005D0E5D" w:rsidRPr="005D0E5D">
        <w:t xml:space="preserve"> </w:t>
      </w:r>
    </w:p>
    <w:p w14:paraId="3B9882D9" w14:textId="77777777" w:rsidR="007E04A6" w:rsidRPr="007E04A6" w:rsidRDefault="007E04A6" w:rsidP="007E04A6">
      <w:pPr>
        <w:pStyle w:val="ListParagraph"/>
        <w:rPr>
          <w:rFonts w:ascii="Arial" w:hAnsi="Arial" w:cs="Arial"/>
          <w:bCs/>
        </w:rPr>
      </w:pPr>
    </w:p>
    <w:p w14:paraId="14271D37" w14:textId="31386D44" w:rsidR="007E04A6" w:rsidRPr="00AD40E5" w:rsidRDefault="007E04A6" w:rsidP="00351493">
      <w:pPr>
        <w:pStyle w:val="ListParagraph"/>
        <w:numPr>
          <w:ilvl w:val="0"/>
          <w:numId w:val="1"/>
        </w:numPr>
        <w:spacing w:after="0" w:line="276" w:lineRule="auto"/>
        <w:ind w:left="425" w:hanging="425"/>
        <w:rPr>
          <w:rFonts w:ascii="Arial" w:hAnsi="Arial" w:cs="Arial"/>
          <w:bCs/>
        </w:rPr>
      </w:pPr>
      <w:r w:rsidRPr="00AD40E5">
        <w:rPr>
          <w:rFonts w:ascii="Arial" w:hAnsi="Arial" w:cs="Arial"/>
          <w:bCs/>
        </w:rPr>
        <w:t xml:space="preserve">We found the </w:t>
      </w:r>
      <w:r w:rsidR="000571E7" w:rsidRPr="00AD40E5">
        <w:rPr>
          <w:rFonts w:ascii="Arial" w:hAnsi="Arial" w:cs="Arial"/>
          <w:bCs/>
        </w:rPr>
        <w:t xml:space="preserve">format of this </w:t>
      </w:r>
      <w:r w:rsidR="00CD2909" w:rsidRPr="00AD40E5">
        <w:rPr>
          <w:rFonts w:ascii="Arial" w:hAnsi="Arial" w:cs="Arial"/>
          <w:bCs/>
        </w:rPr>
        <w:t>consultation</w:t>
      </w:r>
      <w:r w:rsidR="000571E7" w:rsidRPr="00AD40E5">
        <w:rPr>
          <w:rFonts w:ascii="Arial" w:hAnsi="Arial" w:cs="Arial"/>
          <w:bCs/>
        </w:rPr>
        <w:t xml:space="preserve"> very unclear</w:t>
      </w:r>
      <w:r w:rsidR="00CD2909" w:rsidRPr="00AD40E5">
        <w:rPr>
          <w:rFonts w:ascii="Arial" w:hAnsi="Arial" w:cs="Arial"/>
          <w:bCs/>
        </w:rPr>
        <w:t xml:space="preserve"> and </w:t>
      </w:r>
      <w:r w:rsidRPr="00AD40E5">
        <w:rPr>
          <w:rFonts w:ascii="Arial" w:hAnsi="Arial" w:cs="Arial"/>
          <w:bCs/>
        </w:rPr>
        <w:t>confusing</w:t>
      </w:r>
      <w:r w:rsidR="000571E7" w:rsidRPr="00AD40E5">
        <w:rPr>
          <w:rFonts w:ascii="Arial" w:hAnsi="Arial" w:cs="Arial"/>
          <w:bCs/>
        </w:rPr>
        <w:t xml:space="preserve">.  Having signed up online to respond the </w:t>
      </w:r>
      <w:r w:rsidR="00CD2909" w:rsidRPr="00AD40E5">
        <w:rPr>
          <w:rFonts w:ascii="Arial" w:hAnsi="Arial" w:cs="Arial"/>
          <w:bCs/>
        </w:rPr>
        <w:t>consultation</w:t>
      </w:r>
      <w:r w:rsidR="000571E7" w:rsidRPr="00AD40E5">
        <w:rPr>
          <w:rFonts w:ascii="Arial" w:hAnsi="Arial" w:cs="Arial"/>
          <w:bCs/>
        </w:rPr>
        <w:t xml:space="preserve"> </w:t>
      </w:r>
      <w:r w:rsidR="00CD2909" w:rsidRPr="00AD40E5">
        <w:rPr>
          <w:rFonts w:ascii="Arial" w:hAnsi="Arial" w:cs="Arial"/>
          <w:bCs/>
        </w:rPr>
        <w:t xml:space="preserve">it was </w:t>
      </w:r>
      <w:r w:rsidR="000571E7" w:rsidRPr="00AD40E5">
        <w:rPr>
          <w:rFonts w:ascii="Arial" w:hAnsi="Arial" w:cs="Arial"/>
          <w:bCs/>
        </w:rPr>
        <w:t xml:space="preserve">confusing to find that there is a short </w:t>
      </w:r>
      <w:r w:rsidR="00CD2909" w:rsidRPr="00AD40E5">
        <w:rPr>
          <w:rFonts w:ascii="Arial" w:hAnsi="Arial" w:cs="Arial"/>
          <w:bCs/>
        </w:rPr>
        <w:t>survey</w:t>
      </w:r>
      <w:r w:rsidR="000571E7" w:rsidRPr="00AD40E5">
        <w:rPr>
          <w:rFonts w:ascii="Arial" w:hAnsi="Arial" w:cs="Arial"/>
          <w:bCs/>
        </w:rPr>
        <w:t xml:space="preserve"> to complete which states “Short survey for the Local Plan 2043: Issues and Options consultation. This survey is for those not wishing to respond to the consultation </w:t>
      </w:r>
      <w:r w:rsidR="000571E7" w:rsidRPr="00AD40E5">
        <w:rPr>
          <w:rFonts w:ascii="Arial" w:hAnsi="Arial" w:cs="Arial"/>
          <w:bCs/>
        </w:rPr>
        <w:lastRenderedPageBreak/>
        <w:t xml:space="preserve">questions within the full Local Plan 2043: Issues and Options document.” </w:t>
      </w:r>
      <w:r w:rsidR="00DB016B" w:rsidRPr="00AD40E5">
        <w:rPr>
          <w:rFonts w:ascii="Arial" w:hAnsi="Arial" w:cs="Arial"/>
          <w:bCs/>
        </w:rPr>
        <w:t>This short surveys only asked five questions (Question 1: What do you think Lichfield District should look like in 2043?  Question 2: We will need to build new homes, where do you think they should be built in the district?  Question 3: Where do you think development that will provide employment and new job opportunities should be built in the district?</w:t>
      </w:r>
      <w:r w:rsidR="00067B36" w:rsidRPr="00AD40E5">
        <w:rPr>
          <w:rFonts w:ascii="Arial" w:hAnsi="Arial" w:cs="Arial"/>
          <w:bCs/>
        </w:rPr>
        <w:t xml:space="preserve"> </w:t>
      </w:r>
      <w:r w:rsidR="00DB016B" w:rsidRPr="00AD40E5">
        <w:rPr>
          <w:rFonts w:ascii="Arial" w:hAnsi="Arial" w:cs="Arial"/>
          <w:bCs/>
        </w:rPr>
        <w:t>Question 4: What infrastructure do you think we need or needs improving in the district?</w:t>
      </w:r>
      <w:r w:rsidR="00067B36" w:rsidRPr="00AD40E5">
        <w:rPr>
          <w:rFonts w:ascii="Arial" w:hAnsi="Arial" w:cs="Arial"/>
          <w:bCs/>
        </w:rPr>
        <w:t xml:space="preserve"> </w:t>
      </w:r>
      <w:r w:rsidR="00DB016B" w:rsidRPr="00AD40E5">
        <w:rPr>
          <w:rFonts w:ascii="Arial" w:hAnsi="Arial" w:cs="Arial"/>
          <w:bCs/>
        </w:rPr>
        <w:t>Question 5: What do you think it is important that the new local plan protects?</w:t>
      </w:r>
      <w:r w:rsidR="00067B36" w:rsidRPr="00AD40E5">
        <w:rPr>
          <w:rFonts w:ascii="Arial" w:hAnsi="Arial" w:cs="Arial"/>
          <w:bCs/>
        </w:rPr>
        <w:t>) whereas many more questions are asked within the Issues and Options Documents</w:t>
      </w:r>
      <w:r w:rsidR="00AD40E5" w:rsidRPr="00AD40E5">
        <w:rPr>
          <w:rFonts w:ascii="Arial" w:hAnsi="Arial" w:cs="Arial"/>
          <w:bCs/>
        </w:rPr>
        <w:t xml:space="preserve">.  There </w:t>
      </w:r>
      <w:r w:rsidR="00BB671C">
        <w:rPr>
          <w:rFonts w:ascii="Arial" w:hAnsi="Arial" w:cs="Arial"/>
          <w:bCs/>
        </w:rPr>
        <w:t>appears to be n</w:t>
      </w:r>
      <w:r w:rsidR="000571E7" w:rsidRPr="00AD40E5">
        <w:rPr>
          <w:rFonts w:ascii="Arial" w:hAnsi="Arial" w:cs="Arial"/>
          <w:bCs/>
        </w:rPr>
        <w:t>o</w:t>
      </w:r>
      <w:r w:rsidR="00AD40E5">
        <w:rPr>
          <w:rFonts w:ascii="Arial" w:hAnsi="Arial" w:cs="Arial"/>
          <w:bCs/>
        </w:rPr>
        <w:t xml:space="preserve"> online version of </w:t>
      </w:r>
      <w:r w:rsidR="00FE4BC4" w:rsidRPr="00AD40E5">
        <w:rPr>
          <w:rFonts w:ascii="Arial" w:hAnsi="Arial" w:cs="Arial"/>
          <w:bCs/>
        </w:rPr>
        <w:t>the l</w:t>
      </w:r>
      <w:r w:rsidR="000571E7" w:rsidRPr="00AD40E5">
        <w:rPr>
          <w:rFonts w:ascii="Arial" w:hAnsi="Arial" w:cs="Arial"/>
          <w:bCs/>
        </w:rPr>
        <w:t>ong survey</w:t>
      </w:r>
      <w:r w:rsidR="00FE4BC4" w:rsidRPr="00AD40E5">
        <w:rPr>
          <w:rFonts w:ascii="Arial" w:hAnsi="Arial" w:cs="Arial"/>
          <w:bCs/>
        </w:rPr>
        <w:t xml:space="preserve">, with the </w:t>
      </w:r>
      <w:r w:rsidR="00BB671C">
        <w:rPr>
          <w:rFonts w:ascii="Arial" w:hAnsi="Arial" w:cs="Arial"/>
          <w:bCs/>
        </w:rPr>
        <w:t xml:space="preserve">thirty-three </w:t>
      </w:r>
      <w:r w:rsidR="00FE4BC4" w:rsidRPr="00AD40E5">
        <w:rPr>
          <w:rFonts w:ascii="Arial" w:hAnsi="Arial" w:cs="Arial"/>
          <w:bCs/>
        </w:rPr>
        <w:t>more detailed questions available t</w:t>
      </w:r>
      <w:r w:rsidR="000571E7" w:rsidRPr="00AD40E5">
        <w:rPr>
          <w:rFonts w:ascii="Arial" w:hAnsi="Arial" w:cs="Arial"/>
          <w:bCs/>
        </w:rPr>
        <w:t>o complete</w:t>
      </w:r>
      <w:r w:rsidR="00FE4BC4" w:rsidRPr="00AD40E5">
        <w:rPr>
          <w:rFonts w:ascii="Arial" w:hAnsi="Arial" w:cs="Arial"/>
          <w:bCs/>
        </w:rPr>
        <w:t xml:space="preserve"> online</w:t>
      </w:r>
      <w:r w:rsidR="000571E7" w:rsidRPr="00AD40E5">
        <w:rPr>
          <w:rFonts w:ascii="Arial" w:hAnsi="Arial" w:cs="Arial"/>
          <w:bCs/>
        </w:rPr>
        <w:t>.</w:t>
      </w:r>
      <w:r w:rsidR="00C7366E" w:rsidRPr="00AD40E5">
        <w:rPr>
          <w:rFonts w:ascii="Arial" w:hAnsi="Arial" w:cs="Arial"/>
          <w:bCs/>
        </w:rPr>
        <w:t xml:space="preserve">  This is unhelpful and does not </w:t>
      </w:r>
      <w:r w:rsidR="00260DEC" w:rsidRPr="00AD40E5">
        <w:rPr>
          <w:rFonts w:ascii="Arial" w:hAnsi="Arial" w:cs="Arial"/>
          <w:bCs/>
        </w:rPr>
        <w:t>assist with meaningful engagement with the plan-making process.</w:t>
      </w:r>
    </w:p>
    <w:p w14:paraId="47427480" w14:textId="77777777" w:rsidR="005D0E5D" w:rsidRPr="005D0E5D" w:rsidRDefault="005D0E5D" w:rsidP="005D0E5D">
      <w:pPr>
        <w:pStyle w:val="ListParagraph"/>
        <w:rPr>
          <w:rFonts w:ascii="Arial" w:hAnsi="Arial" w:cs="Arial"/>
          <w:bCs/>
        </w:rPr>
      </w:pPr>
    </w:p>
    <w:p w14:paraId="776DF4CD" w14:textId="1D593F36" w:rsidR="00260DEC" w:rsidRDefault="00260DEC" w:rsidP="00C505A5">
      <w:pPr>
        <w:pStyle w:val="ListParagraph"/>
        <w:numPr>
          <w:ilvl w:val="0"/>
          <w:numId w:val="1"/>
        </w:numPr>
        <w:spacing w:after="0" w:line="276" w:lineRule="auto"/>
        <w:ind w:left="425" w:hanging="425"/>
        <w:rPr>
          <w:rFonts w:ascii="Arial" w:hAnsi="Arial" w:cs="Arial"/>
          <w:bCs/>
        </w:rPr>
      </w:pPr>
      <w:r w:rsidRPr="0030751C">
        <w:rPr>
          <w:rFonts w:ascii="Arial" w:hAnsi="Arial" w:cs="Arial"/>
          <w:bCs/>
        </w:rPr>
        <w:t xml:space="preserve">We have therefore responded to </w:t>
      </w:r>
      <w:r w:rsidR="001D5C7C" w:rsidRPr="0030751C">
        <w:rPr>
          <w:rFonts w:ascii="Arial" w:hAnsi="Arial" w:cs="Arial"/>
          <w:bCs/>
        </w:rPr>
        <w:t xml:space="preserve">only response to the thirty-three questions embodies within the Issues and Options documentation.  Again, we reiterate these are the views of the HBF </w:t>
      </w:r>
      <w:r w:rsidR="0005733D" w:rsidRPr="0030751C">
        <w:rPr>
          <w:rFonts w:ascii="Arial" w:hAnsi="Arial" w:cs="Arial"/>
          <w:bCs/>
        </w:rPr>
        <w:t xml:space="preserve">in relation to the current system, </w:t>
      </w:r>
      <w:r w:rsidR="001D5C7C" w:rsidRPr="0030751C">
        <w:rPr>
          <w:rFonts w:ascii="Arial" w:hAnsi="Arial" w:cs="Arial"/>
          <w:bCs/>
        </w:rPr>
        <w:t xml:space="preserve">on the date </w:t>
      </w:r>
      <w:r w:rsidR="0005733D" w:rsidRPr="0030751C">
        <w:rPr>
          <w:rFonts w:ascii="Arial" w:hAnsi="Arial" w:cs="Arial"/>
          <w:bCs/>
        </w:rPr>
        <w:t xml:space="preserve">that the consultation closes.  Our views may change in light of the new </w:t>
      </w:r>
      <w:proofErr w:type="gramStart"/>
      <w:r w:rsidR="0005733D" w:rsidRPr="0030751C">
        <w:rPr>
          <w:rFonts w:ascii="Arial" w:hAnsi="Arial" w:cs="Arial"/>
          <w:bCs/>
        </w:rPr>
        <w:t>NPPF</w:t>
      </w:r>
      <w:proofErr w:type="gramEnd"/>
      <w:r w:rsidR="0005733D" w:rsidRPr="0030751C">
        <w:rPr>
          <w:rFonts w:ascii="Arial" w:hAnsi="Arial" w:cs="Arial"/>
          <w:bCs/>
        </w:rPr>
        <w:t xml:space="preserve"> and other Government policy expected to be forthcoming shortly</w:t>
      </w:r>
      <w:r w:rsidR="0030751C">
        <w:rPr>
          <w:rFonts w:ascii="Arial" w:hAnsi="Arial" w:cs="Arial"/>
          <w:bCs/>
        </w:rPr>
        <w:t>.</w:t>
      </w:r>
    </w:p>
    <w:p w14:paraId="08CF1C08" w14:textId="77777777" w:rsidR="0030751C" w:rsidRPr="0030751C" w:rsidRDefault="0030751C" w:rsidP="0030751C">
      <w:pPr>
        <w:pStyle w:val="ListParagraph"/>
        <w:rPr>
          <w:rFonts w:ascii="Arial" w:hAnsi="Arial" w:cs="Arial"/>
          <w:bCs/>
        </w:rPr>
      </w:pPr>
    </w:p>
    <w:p w14:paraId="4DB896C7" w14:textId="028D0404" w:rsidR="002E1165" w:rsidRPr="002E1165" w:rsidRDefault="002E1165" w:rsidP="002E1165">
      <w:pPr>
        <w:pStyle w:val="ListParagraph"/>
        <w:numPr>
          <w:ilvl w:val="0"/>
          <w:numId w:val="1"/>
        </w:numPr>
        <w:spacing w:after="0" w:line="276" w:lineRule="auto"/>
        <w:ind w:left="425" w:hanging="425"/>
        <w:rPr>
          <w:rFonts w:ascii="Arial" w:hAnsi="Arial" w:cs="Arial"/>
          <w:bCs/>
        </w:rPr>
      </w:pPr>
      <w:r w:rsidRPr="002E1165">
        <w:rPr>
          <w:rFonts w:ascii="Arial" w:hAnsi="Arial" w:cs="Arial"/>
        </w:rPr>
        <w:t xml:space="preserve">I trust that the Council will find these comments useful as it continues to progress its Local Plan. I would be happy to discuss these issues in greater detail or assist in facilitating discussions with the wider house building industry.  </w:t>
      </w:r>
    </w:p>
    <w:p w14:paraId="3D7D2E8E" w14:textId="77777777" w:rsidR="002E1165" w:rsidRPr="00BD71B1" w:rsidRDefault="002E1165" w:rsidP="002E1165">
      <w:pPr>
        <w:pStyle w:val="ListParagraph"/>
        <w:rPr>
          <w:rFonts w:ascii="Arial" w:hAnsi="Arial" w:cs="Arial"/>
        </w:rPr>
      </w:pPr>
    </w:p>
    <w:p w14:paraId="066FC466" w14:textId="77777777" w:rsidR="002E1165" w:rsidRPr="00BD71B1" w:rsidRDefault="002E1165" w:rsidP="002E1165">
      <w:pPr>
        <w:pStyle w:val="ListParagraph"/>
        <w:numPr>
          <w:ilvl w:val="0"/>
          <w:numId w:val="1"/>
        </w:numPr>
        <w:spacing w:after="0" w:line="276" w:lineRule="auto"/>
        <w:ind w:left="425" w:hanging="425"/>
        <w:rPr>
          <w:rFonts w:ascii="Arial" w:hAnsi="Arial" w:cs="Arial"/>
          <w:bCs/>
        </w:rPr>
      </w:pPr>
      <w:r w:rsidRPr="00BD71B1">
        <w:rPr>
          <w:rFonts w:ascii="Arial" w:hAnsi="Arial" w:cs="Arial"/>
        </w:rPr>
        <w:t xml:space="preserve">Please let me know if you have any further questions.  </w:t>
      </w:r>
    </w:p>
    <w:p w14:paraId="08CE231F" w14:textId="77777777" w:rsidR="002E1165" w:rsidRDefault="002E1165" w:rsidP="002E1165">
      <w:pPr>
        <w:pStyle w:val="ListParagraph"/>
        <w:spacing w:after="0" w:line="276" w:lineRule="auto"/>
        <w:ind w:left="425"/>
        <w:rPr>
          <w:rFonts w:ascii="Arial" w:hAnsi="Arial" w:cs="Arial"/>
        </w:rPr>
      </w:pPr>
    </w:p>
    <w:p w14:paraId="67261A3A" w14:textId="77777777" w:rsidR="002E1165" w:rsidRPr="00D83EDE" w:rsidRDefault="002E1165" w:rsidP="002E1165">
      <w:pPr>
        <w:pStyle w:val="ListParagraph"/>
        <w:spacing w:after="0" w:line="276" w:lineRule="auto"/>
        <w:ind w:left="425"/>
        <w:rPr>
          <w:rFonts w:ascii="Arial" w:hAnsi="Arial" w:cs="Arial"/>
          <w:bCs/>
        </w:rPr>
      </w:pPr>
      <w:r w:rsidRPr="00D83EDE">
        <w:rPr>
          <w:rFonts w:ascii="Arial" w:hAnsi="Arial" w:cs="Arial"/>
        </w:rPr>
        <w:t>Yours faithfully</w:t>
      </w:r>
    </w:p>
    <w:p w14:paraId="3BC9053A" w14:textId="77777777" w:rsidR="002E1165" w:rsidRDefault="002E1165" w:rsidP="002E1165">
      <w:pPr>
        <w:pStyle w:val="ListParagraph"/>
        <w:spacing w:line="276" w:lineRule="auto"/>
        <w:jc w:val="both"/>
        <w:rPr>
          <w:rFonts w:ascii="Arial" w:hAnsi="Arial" w:cs="Arial"/>
        </w:rPr>
      </w:pPr>
      <w:r w:rsidRPr="007B4734">
        <w:rPr>
          <w:noProof/>
        </w:rPr>
        <w:drawing>
          <wp:inline distT="0" distB="0" distL="0" distR="0" wp14:anchorId="3EFD5C25" wp14:editId="18C4CDFC">
            <wp:extent cx="2801112" cy="978408"/>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1112" cy="978408"/>
                    </a:xfrm>
                    <a:prstGeom prst="rect">
                      <a:avLst/>
                    </a:prstGeom>
                  </pic:spPr>
                </pic:pic>
              </a:graphicData>
            </a:graphic>
          </wp:inline>
        </w:drawing>
      </w:r>
    </w:p>
    <w:p w14:paraId="29DA59F6" w14:textId="77777777" w:rsidR="002E1165" w:rsidRPr="00D83EDE" w:rsidRDefault="002E1165" w:rsidP="002E1165">
      <w:pPr>
        <w:pStyle w:val="ListParagraph"/>
        <w:spacing w:line="276" w:lineRule="auto"/>
        <w:jc w:val="both"/>
        <w:rPr>
          <w:rFonts w:ascii="Arial" w:hAnsi="Arial" w:cs="Arial"/>
        </w:rPr>
      </w:pPr>
      <w:r w:rsidRPr="00D83EDE">
        <w:rPr>
          <w:rFonts w:ascii="Arial" w:hAnsi="Arial" w:cs="Arial"/>
        </w:rPr>
        <w:t>Rachel Danemann MRTPI CIHCM AssocRICS</w:t>
      </w:r>
    </w:p>
    <w:p w14:paraId="38BA0EAE" w14:textId="77777777" w:rsidR="002E1165" w:rsidRPr="00D83EDE" w:rsidRDefault="002E1165" w:rsidP="002E1165">
      <w:pPr>
        <w:pStyle w:val="ListParagraph"/>
        <w:spacing w:line="276" w:lineRule="auto"/>
        <w:jc w:val="both"/>
        <w:rPr>
          <w:rFonts w:ascii="Arial" w:hAnsi="Arial" w:cs="Arial"/>
        </w:rPr>
      </w:pPr>
      <w:r w:rsidRPr="00D83EDE">
        <w:rPr>
          <w:rFonts w:ascii="Arial" w:hAnsi="Arial" w:cs="Arial"/>
        </w:rPr>
        <w:t xml:space="preserve">Planning Manager – Local Plans (Midlands and </w:t>
      </w:r>
      <w:proofErr w:type="gramStart"/>
      <w:r w:rsidRPr="00D83EDE">
        <w:rPr>
          <w:rFonts w:ascii="Arial" w:hAnsi="Arial" w:cs="Arial"/>
        </w:rPr>
        <w:t>South West</w:t>
      </w:r>
      <w:proofErr w:type="gramEnd"/>
      <w:r w:rsidRPr="00D83EDE">
        <w:rPr>
          <w:rFonts w:ascii="Arial" w:hAnsi="Arial" w:cs="Arial"/>
        </w:rPr>
        <w:t>)</w:t>
      </w:r>
    </w:p>
    <w:p w14:paraId="54D1FAA8" w14:textId="77777777" w:rsidR="002E1165" w:rsidRPr="00D83EDE" w:rsidRDefault="002E1165" w:rsidP="002E1165">
      <w:pPr>
        <w:pStyle w:val="ListParagraph"/>
        <w:spacing w:line="276" w:lineRule="auto"/>
        <w:jc w:val="both"/>
        <w:rPr>
          <w:rFonts w:ascii="Arial" w:hAnsi="Arial" w:cs="Arial"/>
        </w:rPr>
      </w:pPr>
      <w:r w:rsidRPr="00D83EDE">
        <w:rPr>
          <w:rFonts w:ascii="Arial" w:hAnsi="Arial" w:cs="Arial"/>
        </w:rPr>
        <w:t>Home Builders Federation</w:t>
      </w:r>
    </w:p>
    <w:p w14:paraId="7B71AE55" w14:textId="77777777" w:rsidR="002E1165" w:rsidRDefault="002E1165" w:rsidP="002E1165">
      <w:pPr>
        <w:pStyle w:val="ListParagraph"/>
        <w:spacing w:line="276" w:lineRule="auto"/>
        <w:jc w:val="both"/>
        <w:rPr>
          <w:rStyle w:val="Hyperlink"/>
          <w:rFonts w:ascii="Arial" w:hAnsi="Arial" w:cs="Arial"/>
        </w:rPr>
      </w:pPr>
      <w:r w:rsidRPr="00D83EDE">
        <w:rPr>
          <w:rFonts w:ascii="Arial" w:hAnsi="Arial" w:cs="Arial"/>
        </w:rPr>
        <w:t xml:space="preserve">Email: </w:t>
      </w:r>
      <w:hyperlink r:id="rId9" w:history="1">
        <w:r w:rsidRPr="00D83EDE">
          <w:rPr>
            <w:rStyle w:val="Hyperlink"/>
            <w:rFonts w:ascii="Arial" w:hAnsi="Arial" w:cs="Arial"/>
          </w:rPr>
          <w:t>rachel.danemann@hbf.co.uk</w:t>
        </w:r>
      </w:hyperlink>
    </w:p>
    <w:p w14:paraId="6B9C1FAC" w14:textId="23407914" w:rsidR="00260DEC" w:rsidRPr="002E1165" w:rsidRDefault="002E1165" w:rsidP="002E1165">
      <w:pPr>
        <w:pStyle w:val="ListParagraph"/>
        <w:spacing w:line="276" w:lineRule="auto"/>
        <w:jc w:val="both"/>
        <w:rPr>
          <w:rFonts w:ascii="Arial" w:hAnsi="Arial" w:cs="Arial"/>
        </w:rPr>
      </w:pPr>
      <w:r w:rsidRPr="002E1165">
        <w:rPr>
          <w:rFonts w:ascii="Arial" w:hAnsi="Arial" w:cs="Arial"/>
        </w:rPr>
        <w:t>Phone: 07817865534</w:t>
      </w:r>
    </w:p>
    <w:p w14:paraId="5F77E858" w14:textId="77777777" w:rsidR="00260DEC" w:rsidRPr="00260DEC" w:rsidRDefault="00260DEC" w:rsidP="00260DEC">
      <w:pPr>
        <w:pStyle w:val="ListParagraph"/>
        <w:rPr>
          <w:rFonts w:ascii="Arial" w:hAnsi="Arial" w:cs="Arial"/>
          <w:bCs/>
        </w:rPr>
      </w:pPr>
    </w:p>
    <w:p w14:paraId="51B274E3" w14:textId="77777777" w:rsidR="00ED0DFD" w:rsidRPr="00ED0DFD" w:rsidRDefault="00ED0DFD" w:rsidP="00ED0DFD">
      <w:pPr>
        <w:pStyle w:val="ListParagraph"/>
        <w:rPr>
          <w:rFonts w:ascii="Arial" w:hAnsi="Arial" w:cs="Arial"/>
          <w:bCs/>
        </w:rPr>
      </w:pPr>
    </w:p>
    <w:p w14:paraId="5E828EF0" w14:textId="77777777" w:rsidR="00ED0DFD" w:rsidRDefault="00ED0DFD" w:rsidP="0030751C">
      <w:pPr>
        <w:pStyle w:val="ListParagraph"/>
        <w:spacing w:after="0" w:line="276" w:lineRule="auto"/>
        <w:ind w:left="425"/>
        <w:rPr>
          <w:rFonts w:ascii="Arial" w:hAnsi="Arial" w:cs="Arial"/>
          <w:bCs/>
        </w:rPr>
      </w:pPr>
    </w:p>
    <w:p w14:paraId="6D328F37" w14:textId="47AD27D1" w:rsidR="002E1165" w:rsidRDefault="002E1165">
      <w:pPr>
        <w:rPr>
          <w:rFonts w:ascii="Arial" w:hAnsi="Arial" w:cs="Arial"/>
          <w:bCs/>
        </w:rPr>
      </w:pPr>
      <w:r>
        <w:rPr>
          <w:rFonts w:ascii="Arial" w:hAnsi="Arial" w:cs="Arial"/>
          <w:bCs/>
        </w:rPr>
        <w:br w:type="page"/>
      </w:r>
    </w:p>
    <w:p w14:paraId="52C67154" w14:textId="77777777" w:rsidR="002E1165" w:rsidRPr="002E1165" w:rsidRDefault="002E1165" w:rsidP="0030751C">
      <w:pPr>
        <w:pStyle w:val="ListParagraph"/>
        <w:spacing w:after="0" w:line="276" w:lineRule="auto"/>
        <w:ind w:left="425"/>
        <w:rPr>
          <w:rFonts w:ascii="Arial" w:hAnsi="Arial" w:cs="Arial"/>
          <w:b/>
        </w:rPr>
      </w:pPr>
      <w:r w:rsidRPr="002E1165">
        <w:rPr>
          <w:rFonts w:ascii="Arial" w:hAnsi="Arial" w:cs="Arial"/>
          <w:b/>
        </w:rPr>
        <w:lastRenderedPageBreak/>
        <w:t>HBF Response to Lichfield Local Plan Issues and Options Consultation</w:t>
      </w:r>
    </w:p>
    <w:p w14:paraId="58DD5A0F" w14:textId="0AFF9D88" w:rsidR="002E1165" w:rsidRPr="002E1165" w:rsidRDefault="002E1165" w:rsidP="0030751C">
      <w:pPr>
        <w:pStyle w:val="ListParagraph"/>
        <w:spacing w:after="0" w:line="276" w:lineRule="auto"/>
        <w:ind w:left="425"/>
        <w:rPr>
          <w:rFonts w:ascii="Arial" w:hAnsi="Arial" w:cs="Arial"/>
          <w:bCs/>
          <w:i/>
          <w:iCs/>
        </w:rPr>
      </w:pPr>
      <w:r w:rsidRPr="002E1165">
        <w:rPr>
          <w:rFonts w:ascii="Arial" w:hAnsi="Arial" w:cs="Arial"/>
          <w:bCs/>
          <w:i/>
          <w:iCs/>
        </w:rPr>
        <w:t>ending 11</w:t>
      </w:r>
      <w:r w:rsidRPr="002E1165">
        <w:rPr>
          <w:rFonts w:ascii="Arial" w:hAnsi="Arial" w:cs="Arial"/>
          <w:bCs/>
          <w:i/>
          <w:iCs/>
          <w:vertAlign w:val="superscript"/>
        </w:rPr>
        <w:t>th</w:t>
      </w:r>
      <w:r w:rsidRPr="002E1165">
        <w:rPr>
          <w:rFonts w:ascii="Arial" w:hAnsi="Arial" w:cs="Arial"/>
          <w:bCs/>
          <w:i/>
          <w:iCs/>
        </w:rPr>
        <w:t xml:space="preserve"> Dec 2024</w:t>
      </w:r>
    </w:p>
    <w:p w14:paraId="20016E68" w14:textId="77777777" w:rsidR="003D5959" w:rsidRPr="00223552" w:rsidRDefault="003D5959" w:rsidP="003D5959">
      <w:pPr>
        <w:pStyle w:val="ListParagraph"/>
        <w:spacing w:after="0" w:line="276" w:lineRule="auto"/>
        <w:ind w:left="425"/>
        <w:rPr>
          <w:rFonts w:ascii="Arial" w:hAnsi="Arial" w:cs="Arial"/>
          <w:b/>
        </w:rPr>
      </w:pPr>
    </w:p>
    <w:p w14:paraId="5B98EF20" w14:textId="77777777" w:rsidR="009F5DFD" w:rsidRDefault="003D5959" w:rsidP="00C801CA">
      <w:pPr>
        <w:pStyle w:val="ListParagraph"/>
        <w:spacing w:after="0" w:line="276" w:lineRule="auto"/>
        <w:ind w:left="425"/>
        <w:rPr>
          <w:b/>
          <w:bCs/>
        </w:rPr>
      </w:pPr>
      <w:r w:rsidRPr="00C801CA">
        <w:rPr>
          <w:b/>
          <w:bCs/>
        </w:rPr>
        <w:t xml:space="preserve">Question One: </w:t>
      </w:r>
      <w:r w:rsidR="009F5DFD" w:rsidRPr="00C801CA">
        <w:rPr>
          <w:b/>
          <w:bCs/>
        </w:rPr>
        <w:t>Question 1: Do you agree that the new local plan should cover the period of 2022 to 2043?</w:t>
      </w:r>
    </w:p>
    <w:p w14:paraId="34BA2F07" w14:textId="77777777" w:rsidR="001168D6" w:rsidRPr="00C801CA" w:rsidRDefault="001168D6" w:rsidP="00C801CA">
      <w:pPr>
        <w:pStyle w:val="ListParagraph"/>
        <w:spacing w:after="0" w:line="276" w:lineRule="auto"/>
        <w:ind w:left="425"/>
        <w:rPr>
          <w:b/>
          <w:bCs/>
        </w:rPr>
      </w:pPr>
    </w:p>
    <w:p w14:paraId="52779146" w14:textId="023D274A" w:rsidR="00A50F67" w:rsidRDefault="00B34C83" w:rsidP="00453104">
      <w:pPr>
        <w:pStyle w:val="ListParagraph"/>
        <w:numPr>
          <w:ilvl w:val="0"/>
          <w:numId w:val="1"/>
        </w:numPr>
        <w:spacing w:after="0" w:line="276" w:lineRule="auto"/>
        <w:ind w:left="425" w:hanging="425"/>
        <w:rPr>
          <w:rFonts w:ascii="Arial" w:hAnsi="Arial" w:cs="Arial"/>
          <w:bCs/>
        </w:rPr>
      </w:pPr>
      <w:r w:rsidRPr="005D29B2">
        <w:rPr>
          <w:rFonts w:ascii="Arial" w:hAnsi="Arial" w:cs="Arial"/>
          <w:bCs/>
        </w:rPr>
        <w:t>HBF would question if the end date of 20</w:t>
      </w:r>
      <w:r w:rsidR="00191F3A" w:rsidRPr="005D29B2">
        <w:rPr>
          <w:rFonts w:ascii="Arial" w:hAnsi="Arial" w:cs="Arial"/>
          <w:bCs/>
        </w:rPr>
        <w:t>43</w:t>
      </w:r>
      <w:r w:rsidRPr="005D29B2">
        <w:rPr>
          <w:rFonts w:ascii="Arial" w:hAnsi="Arial" w:cs="Arial"/>
          <w:bCs/>
        </w:rPr>
        <w:t xml:space="preserve"> for the Plan is long enough.  The NPPF states strategic policies should look ahead over a minimum 15-year period from adoption and that where larger scale developments form part of the strategy for the area, policies should be set within a vision that looks further ahead (at least 30 years), to take in account the likely timescale for delivery. In recognition of the time that it can take to progress a new Local Plan through all its required stages, HBF suggests that the Council should considers extending the Plan period to ensure that a 15-year period is provided post adoption of the Plan.  It will also be important for the evidence base to be consistent with the Plan Period.</w:t>
      </w:r>
    </w:p>
    <w:p w14:paraId="7CF98B8A" w14:textId="77777777" w:rsidR="005D29B2" w:rsidRPr="005D29B2" w:rsidRDefault="005D29B2" w:rsidP="005D29B2">
      <w:pPr>
        <w:pStyle w:val="ListParagraph"/>
        <w:spacing w:after="0" w:line="276" w:lineRule="auto"/>
        <w:ind w:left="425"/>
        <w:rPr>
          <w:rFonts w:ascii="Arial" w:hAnsi="Arial" w:cs="Arial"/>
          <w:bCs/>
        </w:rPr>
      </w:pPr>
    </w:p>
    <w:p w14:paraId="130A2B34" w14:textId="20C7A185" w:rsidR="0056479C" w:rsidRDefault="0056479C" w:rsidP="005D29B2">
      <w:pPr>
        <w:pStyle w:val="ListParagraph"/>
        <w:spacing w:after="0" w:line="276" w:lineRule="auto"/>
        <w:ind w:left="425"/>
        <w:rPr>
          <w:b/>
          <w:bCs/>
        </w:rPr>
      </w:pPr>
      <w:r w:rsidRPr="00A50F67">
        <w:rPr>
          <w:b/>
          <w:bCs/>
        </w:rPr>
        <w:t>Question 2: Do you agree that we need to review our existing local plan policies as set out at Appendix A?</w:t>
      </w:r>
    </w:p>
    <w:p w14:paraId="3A5F1A56" w14:textId="77777777" w:rsidR="00E03845" w:rsidRPr="00A50F67" w:rsidRDefault="00E03845" w:rsidP="005D29B2">
      <w:pPr>
        <w:pStyle w:val="ListParagraph"/>
        <w:spacing w:after="0" w:line="276" w:lineRule="auto"/>
        <w:ind w:left="425"/>
        <w:rPr>
          <w:rFonts w:ascii="Arial" w:hAnsi="Arial" w:cs="Arial"/>
          <w:b/>
          <w:bCs/>
        </w:rPr>
      </w:pPr>
    </w:p>
    <w:p w14:paraId="4103A2EC" w14:textId="6F4230FC" w:rsidR="00576203" w:rsidRDefault="00AD76B4" w:rsidP="00223552">
      <w:pPr>
        <w:pStyle w:val="ListParagraph"/>
        <w:numPr>
          <w:ilvl w:val="0"/>
          <w:numId w:val="1"/>
        </w:numPr>
        <w:spacing w:after="0" w:line="276" w:lineRule="auto"/>
        <w:ind w:left="425" w:hanging="425"/>
        <w:rPr>
          <w:rFonts w:ascii="Arial" w:hAnsi="Arial" w:cs="Arial"/>
          <w:bCs/>
        </w:rPr>
      </w:pPr>
      <w:r>
        <w:rPr>
          <w:rFonts w:ascii="Arial" w:hAnsi="Arial" w:cs="Arial"/>
          <w:bCs/>
        </w:rPr>
        <w:t xml:space="preserve">HBF supports the need for a full review of the Lichfield Plan.  The schedule in Appendix A is likely to require a review and update </w:t>
      </w:r>
      <w:proofErr w:type="gramStart"/>
      <w:r>
        <w:rPr>
          <w:rFonts w:ascii="Arial" w:hAnsi="Arial" w:cs="Arial"/>
          <w:bCs/>
        </w:rPr>
        <w:t>in light of</w:t>
      </w:r>
      <w:proofErr w:type="gramEnd"/>
      <w:r>
        <w:rPr>
          <w:rFonts w:ascii="Arial" w:hAnsi="Arial" w:cs="Arial"/>
          <w:bCs/>
        </w:rPr>
        <w:t xml:space="preserve"> the anticipated new NPPF.  </w:t>
      </w:r>
      <w:r w:rsidR="00576203">
        <w:rPr>
          <w:rFonts w:ascii="Arial" w:hAnsi="Arial" w:cs="Arial"/>
          <w:bCs/>
        </w:rPr>
        <w:t xml:space="preserve">As so much of the </w:t>
      </w:r>
      <w:r w:rsidR="00815CAE">
        <w:rPr>
          <w:rFonts w:ascii="Arial" w:hAnsi="Arial" w:cs="Arial"/>
          <w:bCs/>
        </w:rPr>
        <w:t>Lichfield D</w:t>
      </w:r>
      <w:r w:rsidR="00576203">
        <w:rPr>
          <w:rFonts w:ascii="Arial" w:hAnsi="Arial" w:cs="Arial"/>
          <w:bCs/>
        </w:rPr>
        <w:t xml:space="preserve">istrict is Green Belt, </w:t>
      </w:r>
      <w:r w:rsidR="00815CAE">
        <w:rPr>
          <w:rFonts w:ascii="Arial" w:hAnsi="Arial" w:cs="Arial"/>
          <w:bCs/>
        </w:rPr>
        <w:t xml:space="preserve">we are </w:t>
      </w:r>
      <w:proofErr w:type="gramStart"/>
      <w:r w:rsidR="00815CAE">
        <w:rPr>
          <w:rFonts w:ascii="Arial" w:hAnsi="Arial" w:cs="Arial"/>
          <w:bCs/>
        </w:rPr>
        <w:t>in the midst of</w:t>
      </w:r>
      <w:proofErr w:type="gramEnd"/>
      <w:r w:rsidR="00815CAE">
        <w:rPr>
          <w:rFonts w:ascii="Arial" w:hAnsi="Arial" w:cs="Arial"/>
          <w:bCs/>
        </w:rPr>
        <w:t xml:space="preserve"> a Housing Cris</w:t>
      </w:r>
      <w:r w:rsidR="00B47E30">
        <w:rPr>
          <w:rFonts w:ascii="Arial" w:hAnsi="Arial" w:cs="Arial"/>
          <w:bCs/>
        </w:rPr>
        <w:t xml:space="preserve">is, and the West Midlands has a level of unmet housing needs that needs to be addressed, HBF would support </w:t>
      </w:r>
      <w:r w:rsidR="00576203">
        <w:rPr>
          <w:rFonts w:ascii="Arial" w:hAnsi="Arial" w:cs="Arial"/>
          <w:bCs/>
        </w:rPr>
        <w:t xml:space="preserve">a full Green Belt review to </w:t>
      </w:r>
      <w:r w:rsidR="00B47E30">
        <w:rPr>
          <w:rFonts w:ascii="Arial" w:hAnsi="Arial" w:cs="Arial"/>
          <w:bCs/>
        </w:rPr>
        <w:t>consider</w:t>
      </w:r>
      <w:r w:rsidR="00576203">
        <w:rPr>
          <w:rFonts w:ascii="Arial" w:hAnsi="Arial" w:cs="Arial"/>
          <w:bCs/>
        </w:rPr>
        <w:t xml:space="preserve"> option for </w:t>
      </w:r>
      <w:r w:rsidR="00B47E30">
        <w:rPr>
          <w:rFonts w:ascii="Arial" w:hAnsi="Arial" w:cs="Arial"/>
          <w:bCs/>
        </w:rPr>
        <w:t>G</w:t>
      </w:r>
      <w:r w:rsidR="00576203">
        <w:rPr>
          <w:rFonts w:ascii="Arial" w:hAnsi="Arial" w:cs="Arial"/>
          <w:bCs/>
        </w:rPr>
        <w:t>reen Belt development.</w:t>
      </w:r>
      <w:r w:rsidR="00B47E30">
        <w:rPr>
          <w:rFonts w:ascii="Arial" w:hAnsi="Arial" w:cs="Arial"/>
          <w:bCs/>
        </w:rPr>
        <w:t xml:space="preserve"> The Government’s </w:t>
      </w:r>
      <w:r w:rsidR="00116A4C">
        <w:rPr>
          <w:rFonts w:ascii="Arial" w:hAnsi="Arial" w:cs="Arial"/>
          <w:bCs/>
        </w:rPr>
        <w:t xml:space="preserve">support for Grey Belt development adds further weight to the need </w:t>
      </w:r>
      <w:proofErr w:type="spellStart"/>
      <w:r w:rsidR="00116A4C">
        <w:rPr>
          <w:rFonts w:ascii="Arial" w:hAnsi="Arial" w:cs="Arial"/>
          <w:bCs/>
        </w:rPr>
        <w:t>ot</w:t>
      </w:r>
      <w:proofErr w:type="spellEnd"/>
      <w:r w:rsidR="00116A4C">
        <w:rPr>
          <w:rFonts w:ascii="Arial" w:hAnsi="Arial" w:cs="Arial"/>
          <w:bCs/>
        </w:rPr>
        <w:t xml:space="preserve"> consider new development within the current Green Belt.  This is likely to require a whole new Local Plan for Lichfield.</w:t>
      </w:r>
    </w:p>
    <w:p w14:paraId="683DD385" w14:textId="77777777" w:rsidR="00C801CA" w:rsidRDefault="00C801CA" w:rsidP="00B72421">
      <w:pPr>
        <w:pStyle w:val="ListParagraph"/>
        <w:spacing w:after="0" w:line="276" w:lineRule="auto"/>
        <w:ind w:left="425"/>
      </w:pPr>
    </w:p>
    <w:p w14:paraId="73EF11B7" w14:textId="19ABA0A0" w:rsidR="00E32304" w:rsidRPr="00C801CA" w:rsidRDefault="00C801CA" w:rsidP="00B72421">
      <w:pPr>
        <w:pStyle w:val="ListParagraph"/>
        <w:spacing w:after="0" w:line="276" w:lineRule="auto"/>
        <w:ind w:left="425"/>
        <w:rPr>
          <w:rFonts w:ascii="Arial" w:hAnsi="Arial" w:cs="Arial"/>
          <w:b/>
          <w:bCs/>
        </w:rPr>
      </w:pPr>
      <w:r w:rsidRPr="00C801CA">
        <w:rPr>
          <w:b/>
          <w:bCs/>
        </w:rPr>
        <w:t>Question 3: Do you agree with the proposed approach for the vision for the Local Plan 2043?</w:t>
      </w:r>
    </w:p>
    <w:p w14:paraId="7F7BFEA9" w14:textId="77777777" w:rsidR="006E764F" w:rsidRPr="006E764F" w:rsidRDefault="006E764F" w:rsidP="006E764F">
      <w:pPr>
        <w:pStyle w:val="ListParagraph"/>
        <w:rPr>
          <w:rFonts w:ascii="Arial" w:hAnsi="Arial" w:cs="Arial"/>
          <w:bCs/>
        </w:rPr>
      </w:pPr>
    </w:p>
    <w:p w14:paraId="47B2AE76" w14:textId="2ED11A54" w:rsidR="00E002EC" w:rsidRDefault="00B72421" w:rsidP="00E002EC">
      <w:pPr>
        <w:pStyle w:val="ListParagraph"/>
        <w:numPr>
          <w:ilvl w:val="0"/>
          <w:numId w:val="1"/>
        </w:numPr>
        <w:spacing w:after="0" w:line="276" w:lineRule="auto"/>
        <w:ind w:left="425" w:hanging="425"/>
        <w:rPr>
          <w:rFonts w:ascii="Arial" w:hAnsi="Arial" w:cs="Arial"/>
          <w:bCs/>
        </w:rPr>
      </w:pPr>
      <w:r>
        <w:rPr>
          <w:rFonts w:ascii="Arial" w:hAnsi="Arial" w:cs="Arial"/>
          <w:bCs/>
        </w:rPr>
        <w:t>In HBF</w:t>
      </w:r>
      <w:r w:rsidR="00CC5C5C">
        <w:rPr>
          <w:rFonts w:ascii="Arial" w:hAnsi="Arial" w:cs="Arial"/>
          <w:bCs/>
        </w:rPr>
        <w:t>’</w:t>
      </w:r>
      <w:r>
        <w:rPr>
          <w:rFonts w:ascii="Arial" w:hAnsi="Arial" w:cs="Arial"/>
          <w:bCs/>
        </w:rPr>
        <w:t xml:space="preserve">s view it is not just to location of housing but the amount of housing being planned for that is </w:t>
      </w:r>
      <w:r w:rsidR="00CC5C5C">
        <w:rPr>
          <w:rFonts w:ascii="Arial" w:hAnsi="Arial" w:cs="Arial"/>
          <w:bCs/>
        </w:rPr>
        <w:t xml:space="preserve">a=one of the key issues of </w:t>
      </w:r>
      <w:proofErr w:type="spellStart"/>
      <w:r w:rsidR="00CC5C5C">
        <w:rPr>
          <w:rFonts w:ascii="Arial" w:hAnsi="Arial" w:cs="Arial"/>
          <w:bCs/>
        </w:rPr>
        <w:t>rht</w:t>
      </w:r>
      <w:proofErr w:type="spellEnd"/>
      <w:r w:rsidR="00CC5C5C">
        <w:rPr>
          <w:rFonts w:ascii="Arial" w:hAnsi="Arial" w:cs="Arial"/>
          <w:bCs/>
        </w:rPr>
        <w:t xml:space="preserve"> e </w:t>
      </w:r>
      <w:proofErr w:type="spellStart"/>
      <w:r w:rsidR="00CC5C5C">
        <w:rPr>
          <w:rFonts w:ascii="Arial" w:hAnsi="Arial" w:cs="Arial"/>
          <w:bCs/>
        </w:rPr>
        <w:t>newe</w:t>
      </w:r>
      <w:proofErr w:type="spellEnd"/>
      <w:r w:rsidR="00CC5C5C">
        <w:rPr>
          <w:rFonts w:ascii="Arial" w:hAnsi="Arial" w:cs="Arial"/>
          <w:bCs/>
        </w:rPr>
        <w:t xml:space="preserve"> </w:t>
      </w:r>
      <w:proofErr w:type="spellStart"/>
      <w:r w:rsidR="00CC5C5C">
        <w:rPr>
          <w:rFonts w:ascii="Arial" w:hAnsi="Arial" w:cs="Arial"/>
          <w:bCs/>
        </w:rPr>
        <w:t>Lichfiled</w:t>
      </w:r>
      <w:proofErr w:type="spellEnd"/>
      <w:r w:rsidR="00CC5C5C">
        <w:rPr>
          <w:rFonts w:ascii="Arial" w:hAnsi="Arial" w:cs="Arial"/>
          <w:bCs/>
        </w:rPr>
        <w:t xml:space="preserve"> Plan to address.  </w:t>
      </w:r>
      <w:r w:rsidR="006E764F" w:rsidRPr="0060009F">
        <w:rPr>
          <w:rFonts w:ascii="Arial" w:hAnsi="Arial" w:cs="Arial"/>
          <w:bCs/>
        </w:rPr>
        <w:t xml:space="preserve">HBF would request that the Council considers the </w:t>
      </w:r>
      <w:r w:rsidR="006E764F">
        <w:rPr>
          <w:rFonts w:ascii="Arial" w:hAnsi="Arial" w:cs="Arial"/>
          <w:bCs/>
        </w:rPr>
        <w:t>standard method calculations a</w:t>
      </w:r>
      <w:r w:rsidR="006E764F" w:rsidRPr="0060009F">
        <w:rPr>
          <w:rFonts w:ascii="Arial" w:hAnsi="Arial" w:cs="Arial"/>
          <w:bCs/>
        </w:rPr>
        <w:t xml:space="preserve">s only the minimum starting point </w:t>
      </w:r>
      <w:r w:rsidR="00533169">
        <w:rPr>
          <w:rFonts w:ascii="Arial" w:hAnsi="Arial" w:cs="Arial"/>
          <w:bCs/>
        </w:rPr>
        <w:t xml:space="preserve">for establishing the housing requirement for </w:t>
      </w:r>
      <w:proofErr w:type="spellStart"/>
      <w:r w:rsidR="00533169">
        <w:rPr>
          <w:rFonts w:ascii="Arial" w:hAnsi="Arial" w:cs="Arial"/>
          <w:bCs/>
        </w:rPr>
        <w:t>Lichfiled</w:t>
      </w:r>
      <w:proofErr w:type="spellEnd"/>
      <w:r w:rsidR="00533169">
        <w:rPr>
          <w:rFonts w:ascii="Arial" w:hAnsi="Arial" w:cs="Arial"/>
          <w:bCs/>
        </w:rPr>
        <w:t xml:space="preserve">, </w:t>
      </w:r>
      <w:r w:rsidR="006E764F" w:rsidRPr="0060009F">
        <w:rPr>
          <w:rFonts w:ascii="Arial" w:hAnsi="Arial" w:cs="Arial"/>
          <w:bCs/>
        </w:rPr>
        <w:t xml:space="preserve">and fully considers </w:t>
      </w:r>
      <w:proofErr w:type="gramStart"/>
      <w:r w:rsidR="006E764F" w:rsidRPr="0060009F">
        <w:rPr>
          <w:rFonts w:ascii="Arial" w:hAnsi="Arial" w:cs="Arial"/>
          <w:bCs/>
        </w:rPr>
        <w:t>all of</w:t>
      </w:r>
      <w:proofErr w:type="gramEnd"/>
      <w:r w:rsidR="006E764F" w:rsidRPr="0060009F">
        <w:rPr>
          <w:rFonts w:ascii="Arial" w:hAnsi="Arial" w:cs="Arial"/>
          <w:bCs/>
        </w:rPr>
        <w:t xml:space="preserve"> the issues that may result in a need for a higher housing requirement</w:t>
      </w:r>
      <w:r w:rsidR="006E764F">
        <w:rPr>
          <w:rFonts w:ascii="Arial" w:hAnsi="Arial" w:cs="Arial"/>
          <w:bCs/>
        </w:rPr>
        <w:t>.  This includes</w:t>
      </w:r>
      <w:r w:rsidR="006E764F" w:rsidRPr="0060009F">
        <w:rPr>
          <w:rFonts w:ascii="Arial" w:hAnsi="Arial" w:cs="Arial"/>
          <w:bCs/>
        </w:rPr>
        <w:t xml:space="preserve"> the need to provide a range and choice of sites, the need for flexibility, viability considerations and whether higher levels of open-market housing are required </w:t>
      </w:r>
      <w:proofErr w:type="gramStart"/>
      <w:r w:rsidR="006E764F" w:rsidRPr="0060009F">
        <w:rPr>
          <w:rFonts w:ascii="Arial" w:hAnsi="Arial" w:cs="Arial"/>
          <w:bCs/>
        </w:rPr>
        <w:t>in order to</w:t>
      </w:r>
      <w:proofErr w:type="gramEnd"/>
      <w:r w:rsidR="006E764F" w:rsidRPr="0060009F">
        <w:rPr>
          <w:rFonts w:ascii="Arial" w:hAnsi="Arial" w:cs="Arial"/>
          <w:bCs/>
        </w:rPr>
        <w:t xml:space="preserve"> secure increased delivery of affordable housing. </w:t>
      </w:r>
      <w:r w:rsidR="006E764F">
        <w:rPr>
          <w:rFonts w:ascii="Arial" w:hAnsi="Arial" w:cs="Arial"/>
          <w:bCs/>
        </w:rPr>
        <w:t xml:space="preserve"> It is not just the unmet needs of </w:t>
      </w:r>
      <w:r w:rsidR="00533169">
        <w:rPr>
          <w:rFonts w:ascii="Arial" w:hAnsi="Arial" w:cs="Arial"/>
          <w:bCs/>
        </w:rPr>
        <w:t xml:space="preserve">the west Midlands </w:t>
      </w:r>
      <w:r w:rsidR="006E764F">
        <w:rPr>
          <w:rFonts w:ascii="Arial" w:hAnsi="Arial" w:cs="Arial"/>
          <w:bCs/>
        </w:rPr>
        <w:t xml:space="preserve">Leicester that may require the housing number to be increased.  </w:t>
      </w:r>
      <w:r w:rsidR="006E764F" w:rsidRPr="008230CD">
        <w:rPr>
          <w:rFonts w:ascii="Arial" w:hAnsi="Arial" w:cs="Arial"/>
          <w:bCs/>
        </w:rPr>
        <w:t>HBF considers that it is appropriate for the Council to identify housing</w:t>
      </w:r>
      <w:r w:rsidR="006E764F">
        <w:rPr>
          <w:rFonts w:ascii="Arial" w:hAnsi="Arial" w:cs="Arial"/>
          <w:bCs/>
        </w:rPr>
        <w:t>, and the maintenance of the five-year supply</w:t>
      </w:r>
      <w:r w:rsidR="006E764F" w:rsidRPr="008230CD">
        <w:rPr>
          <w:rFonts w:ascii="Arial" w:hAnsi="Arial" w:cs="Arial"/>
          <w:bCs/>
        </w:rPr>
        <w:t xml:space="preserve"> as an objective for the Plan</w:t>
      </w:r>
      <w:r w:rsidR="006E764F">
        <w:rPr>
          <w:rFonts w:ascii="Arial" w:hAnsi="Arial" w:cs="Arial"/>
          <w:bCs/>
        </w:rPr>
        <w:t>.</w:t>
      </w:r>
    </w:p>
    <w:p w14:paraId="2CDBAE13" w14:textId="77777777" w:rsidR="00E002EC" w:rsidRPr="00E002EC" w:rsidRDefault="00E002EC" w:rsidP="00E002EC">
      <w:pPr>
        <w:pStyle w:val="ListParagraph"/>
        <w:rPr>
          <w:rFonts w:ascii="Arial" w:hAnsi="Arial" w:cs="Arial"/>
          <w:bCs/>
        </w:rPr>
      </w:pPr>
    </w:p>
    <w:p w14:paraId="762191DF" w14:textId="77777777" w:rsidR="006A6C17" w:rsidRPr="006A6C17" w:rsidRDefault="006A6C17" w:rsidP="006A6C17">
      <w:pPr>
        <w:pStyle w:val="ListParagraph"/>
        <w:spacing w:after="0" w:line="276" w:lineRule="auto"/>
        <w:ind w:left="425"/>
        <w:rPr>
          <w:rFonts w:ascii="Arial" w:hAnsi="Arial" w:cs="Arial"/>
          <w:b/>
          <w:bCs/>
        </w:rPr>
      </w:pPr>
      <w:r w:rsidRPr="006A6C17">
        <w:rPr>
          <w:b/>
          <w:bCs/>
        </w:rPr>
        <w:t>Question 4: Do you agree with the key issues and objectives we have identified?</w:t>
      </w:r>
    </w:p>
    <w:p w14:paraId="00E6057C" w14:textId="77777777" w:rsidR="006A6C17" w:rsidRPr="006A6C17" w:rsidRDefault="006A6C17" w:rsidP="006A6C17">
      <w:pPr>
        <w:pStyle w:val="ListParagraph"/>
        <w:rPr>
          <w:rFonts w:ascii="Arial" w:hAnsi="Arial" w:cs="Arial"/>
          <w:bCs/>
        </w:rPr>
      </w:pPr>
    </w:p>
    <w:p w14:paraId="43B0A4B0" w14:textId="77777777" w:rsidR="004015E6" w:rsidRDefault="00D950D1" w:rsidP="00D950D1">
      <w:pPr>
        <w:pStyle w:val="ListParagraph"/>
        <w:numPr>
          <w:ilvl w:val="0"/>
          <w:numId w:val="1"/>
        </w:numPr>
        <w:spacing w:after="0" w:line="276" w:lineRule="auto"/>
        <w:ind w:left="425" w:hanging="425"/>
        <w:rPr>
          <w:rFonts w:ascii="Arial" w:hAnsi="Arial" w:cs="Arial"/>
          <w:bCs/>
        </w:rPr>
      </w:pPr>
      <w:r>
        <w:rPr>
          <w:rFonts w:ascii="Arial" w:hAnsi="Arial" w:cs="Arial"/>
          <w:bCs/>
        </w:rPr>
        <w:t xml:space="preserve">HBF </w:t>
      </w:r>
      <w:r w:rsidR="007D65E8">
        <w:rPr>
          <w:rFonts w:ascii="Arial" w:hAnsi="Arial" w:cs="Arial"/>
          <w:bCs/>
        </w:rPr>
        <w:t>supports the “</w:t>
      </w:r>
      <w:r w:rsidR="007D65E8" w:rsidRPr="007D65E8">
        <w:rPr>
          <w:rFonts w:ascii="Arial" w:hAnsi="Arial" w:cs="Arial"/>
          <w:bCs/>
        </w:rPr>
        <w:t xml:space="preserve">Meeting the districts housing requirements to 2043 and assisting in meeting unmet needs from within the housing market area where possible. Whilst </w:t>
      </w:r>
      <w:r w:rsidR="007D65E8" w:rsidRPr="007D65E8">
        <w:rPr>
          <w:rFonts w:ascii="Arial" w:hAnsi="Arial" w:cs="Arial"/>
          <w:bCs/>
        </w:rPr>
        <w:lastRenderedPageBreak/>
        <w:t>easing pressure on our city, our existing towns and villages by building new homes in the right places, including the consideration of a new settlement.</w:t>
      </w:r>
      <w:r w:rsidR="004015E6">
        <w:rPr>
          <w:rFonts w:ascii="Arial" w:hAnsi="Arial" w:cs="Arial"/>
          <w:bCs/>
        </w:rPr>
        <w:t>”</w:t>
      </w:r>
    </w:p>
    <w:p w14:paraId="186FE1B4" w14:textId="77777777" w:rsidR="00A93739" w:rsidRDefault="00A93739" w:rsidP="00655005">
      <w:pPr>
        <w:pStyle w:val="ListParagraph"/>
        <w:spacing w:after="0" w:line="276" w:lineRule="auto"/>
        <w:ind w:left="425"/>
        <w:rPr>
          <w:rFonts w:ascii="Arial" w:hAnsi="Arial" w:cs="Arial"/>
          <w:bCs/>
        </w:rPr>
      </w:pPr>
    </w:p>
    <w:p w14:paraId="3399F481" w14:textId="6AF13BCA" w:rsidR="004015E6" w:rsidRPr="00A93739" w:rsidRDefault="00A93739" w:rsidP="004015E6">
      <w:pPr>
        <w:pStyle w:val="ListParagraph"/>
        <w:spacing w:after="0" w:line="276" w:lineRule="auto"/>
        <w:ind w:left="425"/>
        <w:rPr>
          <w:b/>
          <w:bCs/>
        </w:rPr>
      </w:pPr>
      <w:r w:rsidRPr="00A93739">
        <w:rPr>
          <w:b/>
          <w:bCs/>
        </w:rPr>
        <w:t>Question 5: Do you agree that the standard method should be used as the starting point for setting out housing requirement, noting that this could become mandatory and increase significantly under proposed changes to national policy?</w:t>
      </w:r>
    </w:p>
    <w:p w14:paraId="06A67DB5" w14:textId="77777777" w:rsidR="00A93739" w:rsidRDefault="00A93739" w:rsidP="004015E6">
      <w:pPr>
        <w:pStyle w:val="ListParagraph"/>
        <w:spacing w:after="0" w:line="276" w:lineRule="auto"/>
        <w:ind w:left="425"/>
        <w:rPr>
          <w:rFonts w:ascii="Arial" w:hAnsi="Arial" w:cs="Arial"/>
          <w:bCs/>
        </w:rPr>
      </w:pPr>
    </w:p>
    <w:p w14:paraId="64A8F78D" w14:textId="77777777" w:rsidR="00CD4040" w:rsidRDefault="004015E6" w:rsidP="00CD4040">
      <w:pPr>
        <w:pStyle w:val="ListParagraph"/>
        <w:numPr>
          <w:ilvl w:val="0"/>
          <w:numId w:val="1"/>
        </w:numPr>
        <w:spacing w:after="0" w:line="276" w:lineRule="auto"/>
        <w:ind w:left="425" w:hanging="425"/>
        <w:rPr>
          <w:rFonts w:ascii="Arial" w:hAnsi="Arial" w:cs="Arial"/>
          <w:bCs/>
        </w:rPr>
      </w:pPr>
      <w:r>
        <w:rPr>
          <w:rFonts w:ascii="Arial" w:hAnsi="Arial" w:cs="Arial"/>
          <w:bCs/>
        </w:rPr>
        <w:t xml:space="preserve">HBF </w:t>
      </w:r>
      <w:r w:rsidR="009E6947">
        <w:rPr>
          <w:rFonts w:ascii="Arial" w:hAnsi="Arial" w:cs="Arial"/>
          <w:bCs/>
        </w:rPr>
        <w:t>supports the standard method.</w:t>
      </w:r>
      <w:r w:rsidR="00CD4040">
        <w:rPr>
          <w:rFonts w:ascii="Arial" w:hAnsi="Arial" w:cs="Arial"/>
          <w:bCs/>
        </w:rPr>
        <w:t xml:space="preserve">  As set out in the </w:t>
      </w:r>
      <w:r w:rsidR="00CD4040" w:rsidRPr="0086221B">
        <w:rPr>
          <w:rFonts w:ascii="Arial" w:hAnsi="Arial" w:cs="Arial"/>
          <w:bCs/>
        </w:rPr>
        <w:t xml:space="preserve">NPPF, the determination of the minimum number of homes needed in </w:t>
      </w:r>
      <w:r w:rsidR="00CD4040">
        <w:rPr>
          <w:rFonts w:ascii="Arial" w:hAnsi="Arial" w:cs="Arial"/>
          <w:bCs/>
        </w:rPr>
        <w:t xml:space="preserve">Lichfield </w:t>
      </w:r>
      <w:r w:rsidR="00CD4040" w:rsidRPr="0086221B">
        <w:rPr>
          <w:rFonts w:ascii="Arial" w:hAnsi="Arial" w:cs="Arial"/>
          <w:bCs/>
        </w:rPr>
        <w:t xml:space="preserve">should </w:t>
      </w:r>
      <w:r w:rsidR="00CD4040">
        <w:rPr>
          <w:rFonts w:ascii="Arial" w:hAnsi="Arial" w:cs="Arial"/>
          <w:bCs/>
        </w:rPr>
        <w:t xml:space="preserve">begin with the </w:t>
      </w:r>
      <w:r w:rsidR="00CD4040" w:rsidRPr="0086221B">
        <w:rPr>
          <w:rFonts w:ascii="Arial" w:hAnsi="Arial" w:cs="Arial"/>
          <w:bCs/>
        </w:rPr>
        <w:t>Government’s standard methodology unless exceptional circumstances justify an alternative approach.</w:t>
      </w:r>
      <w:r w:rsidR="00CD4040">
        <w:rPr>
          <w:rFonts w:ascii="Arial" w:hAnsi="Arial" w:cs="Arial"/>
          <w:bCs/>
        </w:rPr>
        <w:t xml:space="preserve">  As there is a known unmet need in the West Midlands, Birmingham and the Black Country, the standard method calculations for Lichfield should include an element of additional housing to meet unmet need for the wider region. </w:t>
      </w:r>
    </w:p>
    <w:p w14:paraId="63D80B69" w14:textId="13093E55" w:rsidR="00CD4040" w:rsidRDefault="00CD4040" w:rsidP="00CD4040">
      <w:pPr>
        <w:pStyle w:val="ListParagraph"/>
        <w:spacing w:after="0" w:line="276" w:lineRule="auto"/>
        <w:ind w:left="425"/>
        <w:rPr>
          <w:rFonts w:ascii="Arial" w:hAnsi="Arial" w:cs="Arial"/>
          <w:bCs/>
        </w:rPr>
      </w:pPr>
      <w:r>
        <w:rPr>
          <w:rFonts w:ascii="Arial" w:hAnsi="Arial" w:cs="Arial"/>
          <w:bCs/>
        </w:rPr>
        <w:t xml:space="preserve"> </w:t>
      </w:r>
    </w:p>
    <w:p w14:paraId="3FEFE460" w14:textId="4510D082" w:rsidR="00573661" w:rsidRPr="00573661" w:rsidRDefault="00573661" w:rsidP="00573661">
      <w:pPr>
        <w:pStyle w:val="ListParagraph"/>
        <w:numPr>
          <w:ilvl w:val="0"/>
          <w:numId w:val="1"/>
        </w:numPr>
        <w:spacing w:after="0" w:line="276" w:lineRule="auto"/>
        <w:ind w:left="425" w:hanging="425"/>
        <w:rPr>
          <w:rFonts w:ascii="Arial" w:hAnsi="Arial" w:cs="Arial"/>
          <w:bCs/>
        </w:rPr>
      </w:pPr>
      <w:r w:rsidRPr="00573661">
        <w:rPr>
          <w:rFonts w:ascii="Arial" w:hAnsi="Arial" w:cs="Arial"/>
          <w:bCs/>
        </w:rPr>
        <w:t xml:space="preserve">HBF does not believe there are not any exceptional circumstances in </w:t>
      </w:r>
      <w:r w:rsidR="00CD4040">
        <w:rPr>
          <w:rFonts w:ascii="Arial" w:hAnsi="Arial" w:cs="Arial"/>
          <w:bCs/>
        </w:rPr>
        <w:t xml:space="preserve">Lichfield </w:t>
      </w:r>
      <w:r w:rsidRPr="00573661">
        <w:rPr>
          <w:rFonts w:ascii="Arial" w:hAnsi="Arial" w:cs="Arial"/>
          <w:bCs/>
        </w:rPr>
        <w:t xml:space="preserve">that justify departing from the standard method, as </w:t>
      </w:r>
      <w:proofErr w:type="gramStart"/>
      <w:r w:rsidRPr="00573661">
        <w:rPr>
          <w:rFonts w:ascii="Arial" w:hAnsi="Arial" w:cs="Arial"/>
          <w:bCs/>
        </w:rPr>
        <w:t>the such</w:t>
      </w:r>
      <w:proofErr w:type="gramEnd"/>
      <w:r w:rsidRPr="00573661">
        <w:rPr>
          <w:rFonts w:ascii="Arial" w:hAnsi="Arial" w:cs="Arial"/>
          <w:bCs/>
        </w:rPr>
        <w:t xml:space="preserve"> determination of the housing requirement for </w:t>
      </w:r>
      <w:r w:rsidR="00CD4040">
        <w:rPr>
          <w:rFonts w:ascii="Arial" w:hAnsi="Arial" w:cs="Arial"/>
          <w:bCs/>
        </w:rPr>
        <w:t xml:space="preserve">Lichfield </w:t>
      </w:r>
      <w:r w:rsidRPr="00573661">
        <w:rPr>
          <w:rFonts w:ascii="Arial" w:hAnsi="Arial" w:cs="Arial"/>
          <w:bCs/>
        </w:rPr>
        <w:t xml:space="preserve">should start with the standard method calculations.  However, once the this has been established the Council should then consider whether it needs adjusting for other planning reasons.  </w:t>
      </w:r>
    </w:p>
    <w:p w14:paraId="71190001" w14:textId="77777777" w:rsidR="00573661" w:rsidRPr="00CD1D2C" w:rsidRDefault="00573661" w:rsidP="00573661">
      <w:pPr>
        <w:pStyle w:val="ListParagraph"/>
        <w:rPr>
          <w:rFonts w:ascii="Arial" w:hAnsi="Arial" w:cs="Arial"/>
          <w:bCs/>
        </w:rPr>
      </w:pPr>
    </w:p>
    <w:p w14:paraId="67220AFD" w14:textId="5FC4396D" w:rsidR="00573661" w:rsidRDefault="00573661" w:rsidP="00573661">
      <w:pPr>
        <w:pStyle w:val="ListParagraph"/>
        <w:numPr>
          <w:ilvl w:val="0"/>
          <w:numId w:val="1"/>
        </w:numPr>
        <w:spacing w:after="0" w:line="276" w:lineRule="auto"/>
        <w:ind w:left="425" w:hanging="425"/>
        <w:rPr>
          <w:rFonts w:ascii="Arial" w:hAnsi="Arial" w:cs="Arial"/>
          <w:bCs/>
        </w:rPr>
      </w:pPr>
      <w:r w:rsidRPr="008F3297">
        <w:rPr>
          <w:rFonts w:ascii="Arial" w:hAnsi="Arial" w:cs="Arial"/>
          <w:bCs/>
        </w:rPr>
        <w:t xml:space="preserve">HBF suggest higher housing numbers are needed for a variety of reasons including addressing the current housing crisis, meeting housing need, providing affordable housing and supporting employment growth.  HBF suggest that each of these reasons on its own could justify an increase in the housing requirement for </w:t>
      </w:r>
      <w:r w:rsidR="00AB139C">
        <w:rPr>
          <w:rFonts w:ascii="Arial" w:hAnsi="Arial" w:cs="Arial"/>
          <w:bCs/>
        </w:rPr>
        <w:t>Lichfield</w:t>
      </w:r>
      <w:r w:rsidRPr="008F3297">
        <w:rPr>
          <w:rFonts w:ascii="Arial" w:hAnsi="Arial" w:cs="Arial"/>
          <w:bCs/>
        </w:rPr>
        <w:t xml:space="preserve">, and the Council should consider planning for an additional amount of housing to address each reason in turn.   </w:t>
      </w:r>
    </w:p>
    <w:p w14:paraId="1BDE5B24" w14:textId="77777777" w:rsidR="00AB139C" w:rsidRPr="00AB139C" w:rsidRDefault="00AB139C" w:rsidP="00AB139C">
      <w:pPr>
        <w:pStyle w:val="ListParagraph"/>
        <w:rPr>
          <w:rFonts w:ascii="Arial" w:hAnsi="Arial" w:cs="Arial"/>
          <w:bCs/>
        </w:rPr>
      </w:pPr>
    </w:p>
    <w:p w14:paraId="5FCECEBF" w14:textId="028907E7" w:rsidR="00AB139C" w:rsidRDefault="00AB139C" w:rsidP="00573661">
      <w:pPr>
        <w:pStyle w:val="ListParagraph"/>
        <w:numPr>
          <w:ilvl w:val="0"/>
          <w:numId w:val="1"/>
        </w:numPr>
        <w:spacing w:after="0" w:line="276" w:lineRule="auto"/>
        <w:ind w:left="425" w:hanging="425"/>
        <w:rPr>
          <w:rFonts w:ascii="Arial" w:hAnsi="Arial" w:cs="Arial"/>
          <w:bCs/>
        </w:rPr>
      </w:pPr>
      <w:r>
        <w:rPr>
          <w:rFonts w:ascii="Arial" w:hAnsi="Arial" w:cs="Arial"/>
          <w:bCs/>
        </w:rPr>
        <w:t xml:space="preserve">It is important that the housing requirement is objectively established, before consideration is given to any land supply issues or </w:t>
      </w:r>
      <w:proofErr w:type="spellStart"/>
      <w:r>
        <w:rPr>
          <w:rFonts w:ascii="Arial" w:hAnsi="Arial" w:cs="Arial"/>
          <w:bCs/>
        </w:rPr>
        <w:t>consttaints</w:t>
      </w:r>
      <w:proofErr w:type="spellEnd"/>
      <w:r>
        <w:rPr>
          <w:rFonts w:ascii="Arial" w:hAnsi="Arial" w:cs="Arial"/>
          <w:bCs/>
        </w:rPr>
        <w:t>.</w:t>
      </w:r>
    </w:p>
    <w:p w14:paraId="6AE823BE" w14:textId="77777777" w:rsidR="009E6947" w:rsidRDefault="009E6947" w:rsidP="00D950D1">
      <w:pPr>
        <w:pStyle w:val="ListParagraph"/>
        <w:numPr>
          <w:ilvl w:val="0"/>
          <w:numId w:val="1"/>
        </w:numPr>
        <w:spacing w:after="0" w:line="276" w:lineRule="auto"/>
        <w:ind w:left="425" w:hanging="425"/>
        <w:rPr>
          <w:rFonts w:ascii="Arial" w:hAnsi="Arial" w:cs="Arial"/>
          <w:bCs/>
        </w:rPr>
      </w:pPr>
    </w:p>
    <w:p w14:paraId="70DA86AC" w14:textId="77777777" w:rsidR="00483988" w:rsidRDefault="00483988" w:rsidP="00483988">
      <w:pPr>
        <w:pStyle w:val="ListParagraph"/>
        <w:spacing w:after="0" w:line="276" w:lineRule="auto"/>
        <w:ind w:left="425"/>
        <w:rPr>
          <w:rFonts w:ascii="Arial" w:hAnsi="Arial" w:cs="Arial"/>
          <w:bCs/>
        </w:rPr>
      </w:pPr>
    </w:p>
    <w:p w14:paraId="5F7EB246" w14:textId="4E956D03" w:rsidR="00936D0A" w:rsidRDefault="00483988" w:rsidP="00936D0A">
      <w:pPr>
        <w:pStyle w:val="ListParagraph"/>
        <w:spacing w:after="0" w:line="276" w:lineRule="auto"/>
        <w:ind w:left="425"/>
        <w:rPr>
          <w:b/>
          <w:bCs/>
        </w:rPr>
      </w:pPr>
      <w:r w:rsidRPr="00483988">
        <w:rPr>
          <w:b/>
          <w:bCs/>
        </w:rPr>
        <w:t>Question 6: We will not be able to meet our housing requirements with existing sites, previously developed sites and other sites within our urban areas. Do you agree that we should look elsewhere in the district for sites, including potentially a new settlement, to meet our needs?</w:t>
      </w:r>
    </w:p>
    <w:p w14:paraId="610503D6" w14:textId="77777777" w:rsidR="0030751C" w:rsidRPr="0030751C" w:rsidRDefault="0030751C" w:rsidP="0030751C">
      <w:pPr>
        <w:pStyle w:val="ListParagraph"/>
        <w:rPr>
          <w:rFonts w:ascii="Arial" w:hAnsi="Arial" w:cs="Arial"/>
          <w:bCs/>
        </w:rPr>
      </w:pPr>
    </w:p>
    <w:p w14:paraId="67EC0952" w14:textId="77777777" w:rsidR="00EF40DD" w:rsidRDefault="0030751C" w:rsidP="00EF40DD">
      <w:pPr>
        <w:pStyle w:val="ListParagraph"/>
        <w:numPr>
          <w:ilvl w:val="0"/>
          <w:numId w:val="1"/>
        </w:numPr>
        <w:spacing w:after="0" w:line="276" w:lineRule="auto"/>
        <w:ind w:left="425" w:hanging="425"/>
        <w:rPr>
          <w:rFonts w:ascii="Arial" w:hAnsi="Arial" w:cs="Arial"/>
          <w:bCs/>
        </w:rPr>
      </w:pPr>
      <w:r w:rsidRPr="0030751C">
        <w:rPr>
          <w:rFonts w:ascii="Arial" w:hAnsi="Arial" w:cs="Arial"/>
          <w:bCs/>
        </w:rPr>
        <w:t xml:space="preserve">HBF do not comment on individual sites, be we would wish to see the Plan set out a logical settlement hierarchy which meets all the housing needs and addresses all areas of the housing market, with a range of sites proposed for allocation. </w:t>
      </w:r>
      <w:r w:rsidR="0034716C">
        <w:rPr>
          <w:rFonts w:ascii="Arial" w:hAnsi="Arial" w:cs="Arial"/>
          <w:bCs/>
        </w:rPr>
        <w:t xml:space="preserve">The </w:t>
      </w:r>
      <w:r w:rsidRPr="0030751C">
        <w:rPr>
          <w:rFonts w:ascii="Arial" w:hAnsi="Arial" w:cs="Arial"/>
          <w:bCs/>
        </w:rPr>
        <w:t xml:space="preserve">Plan should provide for a wide range of deliverable and developable sites across the area </w:t>
      </w:r>
      <w:proofErr w:type="gramStart"/>
      <w:r w:rsidRPr="0030751C">
        <w:rPr>
          <w:rFonts w:ascii="Arial" w:hAnsi="Arial" w:cs="Arial"/>
          <w:bCs/>
        </w:rPr>
        <w:t>in order to</w:t>
      </w:r>
      <w:proofErr w:type="gramEnd"/>
      <w:r w:rsidRPr="0030751C">
        <w:rPr>
          <w:rFonts w:ascii="Arial" w:hAnsi="Arial" w:cs="Arial"/>
          <w:bCs/>
        </w:rPr>
        <w:t xml:space="preserve"> provide competition and choice to ensure that housing needs are met in full. The soundness of strategic and non-strategic site allocations, whether brownfield or greenfield, will be tested in due course at the Local Plan Examination.  </w:t>
      </w:r>
      <w:bookmarkStart w:id="0" w:name="_Hlk150875017"/>
    </w:p>
    <w:p w14:paraId="42E91DB5" w14:textId="77777777" w:rsidR="00EF40DD" w:rsidRDefault="00EF40DD" w:rsidP="00426C5B">
      <w:pPr>
        <w:pStyle w:val="ListParagraph"/>
        <w:spacing w:after="0" w:line="276" w:lineRule="auto"/>
        <w:ind w:left="425"/>
        <w:rPr>
          <w:rFonts w:ascii="Arial" w:hAnsi="Arial" w:cs="Arial"/>
          <w:bCs/>
        </w:rPr>
      </w:pPr>
    </w:p>
    <w:p w14:paraId="65C42559" w14:textId="652E791C" w:rsidR="00EF40DD" w:rsidRPr="00426C5B" w:rsidRDefault="00EF40DD" w:rsidP="00EF40DD">
      <w:pPr>
        <w:pStyle w:val="ListParagraph"/>
        <w:numPr>
          <w:ilvl w:val="0"/>
          <w:numId w:val="1"/>
        </w:numPr>
        <w:spacing w:after="0" w:line="276" w:lineRule="auto"/>
        <w:ind w:left="425" w:hanging="425"/>
        <w:rPr>
          <w:rFonts w:ascii="Arial" w:hAnsi="Arial" w:cs="Arial"/>
          <w:bCs/>
        </w:rPr>
      </w:pPr>
      <w:r w:rsidRPr="00EF40DD">
        <w:rPr>
          <w:rFonts w:ascii="Arial" w:hAnsi="Arial" w:cs="Arial"/>
        </w:rPr>
        <w:t xml:space="preserve">Paragraph 22 of the NPPF requires that “strategic policies should look ahead over a minimum </w:t>
      </w:r>
      <w:proofErr w:type="gramStart"/>
      <w:r w:rsidRPr="00EF40DD">
        <w:rPr>
          <w:rFonts w:ascii="Arial" w:hAnsi="Arial" w:cs="Arial"/>
        </w:rPr>
        <w:t>15 year</w:t>
      </w:r>
      <w:proofErr w:type="gramEnd"/>
      <w:r w:rsidRPr="00EF40DD">
        <w:rPr>
          <w:rFonts w:ascii="Arial" w:hAnsi="Arial" w:cs="Arial"/>
        </w:rPr>
        <w:t xml:space="preserve"> period from adoption, to anticipate and respond to long-term requirements and opportunities, such as those arising from major improvements in </w:t>
      </w:r>
      <w:r w:rsidRPr="00EF40DD">
        <w:rPr>
          <w:rFonts w:ascii="Arial" w:hAnsi="Arial" w:cs="Arial"/>
        </w:rPr>
        <w:lastRenderedPageBreak/>
        <w:t xml:space="preserve">infrastructure. Where larger-scale developments such as new settlements or significant extensions to existing villages and towns form part of the strategy for the area, policies should be set within a vision that looks further ahead (at least 30 years), to </w:t>
      </w:r>
      <w:proofErr w:type="gramStart"/>
      <w:r w:rsidRPr="00EF40DD">
        <w:rPr>
          <w:rFonts w:ascii="Arial" w:hAnsi="Arial" w:cs="Arial"/>
        </w:rPr>
        <w:t>take into account</w:t>
      </w:r>
      <w:proofErr w:type="gramEnd"/>
      <w:r w:rsidRPr="00EF40DD">
        <w:rPr>
          <w:rFonts w:ascii="Arial" w:hAnsi="Arial" w:cs="Arial"/>
        </w:rPr>
        <w:t xml:space="preserve"> the likely timescale for delivery”.</w:t>
      </w:r>
    </w:p>
    <w:p w14:paraId="6EE0655D" w14:textId="77777777" w:rsidR="00426C5B" w:rsidRPr="00426C5B" w:rsidRDefault="00426C5B" w:rsidP="00426C5B">
      <w:pPr>
        <w:pStyle w:val="ListParagraph"/>
        <w:rPr>
          <w:rFonts w:ascii="Arial" w:hAnsi="Arial" w:cs="Arial"/>
          <w:bCs/>
        </w:rPr>
      </w:pPr>
    </w:p>
    <w:bookmarkEnd w:id="0"/>
    <w:p w14:paraId="585646F5" w14:textId="7F3058A5" w:rsidR="00852EC0" w:rsidRPr="00852EC0" w:rsidRDefault="00426C5B" w:rsidP="00872168">
      <w:pPr>
        <w:pStyle w:val="ListParagraph"/>
        <w:numPr>
          <w:ilvl w:val="0"/>
          <w:numId w:val="1"/>
        </w:numPr>
        <w:spacing w:after="0" w:line="276" w:lineRule="auto"/>
        <w:ind w:left="425" w:hanging="425"/>
        <w:rPr>
          <w:rFonts w:ascii="Arial" w:hAnsi="Arial" w:cs="Arial"/>
          <w:bCs/>
        </w:rPr>
      </w:pPr>
      <w:r w:rsidRPr="006A09A3">
        <w:rPr>
          <w:rFonts w:ascii="Arial" w:hAnsi="Arial" w:cs="Arial"/>
        </w:rPr>
        <w:t xml:space="preserve">If </w:t>
      </w:r>
      <w:r>
        <w:rPr>
          <w:rFonts w:ascii="Arial" w:hAnsi="Arial" w:cs="Arial"/>
        </w:rPr>
        <w:t xml:space="preserve">Lichfield </w:t>
      </w:r>
      <w:r w:rsidRPr="006A09A3">
        <w:rPr>
          <w:rFonts w:ascii="Arial" w:hAnsi="Arial" w:cs="Arial"/>
        </w:rPr>
        <w:t xml:space="preserve">intend to develop a new settlement as one of the ways to meet their housing need, this decision must be taken </w:t>
      </w:r>
      <w:r>
        <w:rPr>
          <w:rFonts w:ascii="Arial" w:hAnsi="Arial" w:cs="Arial"/>
        </w:rPr>
        <w:t xml:space="preserve">as soon as </w:t>
      </w:r>
      <w:r w:rsidR="000F1084">
        <w:rPr>
          <w:rFonts w:ascii="Arial" w:hAnsi="Arial" w:cs="Arial"/>
        </w:rPr>
        <w:t>possible</w:t>
      </w:r>
      <w:r w:rsidRPr="006A09A3">
        <w:rPr>
          <w:rFonts w:ascii="Arial" w:hAnsi="Arial" w:cs="Arial"/>
        </w:rPr>
        <w:t xml:space="preserve">.  It can take many years if not decades for a new settlement to be delivered, and the suggestion that houses would be completed and </w:t>
      </w:r>
      <w:r>
        <w:rPr>
          <w:rFonts w:ascii="Arial" w:hAnsi="Arial" w:cs="Arial"/>
        </w:rPr>
        <w:t xml:space="preserve">able to make </w:t>
      </w:r>
      <w:r w:rsidRPr="006A09A3">
        <w:rPr>
          <w:rFonts w:ascii="Arial" w:hAnsi="Arial" w:cs="Arial"/>
        </w:rPr>
        <w:t xml:space="preserve">contribution to the housing land supply </w:t>
      </w:r>
      <w:r w:rsidR="00802C5A">
        <w:rPr>
          <w:rFonts w:ascii="Arial" w:hAnsi="Arial" w:cs="Arial"/>
        </w:rPr>
        <w:t xml:space="preserve">within this Plan period </w:t>
      </w:r>
      <w:r w:rsidRPr="006A09A3">
        <w:rPr>
          <w:rFonts w:ascii="Arial" w:hAnsi="Arial" w:cs="Arial"/>
        </w:rPr>
        <w:t>is ambitious</w:t>
      </w:r>
      <w:r w:rsidR="00802C5A">
        <w:rPr>
          <w:rFonts w:ascii="Arial" w:hAnsi="Arial" w:cs="Arial"/>
        </w:rPr>
        <w:t xml:space="preserve">.  It will be essential </w:t>
      </w:r>
      <w:r w:rsidR="00852EC0">
        <w:rPr>
          <w:rFonts w:ascii="Arial" w:hAnsi="Arial" w:cs="Arial"/>
        </w:rPr>
        <w:t xml:space="preserve">that the Council is certain of its </w:t>
      </w:r>
      <w:r w:rsidRPr="006A09A3">
        <w:rPr>
          <w:rFonts w:ascii="Arial" w:hAnsi="Arial" w:cs="Arial"/>
        </w:rPr>
        <w:t>deliverab</w:t>
      </w:r>
      <w:r w:rsidR="00852EC0">
        <w:rPr>
          <w:rFonts w:ascii="Arial" w:hAnsi="Arial" w:cs="Arial"/>
        </w:rPr>
        <w:t>ility if it is to consider part of the housing land supply for this Plan,</w:t>
      </w:r>
    </w:p>
    <w:p w14:paraId="27182899" w14:textId="77777777" w:rsidR="00872168" w:rsidRPr="00B72421" w:rsidRDefault="00872168" w:rsidP="00872168">
      <w:pPr>
        <w:pStyle w:val="ListParagraph"/>
        <w:rPr>
          <w:rFonts w:ascii="Arial" w:hAnsi="Arial" w:cs="Arial"/>
          <w:bCs/>
        </w:rPr>
      </w:pPr>
    </w:p>
    <w:p w14:paraId="6C2236B5" w14:textId="77777777" w:rsidR="00982EBB" w:rsidRDefault="001E5935" w:rsidP="00B72421">
      <w:pPr>
        <w:pStyle w:val="ListParagraph"/>
        <w:spacing w:after="0" w:line="276" w:lineRule="auto"/>
        <w:ind w:left="425"/>
      </w:pPr>
      <w:r>
        <w:t xml:space="preserve">• Option 1: Town focused </w:t>
      </w:r>
    </w:p>
    <w:p w14:paraId="5B67A7CF" w14:textId="77777777" w:rsidR="00982EBB" w:rsidRDefault="001E5935" w:rsidP="00B72421">
      <w:pPr>
        <w:pStyle w:val="ListParagraph"/>
        <w:spacing w:after="0" w:line="276" w:lineRule="auto"/>
        <w:ind w:left="425"/>
      </w:pPr>
      <w:r>
        <w:t xml:space="preserve">• Option 2: Town and key village focused </w:t>
      </w:r>
    </w:p>
    <w:p w14:paraId="6132AE63" w14:textId="77777777" w:rsidR="00982EBB" w:rsidRDefault="001E5935" w:rsidP="00B72421">
      <w:pPr>
        <w:pStyle w:val="ListParagraph"/>
        <w:spacing w:after="0" w:line="276" w:lineRule="auto"/>
        <w:ind w:left="425"/>
      </w:pPr>
      <w:r>
        <w:t xml:space="preserve">• Option 3: Dispersed development </w:t>
      </w:r>
    </w:p>
    <w:p w14:paraId="1E30C1FC" w14:textId="329D8CE3" w:rsidR="001E5935" w:rsidRDefault="001E5935" w:rsidP="00B72421">
      <w:pPr>
        <w:pStyle w:val="ListParagraph"/>
        <w:spacing w:after="0" w:line="276" w:lineRule="auto"/>
        <w:ind w:left="425"/>
      </w:pPr>
      <w:r>
        <w:t>• Option 4: New settlement focused</w:t>
      </w:r>
    </w:p>
    <w:p w14:paraId="22AAA581" w14:textId="77777777" w:rsidR="00982EBB" w:rsidRDefault="00982EBB" w:rsidP="00B72421">
      <w:pPr>
        <w:pStyle w:val="ListParagraph"/>
        <w:spacing w:after="0" w:line="276" w:lineRule="auto"/>
        <w:ind w:left="425"/>
      </w:pPr>
    </w:p>
    <w:p w14:paraId="13275A70" w14:textId="70590891" w:rsidR="006B1E0B" w:rsidRPr="00982EBB" w:rsidRDefault="00B518AB" w:rsidP="00B72421">
      <w:pPr>
        <w:pStyle w:val="ListParagraph"/>
        <w:spacing w:after="0" w:line="276" w:lineRule="auto"/>
        <w:ind w:left="425"/>
        <w:rPr>
          <w:b/>
          <w:bCs/>
        </w:rPr>
      </w:pPr>
      <w:r w:rsidRPr="00982EBB">
        <w:rPr>
          <w:b/>
          <w:bCs/>
        </w:rPr>
        <w:t>Question 7: Which of the broad spatial options identified do you think is the most appropriate for the district or do you think there are any others options we should consider?</w:t>
      </w:r>
    </w:p>
    <w:p w14:paraId="2F6A4479" w14:textId="77777777" w:rsidR="00E54F30" w:rsidRDefault="00E54F30" w:rsidP="00B72421">
      <w:pPr>
        <w:pStyle w:val="ListParagraph"/>
        <w:spacing w:after="0" w:line="276" w:lineRule="auto"/>
        <w:ind w:left="425"/>
        <w:rPr>
          <w:rFonts w:ascii="Arial" w:hAnsi="Arial" w:cs="Arial"/>
          <w:bCs/>
        </w:rPr>
      </w:pPr>
    </w:p>
    <w:p w14:paraId="53DA81F5" w14:textId="77777777" w:rsidR="00C82DDA" w:rsidRDefault="00C82DDA" w:rsidP="00C82DDA">
      <w:pPr>
        <w:pStyle w:val="ListParagraph"/>
        <w:numPr>
          <w:ilvl w:val="0"/>
          <w:numId w:val="1"/>
        </w:numPr>
        <w:spacing w:after="0" w:line="276" w:lineRule="auto"/>
        <w:ind w:left="425" w:hanging="425"/>
        <w:rPr>
          <w:rFonts w:ascii="Arial" w:hAnsi="Arial" w:cs="Arial"/>
          <w:bCs/>
        </w:rPr>
      </w:pPr>
      <w:r w:rsidRPr="002F4BF7">
        <w:rPr>
          <w:rFonts w:ascii="Arial" w:hAnsi="Arial" w:cs="Arial"/>
          <w:bCs/>
        </w:rPr>
        <w:t xml:space="preserve">It will be important for the </w:t>
      </w:r>
      <w:r>
        <w:rPr>
          <w:rFonts w:ascii="Arial" w:hAnsi="Arial" w:cs="Arial"/>
          <w:bCs/>
        </w:rPr>
        <w:t>new Lichfield Plan t</w:t>
      </w:r>
      <w:r w:rsidRPr="002F4BF7">
        <w:rPr>
          <w:rFonts w:ascii="Arial" w:hAnsi="Arial" w:cs="Arial"/>
          <w:bCs/>
        </w:rPr>
        <w:t xml:space="preserve">o be supported by evidence, monitoring and analysis to demonstrate that </w:t>
      </w:r>
      <w:r>
        <w:rPr>
          <w:rFonts w:ascii="Arial" w:hAnsi="Arial" w:cs="Arial"/>
          <w:bCs/>
        </w:rPr>
        <w:t xml:space="preserve">housing </w:t>
      </w:r>
      <w:r w:rsidRPr="002F4BF7">
        <w:rPr>
          <w:rFonts w:ascii="Arial" w:hAnsi="Arial" w:cs="Arial"/>
          <w:bCs/>
        </w:rPr>
        <w:t xml:space="preserve">sites </w:t>
      </w:r>
      <w:r>
        <w:rPr>
          <w:rFonts w:ascii="Arial" w:hAnsi="Arial" w:cs="Arial"/>
          <w:bCs/>
        </w:rPr>
        <w:t xml:space="preserve">are </w:t>
      </w:r>
      <w:r w:rsidRPr="002F4BF7">
        <w:rPr>
          <w:rFonts w:ascii="Arial" w:hAnsi="Arial" w:cs="Arial"/>
          <w:bCs/>
        </w:rPr>
        <w:t>deliverable</w:t>
      </w:r>
      <w:r>
        <w:rPr>
          <w:rFonts w:ascii="Arial" w:hAnsi="Arial" w:cs="Arial"/>
          <w:bCs/>
        </w:rPr>
        <w:t>.  HBF are aware of challenges and delays that have impacted on the timescales for delivery of the SUEs on other locations.  Ways to mitigate and/or address such ongoing risks include increasing the housing requirement and/or the buffer applied. The Plan should also recognise that the time taken to bring forward larger allocation, and this underlines the need for a range of site types and sizes to ensure a five-year land supply on adoption, and an effective housing land supply over the plan period.</w:t>
      </w:r>
    </w:p>
    <w:p w14:paraId="6F8DA60D" w14:textId="77777777" w:rsidR="00872168" w:rsidRDefault="00872168" w:rsidP="003127BB">
      <w:pPr>
        <w:pStyle w:val="ListParagraph"/>
        <w:spacing w:after="0" w:line="276" w:lineRule="auto"/>
        <w:ind w:left="425"/>
        <w:rPr>
          <w:rFonts w:ascii="Arial" w:hAnsi="Arial" w:cs="Arial"/>
          <w:bCs/>
        </w:rPr>
      </w:pPr>
    </w:p>
    <w:p w14:paraId="6741FD35" w14:textId="7E83077E" w:rsidR="00872168" w:rsidRPr="00872168" w:rsidRDefault="00872168" w:rsidP="00872168">
      <w:pPr>
        <w:pStyle w:val="ListParagraph"/>
        <w:numPr>
          <w:ilvl w:val="0"/>
          <w:numId w:val="1"/>
        </w:numPr>
        <w:spacing w:after="0" w:line="276" w:lineRule="auto"/>
        <w:ind w:left="425" w:hanging="425"/>
        <w:rPr>
          <w:rFonts w:ascii="Arial" w:hAnsi="Arial" w:cs="Arial"/>
          <w:bCs/>
        </w:rPr>
      </w:pPr>
      <w:r w:rsidRPr="00872168">
        <w:rPr>
          <w:rFonts w:ascii="Arial" w:hAnsi="Arial" w:cs="Arial"/>
          <w:bCs/>
        </w:rPr>
        <w:t xml:space="preserve">HBF considers that it is important that the spatial distribution of sites follows a logical hierarchy, provides an appropriate development pattern and supports sustainable development within all market areas. HBF requests that the Plan’s approach to the distribution of housing should ensure the availability of a sufficient supply of deliverable and developable land to deliver the housing requirement.  </w:t>
      </w:r>
    </w:p>
    <w:p w14:paraId="699BD5CF" w14:textId="77777777" w:rsidR="00872168" w:rsidRDefault="00872168" w:rsidP="00872168">
      <w:pPr>
        <w:pStyle w:val="ListParagraph"/>
        <w:spacing w:after="0" w:line="276" w:lineRule="auto"/>
        <w:ind w:left="425"/>
        <w:rPr>
          <w:rFonts w:ascii="Arial" w:hAnsi="Arial" w:cs="Arial"/>
          <w:bCs/>
        </w:rPr>
      </w:pPr>
    </w:p>
    <w:p w14:paraId="1A665432" w14:textId="77777777" w:rsidR="00872168" w:rsidRPr="009A0E89" w:rsidRDefault="00872168" w:rsidP="00872168">
      <w:pPr>
        <w:pStyle w:val="ListParagraph"/>
        <w:numPr>
          <w:ilvl w:val="0"/>
          <w:numId w:val="1"/>
        </w:numPr>
        <w:spacing w:after="0" w:line="276" w:lineRule="auto"/>
        <w:ind w:left="425" w:hanging="425"/>
        <w:rPr>
          <w:rFonts w:ascii="Arial" w:hAnsi="Arial" w:cs="Arial"/>
          <w:b/>
        </w:rPr>
      </w:pPr>
      <w:r>
        <w:rPr>
          <w:rFonts w:ascii="Arial" w:hAnsi="Arial" w:cs="Arial"/>
          <w:bCs/>
        </w:rPr>
        <w:t xml:space="preserve">HBF would also suggest that the </w:t>
      </w:r>
      <w:r w:rsidRPr="00E13C3D">
        <w:rPr>
          <w:rFonts w:ascii="Arial" w:hAnsi="Arial" w:cs="Arial"/>
          <w:bCs/>
        </w:rPr>
        <w:t xml:space="preserve">spatial strategy should recognise that there may be clusters of villages that provide a range of services for that area within reasonable travelling distance of each other, so villages may need to be grouped together. These areas might be able to sustainably support a substantial level of development but may not have all the services within one </w:t>
      </w:r>
      <w:proofErr w:type="gramStart"/>
      <w:r w:rsidRPr="00E13C3D">
        <w:rPr>
          <w:rFonts w:ascii="Arial" w:hAnsi="Arial" w:cs="Arial"/>
          <w:bCs/>
        </w:rPr>
        <w:t>particular village</w:t>
      </w:r>
      <w:proofErr w:type="gramEnd"/>
      <w:r w:rsidRPr="00E13C3D">
        <w:rPr>
          <w:rFonts w:ascii="Arial" w:hAnsi="Arial" w:cs="Arial"/>
          <w:bCs/>
        </w:rPr>
        <w:t>.</w:t>
      </w:r>
    </w:p>
    <w:p w14:paraId="62B8CE84" w14:textId="77777777" w:rsidR="00872168" w:rsidRPr="009A0E89" w:rsidRDefault="00872168" w:rsidP="00872168">
      <w:pPr>
        <w:pStyle w:val="ListParagraph"/>
        <w:rPr>
          <w:rFonts w:ascii="Arial" w:hAnsi="Arial" w:cs="Arial"/>
          <w:bCs/>
        </w:rPr>
      </w:pPr>
    </w:p>
    <w:p w14:paraId="66D77B50" w14:textId="77777777" w:rsidR="00872168" w:rsidRDefault="00872168" w:rsidP="00872168">
      <w:pPr>
        <w:pStyle w:val="ListParagraph"/>
        <w:numPr>
          <w:ilvl w:val="0"/>
          <w:numId w:val="1"/>
        </w:numPr>
        <w:spacing w:after="0" w:line="276" w:lineRule="auto"/>
        <w:ind w:left="425" w:hanging="425"/>
        <w:rPr>
          <w:rFonts w:ascii="Arial" w:hAnsi="Arial" w:cs="Arial"/>
          <w:bCs/>
        </w:rPr>
      </w:pPr>
      <w:r w:rsidRPr="009A0E89">
        <w:rPr>
          <w:rFonts w:ascii="Arial" w:hAnsi="Arial" w:cs="Arial"/>
          <w:bCs/>
        </w:rPr>
        <w:t>Similarly, the Local Plan should recognise that settlements that currently do not have services could expand to include those services if new development is allocated in those areas. The current range of village services should not be used as a basis for only locating development close to existing services</w:t>
      </w:r>
      <w:r>
        <w:rPr>
          <w:rFonts w:ascii="Arial" w:hAnsi="Arial" w:cs="Arial"/>
          <w:bCs/>
        </w:rPr>
        <w:t>.  I</w:t>
      </w:r>
      <w:r w:rsidRPr="009A0E89">
        <w:rPr>
          <w:rFonts w:ascii="Arial" w:hAnsi="Arial" w:cs="Arial"/>
          <w:bCs/>
        </w:rPr>
        <w:t xml:space="preserve">t could in fact also identify where services could be improved through new development. Allocating housing sites in rural </w:t>
      </w:r>
      <w:r w:rsidRPr="009A0E89">
        <w:rPr>
          <w:rFonts w:ascii="Arial" w:hAnsi="Arial" w:cs="Arial"/>
          <w:bCs/>
        </w:rPr>
        <w:lastRenderedPageBreak/>
        <w:t>areas can also provide opportunities for small sites which are particularly helpful for SME builders.</w:t>
      </w:r>
    </w:p>
    <w:p w14:paraId="1AE55D74" w14:textId="77777777" w:rsidR="00F76CFE" w:rsidRPr="00F76CFE" w:rsidRDefault="00F76CFE" w:rsidP="00F76CFE">
      <w:pPr>
        <w:pStyle w:val="ListParagraph"/>
        <w:rPr>
          <w:rFonts w:ascii="Arial" w:hAnsi="Arial" w:cs="Arial"/>
          <w:bCs/>
        </w:rPr>
      </w:pPr>
    </w:p>
    <w:p w14:paraId="7DDCBB62" w14:textId="77777777" w:rsidR="00622449" w:rsidRDefault="00622449" w:rsidP="00622449">
      <w:pPr>
        <w:pStyle w:val="ListParagraph"/>
        <w:numPr>
          <w:ilvl w:val="0"/>
          <w:numId w:val="1"/>
        </w:numPr>
        <w:spacing w:after="0" w:line="276" w:lineRule="auto"/>
        <w:ind w:left="425" w:hanging="425"/>
        <w:rPr>
          <w:rFonts w:ascii="Arial" w:hAnsi="Arial" w:cs="Arial"/>
          <w:bCs/>
        </w:rPr>
      </w:pPr>
      <w:r w:rsidRPr="00CC5C5C">
        <w:rPr>
          <w:rFonts w:ascii="Arial" w:hAnsi="Arial" w:cs="Arial"/>
          <w:bCs/>
        </w:rPr>
        <w:t xml:space="preserve">HBF would support the highest level of buffer, to provide the greatest flexibility in housing land supply and decrease the likelihood of under-delivery of much needed housing, </w:t>
      </w:r>
      <w:proofErr w:type="gramStart"/>
      <w:r w:rsidRPr="00CC5C5C">
        <w:rPr>
          <w:rFonts w:ascii="Arial" w:hAnsi="Arial" w:cs="Arial"/>
          <w:bCs/>
        </w:rPr>
        <w:t>in the midst of</w:t>
      </w:r>
      <w:proofErr w:type="gramEnd"/>
      <w:r w:rsidRPr="00CC5C5C">
        <w:rPr>
          <w:rFonts w:ascii="Arial" w:hAnsi="Arial" w:cs="Arial"/>
          <w:bCs/>
        </w:rPr>
        <w:t xml:space="preserve"> the housing crisis.</w:t>
      </w:r>
    </w:p>
    <w:p w14:paraId="7B2A2549" w14:textId="77777777" w:rsidR="00F76CFE" w:rsidRDefault="00F76CFE" w:rsidP="00622449">
      <w:pPr>
        <w:pStyle w:val="ListParagraph"/>
        <w:spacing w:after="0" w:line="276" w:lineRule="auto"/>
        <w:ind w:left="425"/>
        <w:rPr>
          <w:rFonts w:ascii="Arial" w:hAnsi="Arial" w:cs="Arial"/>
          <w:bCs/>
        </w:rPr>
      </w:pPr>
    </w:p>
    <w:p w14:paraId="23876D80" w14:textId="08BB1C3E" w:rsidR="00FE3144" w:rsidRDefault="00F76CFE" w:rsidP="00E54F30">
      <w:pPr>
        <w:pStyle w:val="ListParagraph"/>
        <w:numPr>
          <w:ilvl w:val="0"/>
          <w:numId w:val="1"/>
        </w:numPr>
        <w:spacing w:after="0" w:line="276" w:lineRule="auto"/>
        <w:ind w:left="425" w:hanging="425"/>
        <w:rPr>
          <w:rFonts w:ascii="Arial" w:hAnsi="Arial" w:cs="Arial"/>
          <w:bCs/>
        </w:rPr>
      </w:pPr>
      <w:r>
        <w:rPr>
          <w:rFonts w:ascii="Arial" w:hAnsi="Arial" w:cs="Arial"/>
          <w:bCs/>
        </w:rPr>
        <w:t xml:space="preserve">HBF </w:t>
      </w:r>
      <w:r w:rsidR="00E54F30" w:rsidRPr="00E54F30">
        <w:rPr>
          <w:rFonts w:ascii="Arial" w:hAnsi="Arial" w:cs="Arial"/>
          <w:bCs/>
        </w:rPr>
        <w:t xml:space="preserve">are of the view that any buffer provided by windfall sites should be in addition to the buffer added to the housing need figures derived from the Standard Method to provide choice and competition in the land market.  HBF therefore request that any windfall allowance in the Plan is properly explained and evidenced in the Housing Trajectory.  We are also of the view that any allowance for windfall should not be included until the fourth year of a housing trajectory, given the likelihood that dwellings being completed within the next three years will already be known about (as they are likely to need to have already received planning permission to be completed within that timeframe). </w:t>
      </w:r>
    </w:p>
    <w:p w14:paraId="2A4E4766" w14:textId="77777777" w:rsidR="00FE3144" w:rsidRDefault="00FE3144" w:rsidP="00B72421">
      <w:pPr>
        <w:pStyle w:val="ListParagraph"/>
        <w:spacing w:after="0" w:line="276" w:lineRule="auto"/>
        <w:ind w:left="425"/>
        <w:rPr>
          <w:rFonts w:ascii="Arial" w:hAnsi="Arial" w:cs="Arial"/>
          <w:bCs/>
        </w:rPr>
      </w:pPr>
    </w:p>
    <w:p w14:paraId="46280108" w14:textId="0FC25A8D" w:rsidR="00EB476C" w:rsidRDefault="007C64C4" w:rsidP="00CC5C5C">
      <w:pPr>
        <w:pStyle w:val="ListParagraph"/>
        <w:spacing w:after="0" w:line="276" w:lineRule="auto"/>
        <w:ind w:left="425"/>
        <w:rPr>
          <w:b/>
          <w:bCs/>
        </w:rPr>
      </w:pPr>
      <w:r w:rsidRPr="007C64C4">
        <w:rPr>
          <w:b/>
          <w:bCs/>
        </w:rPr>
        <w:t>Question 8: Do you agree we should specify the exact level of affordable homes that we will require from a development?</w:t>
      </w:r>
    </w:p>
    <w:p w14:paraId="44B5337A" w14:textId="77777777" w:rsidR="00AE6903" w:rsidRPr="007C64C4" w:rsidRDefault="00AE6903" w:rsidP="00CC5C5C">
      <w:pPr>
        <w:pStyle w:val="ListParagraph"/>
        <w:spacing w:after="0" w:line="276" w:lineRule="auto"/>
        <w:ind w:left="425"/>
        <w:rPr>
          <w:rFonts w:ascii="Arial" w:hAnsi="Arial" w:cs="Arial"/>
          <w:b/>
          <w:bCs/>
        </w:rPr>
      </w:pPr>
    </w:p>
    <w:p w14:paraId="34D78779" w14:textId="5396F7BA" w:rsidR="007C64C4" w:rsidRDefault="001509E1" w:rsidP="00CC5C5C">
      <w:pPr>
        <w:pStyle w:val="ListParagraph"/>
        <w:numPr>
          <w:ilvl w:val="0"/>
          <w:numId w:val="1"/>
        </w:numPr>
        <w:spacing w:after="0" w:line="276" w:lineRule="auto"/>
        <w:ind w:left="425" w:hanging="425"/>
        <w:rPr>
          <w:rFonts w:ascii="Arial" w:hAnsi="Arial" w:cs="Arial"/>
          <w:bCs/>
        </w:rPr>
      </w:pPr>
      <w:r w:rsidRPr="001509E1">
        <w:rPr>
          <w:rFonts w:ascii="Arial" w:hAnsi="Arial" w:cs="Arial"/>
          <w:bCs/>
        </w:rPr>
        <w:t xml:space="preserve">HBF would request that the Council considers the standard method calculations as only the minimum starting point and fully considers </w:t>
      </w:r>
      <w:proofErr w:type="gramStart"/>
      <w:r w:rsidRPr="001509E1">
        <w:rPr>
          <w:rFonts w:ascii="Arial" w:hAnsi="Arial" w:cs="Arial"/>
          <w:bCs/>
        </w:rPr>
        <w:t>all of</w:t>
      </w:r>
      <w:proofErr w:type="gramEnd"/>
      <w:r w:rsidRPr="001509E1">
        <w:rPr>
          <w:rFonts w:ascii="Arial" w:hAnsi="Arial" w:cs="Arial"/>
          <w:bCs/>
        </w:rPr>
        <w:t xml:space="preserve"> the issues that may result in a need for a higher housing requirement.  This includes the need to provide a range and choice of sites, the need for flexibility, viability considerations and whether higher levels of open-market housing are required </w:t>
      </w:r>
      <w:proofErr w:type="gramStart"/>
      <w:r w:rsidRPr="001509E1">
        <w:rPr>
          <w:rFonts w:ascii="Arial" w:hAnsi="Arial" w:cs="Arial"/>
          <w:bCs/>
        </w:rPr>
        <w:t>in order to</w:t>
      </w:r>
      <w:proofErr w:type="gramEnd"/>
      <w:r w:rsidRPr="001509E1">
        <w:rPr>
          <w:rFonts w:ascii="Arial" w:hAnsi="Arial" w:cs="Arial"/>
          <w:bCs/>
        </w:rPr>
        <w:t xml:space="preserve"> secure increased delivery of affordable housing.  It is not just the unmet needs of </w:t>
      </w:r>
      <w:r w:rsidR="005F05AF">
        <w:rPr>
          <w:rFonts w:ascii="Arial" w:hAnsi="Arial" w:cs="Arial"/>
          <w:bCs/>
        </w:rPr>
        <w:t xml:space="preserve">neighbouring authorities </w:t>
      </w:r>
      <w:r w:rsidRPr="001509E1">
        <w:rPr>
          <w:rFonts w:ascii="Arial" w:hAnsi="Arial" w:cs="Arial"/>
          <w:bCs/>
        </w:rPr>
        <w:t xml:space="preserve">that may require the housing number to be increased.  </w:t>
      </w:r>
    </w:p>
    <w:p w14:paraId="7A06A6BD" w14:textId="77777777" w:rsidR="001772C7" w:rsidRDefault="001772C7" w:rsidP="001772C7">
      <w:pPr>
        <w:pStyle w:val="ListParagraph"/>
        <w:spacing w:after="0" w:line="276" w:lineRule="auto"/>
        <w:ind w:left="425"/>
        <w:rPr>
          <w:rFonts w:ascii="Arial" w:hAnsi="Arial" w:cs="Arial"/>
          <w:bCs/>
        </w:rPr>
      </w:pPr>
    </w:p>
    <w:p w14:paraId="4BE200C0" w14:textId="4436DAF6" w:rsidR="001E4B34" w:rsidRPr="001E4B34" w:rsidRDefault="001772C7" w:rsidP="001E4B34">
      <w:pPr>
        <w:pStyle w:val="ListParagraph"/>
        <w:numPr>
          <w:ilvl w:val="0"/>
          <w:numId w:val="1"/>
        </w:numPr>
        <w:spacing w:after="0" w:line="276" w:lineRule="auto"/>
        <w:ind w:left="425" w:hanging="425"/>
        <w:rPr>
          <w:rFonts w:ascii="Arial" w:hAnsi="Arial" w:cs="Arial"/>
          <w:bCs/>
        </w:rPr>
      </w:pPr>
      <w:r>
        <w:rPr>
          <w:rFonts w:ascii="Arial" w:hAnsi="Arial" w:cs="Arial"/>
          <w:bCs/>
        </w:rPr>
        <w:t xml:space="preserve">It will be important for the level of affordable housing required to be set out in policy and for the policy options to be tested in the new whole plan viability assessment.  Without this work having been undertaken it is difficult to comment on what levels of affordable housing are reasonable, achievable, viable and deliverable on brownfield or greenfield sites, in different value areas.  </w:t>
      </w:r>
      <w:r w:rsidR="001E4B34">
        <w:rPr>
          <w:rFonts w:ascii="Arial" w:hAnsi="Arial" w:cs="Arial"/>
          <w:bCs/>
        </w:rPr>
        <w:t>M</w:t>
      </w:r>
      <w:r w:rsidR="001E4B34" w:rsidRPr="001E4B34">
        <w:rPr>
          <w:rFonts w:ascii="Arial" w:hAnsi="Arial" w:cs="Arial"/>
        </w:rPr>
        <w:t xml:space="preserve">ore open market housing </w:t>
      </w:r>
      <w:r w:rsidR="001E4B34">
        <w:rPr>
          <w:rFonts w:ascii="Arial" w:hAnsi="Arial" w:cs="Arial"/>
        </w:rPr>
        <w:t xml:space="preserve">may be </w:t>
      </w:r>
      <w:r w:rsidR="001E4B34" w:rsidRPr="001E4B34">
        <w:rPr>
          <w:rFonts w:ascii="Arial" w:hAnsi="Arial" w:cs="Arial"/>
        </w:rPr>
        <w:t>needed if the plan is to deliver anything the level of affordable housing evidenced as being needed</w:t>
      </w:r>
      <w:r w:rsidR="0047115E">
        <w:rPr>
          <w:rFonts w:ascii="Arial" w:hAnsi="Arial" w:cs="Arial"/>
        </w:rPr>
        <w:t xml:space="preserve"> in Lichfield</w:t>
      </w:r>
      <w:r w:rsidR="001E4B34" w:rsidRPr="001E4B34">
        <w:rPr>
          <w:rFonts w:ascii="Arial" w:hAnsi="Arial" w:cs="Arial"/>
        </w:rPr>
        <w:t>.</w:t>
      </w:r>
    </w:p>
    <w:p w14:paraId="7D07C4E2" w14:textId="77777777" w:rsidR="008D74EE" w:rsidRPr="008D74EE" w:rsidRDefault="008D74EE" w:rsidP="001E4B34">
      <w:pPr>
        <w:pStyle w:val="ListParagraph"/>
        <w:spacing w:after="0" w:line="276" w:lineRule="auto"/>
        <w:ind w:left="425"/>
        <w:rPr>
          <w:rFonts w:ascii="Arial" w:hAnsi="Arial" w:cs="Arial"/>
          <w:bCs/>
        </w:rPr>
      </w:pPr>
    </w:p>
    <w:p w14:paraId="59467185" w14:textId="5614F4FF" w:rsidR="008D74EE" w:rsidRDefault="008D74EE" w:rsidP="0025324B">
      <w:pPr>
        <w:pStyle w:val="ListParagraph"/>
        <w:spacing w:after="0" w:line="276" w:lineRule="auto"/>
        <w:ind w:left="425"/>
        <w:rPr>
          <w:b/>
          <w:bCs/>
        </w:rPr>
      </w:pPr>
      <w:r w:rsidRPr="0025324B">
        <w:rPr>
          <w:b/>
          <w:bCs/>
        </w:rPr>
        <w:t>Question 9: How do you think we should plan for meeting specialist housing needs within the district, should we identify specific sites for the needs of older people?</w:t>
      </w:r>
    </w:p>
    <w:p w14:paraId="52374F9F" w14:textId="77777777" w:rsidR="001E15DE" w:rsidRPr="0025324B" w:rsidRDefault="001E15DE" w:rsidP="0025324B">
      <w:pPr>
        <w:pStyle w:val="ListParagraph"/>
        <w:spacing w:after="0" w:line="276" w:lineRule="auto"/>
        <w:ind w:left="425"/>
        <w:rPr>
          <w:rFonts w:ascii="Arial" w:hAnsi="Arial" w:cs="Arial"/>
          <w:b/>
          <w:bCs/>
        </w:rPr>
      </w:pPr>
    </w:p>
    <w:p w14:paraId="3F2C4B5D" w14:textId="77777777" w:rsidR="001E15DE" w:rsidRDefault="001E15DE" w:rsidP="001E15DE">
      <w:pPr>
        <w:pStyle w:val="ListParagraph"/>
        <w:numPr>
          <w:ilvl w:val="0"/>
          <w:numId w:val="1"/>
        </w:numPr>
        <w:spacing w:after="0" w:line="276" w:lineRule="auto"/>
        <w:ind w:left="425" w:hanging="425"/>
        <w:rPr>
          <w:rFonts w:ascii="Arial" w:hAnsi="Arial" w:cs="Arial"/>
          <w:bCs/>
        </w:rPr>
      </w:pPr>
      <w:r w:rsidRPr="001E15DE">
        <w:rPr>
          <w:rFonts w:ascii="Arial" w:hAnsi="Arial" w:cs="Arial"/>
          <w:bCs/>
        </w:rPr>
        <w:t xml:space="preserve">HBF agree that it will be important for the Plan to meet all local housing needs, including delivering an appropriate mix of housing and specialist housing.  We also agree that it will be important to improve access to affordable housing.  It will be important for the Plan to make housing available to people in need </w:t>
      </w:r>
      <w:proofErr w:type="gramStart"/>
      <w:r w:rsidRPr="001E15DE">
        <w:rPr>
          <w:rFonts w:ascii="Arial" w:hAnsi="Arial" w:cs="Arial"/>
          <w:bCs/>
        </w:rPr>
        <w:t>taking into account</w:t>
      </w:r>
      <w:proofErr w:type="gramEnd"/>
      <w:r w:rsidRPr="001E15DE">
        <w:rPr>
          <w:rFonts w:ascii="Arial" w:hAnsi="Arial" w:cs="Arial"/>
          <w:bCs/>
        </w:rPr>
        <w:t xml:space="preserve"> requirements of location, size, type and affordability and it will be important to improve the quality of housing stock and makes homes more liveable.  However, the policy ask must be considered in the round to ensure development remains viable.  It is also important to recognise that new open market housing has a role to play in delivering these objectives. </w:t>
      </w:r>
    </w:p>
    <w:p w14:paraId="4503D2B0" w14:textId="5D72DFA3" w:rsidR="00C96C14" w:rsidRDefault="001E15DE" w:rsidP="00C96C14">
      <w:pPr>
        <w:pStyle w:val="ListParagraph"/>
        <w:numPr>
          <w:ilvl w:val="0"/>
          <w:numId w:val="1"/>
        </w:numPr>
        <w:spacing w:after="0" w:line="276" w:lineRule="auto"/>
        <w:ind w:left="425" w:hanging="425"/>
        <w:rPr>
          <w:rFonts w:ascii="Arial" w:hAnsi="Arial" w:cs="Arial"/>
          <w:bCs/>
        </w:rPr>
      </w:pPr>
      <w:r>
        <w:rPr>
          <w:rFonts w:ascii="Arial" w:hAnsi="Arial" w:cs="Arial"/>
          <w:bCs/>
        </w:rPr>
        <w:lastRenderedPageBreak/>
        <w:t xml:space="preserve">HBF would suggest the council work in partnership with providers of specialist older person housing to ensure any policies on this issue of enabling and </w:t>
      </w:r>
      <w:r w:rsidR="00F95F01">
        <w:rPr>
          <w:rFonts w:ascii="Arial" w:hAnsi="Arial" w:cs="Arial"/>
          <w:bCs/>
        </w:rPr>
        <w:t xml:space="preserve">meet the needs of the sector. </w:t>
      </w:r>
      <w:r w:rsidR="00C96C14" w:rsidRPr="00EB476C">
        <w:rPr>
          <w:rFonts w:ascii="Arial" w:hAnsi="Arial" w:cs="Arial"/>
          <w:bCs/>
        </w:rPr>
        <w:t xml:space="preserve">It will </w:t>
      </w:r>
      <w:r w:rsidR="00C96C14">
        <w:rPr>
          <w:rFonts w:ascii="Arial" w:hAnsi="Arial" w:cs="Arial"/>
          <w:bCs/>
        </w:rPr>
        <w:t xml:space="preserve">also </w:t>
      </w:r>
      <w:r w:rsidR="00C96C14" w:rsidRPr="00EB476C">
        <w:rPr>
          <w:rFonts w:ascii="Arial" w:hAnsi="Arial" w:cs="Arial"/>
          <w:bCs/>
        </w:rPr>
        <w:t xml:space="preserve">be important for </w:t>
      </w:r>
      <w:r w:rsidR="00C96C14">
        <w:rPr>
          <w:rFonts w:ascii="Arial" w:hAnsi="Arial" w:cs="Arial"/>
          <w:bCs/>
        </w:rPr>
        <w:t xml:space="preserve">any specialist housing </w:t>
      </w:r>
      <w:r w:rsidR="00C96C14" w:rsidRPr="00EB476C">
        <w:rPr>
          <w:rFonts w:ascii="Arial" w:hAnsi="Arial" w:cs="Arial"/>
          <w:bCs/>
        </w:rPr>
        <w:t>policies to be subject to robust testing through the whole plan viability appraisal.</w:t>
      </w:r>
    </w:p>
    <w:p w14:paraId="6BF686B7" w14:textId="77777777" w:rsidR="00400A34" w:rsidRPr="00400A34" w:rsidRDefault="00400A34" w:rsidP="00684409">
      <w:pPr>
        <w:pStyle w:val="ListParagraph"/>
        <w:spacing w:after="0" w:line="276" w:lineRule="auto"/>
        <w:ind w:left="425"/>
        <w:rPr>
          <w:rFonts w:ascii="Arial" w:hAnsi="Arial" w:cs="Arial"/>
          <w:bCs/>
        </w:rPr>
      </w:pPr>
    </w:p>
    <w:p w14:paraId="289BB7BF" w14:textId="7E0048D1" w:rsidR="008D74EE" w:rsidRPr="00400A34" w:rsidRDefault="00400A34" w:rsidP="00CC5C5C">
      <w:pPr>
        <w:pStyle w:val="ListParagraph"/>
        <w:numPr>
          <w:ilvl w:val="0"/>
          <w:numId w:val="1"/>
        </w:numPr>
        <w:spacing w:after="0" w:line="276" w:lineRule="auto"/>
        <w:ind w:left="425" w:hanging="425"/>
        <w:rPr>
          <w:rFonts w:ascii="Arial" w:hAnsi="Arial" w:cs="Arial"/>
          <w:b/>
          <w:bCs/>
        </w:rPr>
      </w:pPr>
      <w:r w:rsidRPr="00400A34">
        <w:rPr>
          <w:b/>
          <w:bCs/>
        </w:rPr>
        <w:t>Question 10: Which approach in respect of self-build and custom housebuilding do you think is the most appropriate?</w:t>
      </w:r>
    </w:p>
    <w:p w14:paraId="7CADAFF1" w14:textId="77777777" w:rsidR="00CD09F4" w:rsidRPr="00CD09F4" w:rsidRDefault="00CD09F4" w:rsidP="00CD09F4">
      <w:pPr>
        <w:pStyle w:val="ListParagraph"/>
        <w:rPr>
          <w:rFonts w:ascii="Arial" w:hAnsi="Arial" w:cs="Arial"/>
        </w:rPr>
      </w:pPr>
    </w:p>
    <w:p w14:paraId="31F9B913" w14:textId="77777777" w:rsidR="00CD09F4" w:rsidRPr="00CD09F4" w:rsidRDefault="00CD09F4" w:rsidP="00CD09F4">
      <w:pPr>
        <w:pStyle w:val="ListParagraph"/>
        <w:numPr>
          <w:ilvl w:val="0"/>
          <w:numId w:val="1"/>
        </w:numPr>
        <w:spacing w:after="0" w:line="276" w:lineRule="auto"/>
        <w:ind w:left="425" w:hanging="425"/>
        <w:rPr>
          <w:rFonts w:ascii="Arial" w:hAnsi="Arial" w:cs="Arial"/>
          <w:bCs/>
        </w:rPr>
      </w:pPr>
      <w:r w:rsidRPr="00CD09F4">
        <w:rPr>
          <w:rFonts w:ascii="Arial" w:hAnsi="Arial" w:cs="Arial"/>
        </w:rPr>
        <w:t xml:space="preserve">HBF does not consider that requiring major developments to provide for self-builders is appropriate.  Instead, the HBF advocates for self and custom-build policies that encourage self and custom-build development by setting out where it will be supported in principle. The 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w:t>
      </w:r>
    </w:p>
    <w:p w14:paraId="543DE112" w14:textId="77777777" w:rsidR="00CD09F4" w:rsidRPr="00CD09F4" w:rsidRDefault="00CD09F4" w:rsidP="00CD09F4">
      <w:pPr>
        <w:pStyle w:val="ListParagraph"/>
        <w:rPr>
          <w:rFonts w:ascii="Arial" w:hAnsi="Arial" w:cs="Arial"/>
        </w:rPr>
      </w:pPr>
    </w:p>
    <w:p w14:paraId="49705E7C" w14:textId="546B4317" w:rsidR="00CD09F4" w:rsidRPr="00CD09F4" w:rsidRDefault="00CD09F4" w:rsidP="00CD09F4">
      <w:pPr>
        <w:pStyle w:val="ListParagraph"/>
        <w:numPr>
          <w:ilvl w:val="0"/>
          <w:numId w:val="1"/>
        </w:numPr>
        <w:spacing w:after="0" w:line="276" w:lineRule="auto"/>
        <w:ind w:left="425" w:hanging="425"/>
        <w:rPr>
          <w:rFonts w:ascii="Arial" w:hAnsi="Arial" w:cs="Arial"/>
          <w:bCs/>
        </w:rPr>
      </w:pPr>
      <w:r w:rsidRPr="00CD09F4">
        <w:rPr>
          <w:rFonts w:ascii="Arial" w:hAnsi="Arial" w:cs="Arial"/>
        </w:rPr>
        <w:t xml:space="preserve">It is considered unlikely that the provision of 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 </w:t>
      </w:r>
    </w:p>
    <w:p w14:paraId="76E5993B" w14:textId="77777777" w:rsidR="00CD09F4" w:rsidRPr="00C63B17" w:rsidRDefault="00CD09F4" w:rsidP="00CD09F4">
      <w:pPr>
        <w:pStyle w:val="ListParagraph"/>
        <w:rPr>
          <w:rFonts w:ascii="Arial" w:hAnsi="Arial" w:cs="Arial"/>
        </w:rPr>
      </w:pPr>
    </w:p>
    <w:p w14:paraId="23575454" w14:textId="3C86A31F" w:rsidR="00E552E3" w:rsidRPr="00C96C14" w:rsidRDefault="00E552E3" w:rsidP="00E552E3">
      <w:pPr>
        <w:pStyle w:val="ListParagraph"/>
        <w:spacing w:after="0" w:line="276" w:lineRule="auto"/>
        <w:ind w:left="425"/>
        <w:rPr>
          <w:b/>
          <w:bCs/>
        </w:rPr>
      </w:pPr>
      <w:r w:rsidRPr="00C96C14">
        <w:rPr>
          <w:b/>
          <w:bCs/>
        </w:rPr>
        <w:t>Question 11: Which option, or combination of options, in respect of meeting the needs of gypsy and travellers do you think is most appropriate?</w:t>
      </w:r>
    </w:p>
    <w:p w14:paraId="2AB051F5" w14:textId="77777777" w:rsidR="00C96C14" w:rsidRPr="00E552E3" w:rsidRDefault="00C96C14" w:rsidP="00E552E3">
      <w:pPr>
        <w:pStyle w:val="ListParagraph"/>
        <w:spacing w:after="0" w:line="276" w:lineRule="auto"/>
        <w:ind w:left="425"/>
        <w:rPr>
          <w:rFonts w:ascii="Arial" w:hAnsi="Arial" w:cs="Arial"/>
          <w:bCs/>
        </w:rPr>
      </w:pPr>
    </w:p>
    <w:p w14:paraId="3D9DB2B9" w14:textId="76A15917" w:rsidR="00E552E3" w:rsidRDefault="00E552E3" w:rsidP="00CC5C5C">
      <w:pPr>
        <w:pStyle w:val="ListParagraph"/>
        <w:numPr>
          <w:ilvl w:val="0"/>
          <w:numId w:val="1"/>
        </w:numPr>
        <w:spacing w:after="0" w:line="276" w:lineRule="auto"/>
        <w:ind w:left="425" w:hanging="425"/>
        <w:rPr>
          <w:rFonts w:ascii="Arial" w:hAnsi="Arial" w:cs="Arial"/>
          <w:bCs/>
        </w:rPr>
      </w:pPr>
      <w:r>
        <w:rPr>
          <w:rFonts w:ascii="Arial" w:hAnsi="Arial" w:cs="Arial"/>
          <w:bCs/>
        </w:rPr>
        <w:t>HBF have no comments on this issue</w:t>
      </w:r>
      <w:r w:rsidR="00465896">
        <w:rPr>
          <w:rFonts w:ascii="Arial" w:hAnsi="Arial" w:cs="Arial"/>
          <w:bCs/>
        </w:rPr>
        <w:t>.</w:t>
      </w:r>
    </w:p>
    <w:p w14:paraId="46D606C6" w14:textId="77777777" w:rsidR="00BC20A1" w:rsidRDefault="00BC20A1" w:rsidP="00C96C14">
      <w:pPr>
        <w:pStyle w:val="ListParagraph"/>
        <w:spacing w:after="0" w:line="276" w:lineRule="auto"/>
        <w:ind w:left="425"/>
        <w:rPr>
          <w:rFonts w:ascii="Arial" w:hAnsi="Arial" w:cs="Arial"/>
          <w:bCs/>
        </w:rPr>
      </w:pPr>
    </w:p>
    <w:p w14:paraId="6B4A6F65" w14:textId="50335496" w:rsidR="00E552E3" w:rsidRDefault="00BC20A1" w:rsidP="00BC20A1">
      <w:pPr>
        <w:spacing w:after="0" w:line="276" w:lineRule="auto"/>
        <w:ind w:left="360"/>
        <w:rPr>
          <w:b/>
          <w:bCs/>
        </w:rPr>
      </w:pPr>
      <w:r w:rsidRPr="00BC20A1">
        <w:rPr>
          <w:b/>
          <w:bCs/>
        </w:rPr>
        <w:t>Question 12: What do you think are the main issues or deficits in our existing infrastructure provision?</w:t>
      </w:r>
    </w:p>
    <w:p w14:paraId="6D24526C" w14:textId="77777777" w:rsidR="00881CB1" w:rsidRPr="00BC20A1" w:rsidRDefault="00881CB1" w:rsidP="00BC20A1">
      <w:pPr>
        <w:spacing w:after="0" w:line="276" w:lineRule="auto"/>
        <w:ind w:left="360"/>
        <w:rPr>
          <w:rFonts w:ascii="Arial" w:hAnsi="Arial" w:cs="Arial"/>
          <w:b/>
          <w:bCs/>
        </w:rPr>
      </w:pPr>
    </w:p>
    <w:p w14:paraId="3E5C1B2F" w14:textId="7B2A289E" w:rsidR="00881CB1" w:rsidRDefault="00881CB1" w:rsidP="001E428D">
      <w:pPr>
        <w:pStyle w:val="ListParagraph"/>
        <w:numPr>
          <w:ilvl w:val="0"/>
          <w:numId w:val="1"/>
        </w:numPr>
        <w:spacing w:after="0" w:line="276" w:lineRule="auto"/>
        <w:ind w:left="425" w:hanging="425"/>
        <w:rPr>
          <w:rFonts w:ascii="Arial" w:hAnsi="Arial" w:cs="Arial"/>
          <w:bCs/>
        </w:rPr>
      </w:pPr>
      <w:r>
        <w:rPr>
          <w:rFonts w:ascii="Arial" w:hAnsi="Arial" w:cs="Arial"/>
          <w:bCs/>
        </w:rPr>
        <w:t>New d</w:t>
      </w:r>
      <w:r w:rsidR="00BC20A1">
        <w:rPr>
          <w:rFonts w:ascii="Arial" w:hAnsi="Arial" w:cs="Arial"/>
          <w:bCs/>
        </w:rPr>
        <w:t xml:space="preserve">evelopment can </w:t>
      </w:r>
      <w:r>
        <w:rPr>
          <w:rFonts w:ascii="Arial" w:hAnsi="Arial" w:cs="Arial"/>
          <w:bCs/>
        </w:rPr>
        <w:t>only</w:t>
      </w:r>
      <w:r w:rsidR="00BC20A1">
        <w:rPr>
          <w:rFonts w:ascii="Arial" w:hAnsi="Arial" w:cs="Arial"/>
          <w:bCs/>
        </w:rPr>
        <w:t xml:space="preserve"> be required to m</w:t>
      </w:r>
      <w:r>
        <w:rPr>
          <w:rFonts w:ascii="Arial" w:hAnsi="Arial" w:cs="Arial"/>
          <w:bCs/>
        </w:rPr>
        <w:t xml:space="preserve">itigate its own impact and </w:t>
      </w:r>
      <w:r w:rsidR="00BC20A1">
        <w:rPr>
          <w:rFonts w:ascii="Arial" w:hAnsi="Arial" w:cs="Arial"/>
          <w:bCs/>
        </w:rPr>
        <w:t xml:space="preserve">not </w:t>
      </w:r>
      <w:r>
        <w:rPr>
          <w:rFonts w:ascii="Arial" w:hAnsi="Arial" w:cs="Arial"/>
          <w:bCs/>
        </w:rPr>
        <w:t>address</w:t>
      </w:r>
      <w:r w:rsidR="00BC20A1">
        <w:rPr>
          <w:rFonts w:ascii="Arial" w:hAnsi="Arial" w:cs="Arial"/>
          <w:bCs/>
        </w:rPr>
        <w:t xml:space="preserve"> existing </w:t>
      </w:r>
      <w:r>
        <w:rPr>
          <w:rFonts w:ascii="Arial" w:hAnsi="Arial" w:cs="Arial"/>
          <w:bCs/>
        </w:rPr>
        <w:t>deficiencies</w:t>
      </w:r>
    </w:p>
    <w:p w14:paraId="2E9DB48C" w14:textId="0987EB57" w:rsidR="00BC4BC7" w:rsidRDefault="00BC20A1" w:rsidP="00881CB1">
      <w:pPr>
        <w:pStyle w:val="ListParagraph"/>
        <w:spacing w:after="0" w:line="276" w:lineRule="auto"/>
        <w:ind w:left="425"/>
        <w:rPr>
          <w:rFonts w:ascii="Arial" w:hAnsi="Arial" w:cs="Arial"/>
          <w:bCs/>
        </w:rPr>
      </w:pPr>
      <w:r>
        <w:rPr>
          <w:rFonts w:ascii="Arial" w:hAnsi="Arial" w:cs="Arial"/>
          <w:bCs/>
        </w:rPr>
        <w:t xml:space="preserve"> </w:t>
      </w:r>
    </w:p>
    <w:p w14:paraId="537AA1C0" w14:textId="3E7B2D86" w:rsidR="002E259F" w:rsidRDefault="002E259F" w:rsidP="002E259F">
      <w:pPr>
        <w:pStyle w:val="ListParagraph"/>
        <w:spacing w:after="0" w:line="276" w:lineRule="auto"/>
        <w:ind w:left="425"/>
        <w:rPr>
          <w:b/>
          <w:bCs/>
        </w:rPr>
      </w:pPr>
      <w:r w:rsidRPr="002E259F">
        <w:rPr>
          <w:b/>
          <w:bCs/>
        </w:rPr>
        <w:t>Question 13: Do you agree we should continue to seek contributions from developers to deliver infrastructure?</w:t>
      </w:r>
    </w:p>
    <w:p w14:paraId="55D0D177" w14:textId="77777777" w:rsidR="001B2288" w:rsidRPr="002E259F" w:rsidRDefault="001B2288" w:rsidP="002E259F">
      <w:pPr>
        <w:pStyle w:val="ListParagraph"/>
        <w:spacing w:after="0" w:line="276" w:lineRule="auto"/>
        <w:ind w:left="425"/>
        <w:rPr>
          <w:rFonts w:ascii="Arial" w:hAnsi="Arial" w:cs="Arial"/>
          <w:b/>
          <w:bCs/>
        </w:rPr>
      </w:pPr>
    </w:p>
    <w:p w14:paraId="5B32EA39" w14:textId="364EAB50" w:rsidR="002E259F" w:rsidRDefault="001B2288" w:rsidP="00F542B1">
      <w:pPr>
        <w:pStyle w:val="ListParagraph"/>
        <w:numPr>
          <w:ilvl w:val="0"/>
          <w:numId w:val="1"/>
        </w:numPr>
        <w:spacing w:after="0" w:line="276" w:lineRule="auto"/>
        <w:ind w:left="425" w:hanging="425"/>
        <w:rPr>
          <w:rFonts w:ascii="Arial" w:hAnsi="Arial" w:cs="Arial"/>
          <w:bCs/>
        </w:rPr>
      </w:pPr>
      <w:r w:rsidRPr="001B2288">
        <w:rPr>
          <w:rFonts w:ascii="Arial" w:hAnsi="Arial" w:cs="Arial"/>
          <w:bCs/>
        </w:rPr>
        <w:t xml:space="preserve">Any requests for s106 contributions to infrastructure </w:t>
      </w:r>
      <w:proofErr w:type="gramStart"/>
      <w:r w:rsidRPr="001B2288">
        <w:rPr>
          <w:rFonts w:ascii="Arial" w:hAnsi="Arial" w:cs="Arial"/>
          <w:bCs/>
        </w:rPr>
        <w:t>have to</w:t>
      </w:r>
      <w:proofErr w:type="gramEnd"/>
      <w:r w:rsidRPr="001B2288">
        <w:rPr>
          <w:rFonts w:ascii="Arial" w:hAnsi="Arial" w:cs="Arial"/>
          <w:bCs/>
        </w:rPr>
        <w:t xml:space="preserve"> be fully evidenced and comply with the CIL tests.  They also need to be subject to robust testing through the whole plan viability appraisal.</w:t>
      </w:r>
    </w:p>
    <w:p w14:paraId="2AA06947" w14:textId="77777777" w:rsidR="001B2288" w:rsidRPr="001B2288" w:rsidRDefault="001B2288" w:rsidP="001B2288">
      <w:pPr>
        <w:pStyle w:val="ListParagraph"/>
        <w:spacing w:after="0" w:line="276" w:lineRule="auto"/>
        <w:ind w:left="425"/>
        <w:rPr>
          <w:rFonts w:ascii="Arial" w:hAnsi="Arial" w:cs="Arial"/>
          <w:bCs/>
        </w:rPr>
      </w:pPr>
    </w:p>
    <w:p w14:paraId="20BC1BF4" w14:textId="10958E24" w:rsidR="000C50B2" w:rsidRDefault="000C50B2" w:rsidP="000C50B2">
      <w:pPr>
        <w:pStyle w:val="ListParagraph"/>
        <w:spacing w:after="0" w:line="276" w:lineRule="auto"/>
        <w:ind w:left="425"/>
        <w:rPr>
          <w:b/>
          <w:bCs/>
        </w:rPr>
      </w:pPr>
      <w:r w:rsidRPr="000C50B2">
        <w:rPr>
          <w:b/>
          <w:bCs/>
        </w:rPr>
        <w:t>Question 14: Do you agree with the proposed approach to heritage assets and the historic environment? Are there any other specific heritage and built environment issues that should be addressed?</w:t>
      </w:r>
    </w:p>
    <w:p w14:paraId="3103B772" w14:textId="77777777" w:rsidR="00465896" w:rsidRPr="000C50B2" w:rsidRDefault="00465896" w:rsidP="000C50B2">
      <w:pPr>
        <w:pStyle w:val="ListParagraph"/>
        <w:spacing w:after="0" w:line="276" w:lineRule="auto"/>
        <w:ind w:left="425"/>
        <w:rPr>
          <w:rFonts w:ascii="Arial" w:hAnsi="Arial" w:cs="Arial"/>
          <w:b/>
          <w:bCs/>
        </w:rPr>
      </w:pPr>
    </w:p>
    <w:p w14:paraId="40D54E5B" w14:textId="653420C3" w:rsidR="002E259F" w:rsidRDefault="00465896" w:rsidP="001E428D">
      <w:pPr>
        <w:pStyle w:val="ListParagraph"/>
        <w:numPr>
          <w:ilvl w:val="0"/>
          <w:numId w:val="1"/>
        </w:numPr>
        <w:spacing w:after="0" w:line="276" w:lineRule="auto"/>
        <w:ind w:left="425" w:hanging="425"/>
        <w:rPr>
          <w:rFonts w:ascii="Arial" w:hAnsi="Arial" w:cs="Arial"/>
          <w:bCs/>
        </w:rPr>
      </w:pPr>
      <w:r>
        <w:rPr>
          <w:rFonts w:ascii="Arial" w:hAnsi="Arial" w:cs="Arial"/>
          <w:bCs/>
        </w:rPr>
        <w:t>HBF have no comments on this issue.</w:t>
      </w:r>
    </w:p>
    <w:p w14:paraId="34BD5647" w14:textId="792ED2DE" w:rsidR="002E259F" w:rsidRPr="00465896" w:rsidRDefault="003E1480" w:rsidP="003E1480">
      <w:pPr>
        <w:pStyle w:val="ListParagraph"/>
        <w:spacing w:after="0" w:line="276" w:lineRule="auto"/>
        <w:ind w:left="425"/>
        <w:rPr>
          <w:rFonts w:ascii="Arial" w:hAnsi="Arial" w:cs="Arial"/>
          <w:b/>
          <w:bCs/>
        </w:rPr>
      </w:pPr>
      <w:r w:rsidRPr="00465896">
        <w:rPr>
          <w:b/>
          <w:bCs/>
        </w:rPr>
        <w:lastRenderedPageBreak/>
        <w:t>Question 15: Do you agree with the use of the Lichfield District Design Code to supplement policy and set clear guidelines for the design of future development in the district?</w:t>
      </w:r>
    </w:p>
    <w:p w14:paraId="0F31AF21" w14:textId="77777777" w:rsidR="00465896" w:rsidRDefault="00465896" w:rsidP="003E1480">
      <w:pPr>
        <w:pStyle w:val="ListParagraph"/>
        <w:spacing w:after="0" w:line="276" w:lineRule="auto"/>
        <w:ind w:left="425"/>
        <w:rPr>
          <w:rFonts w:ascii="Arial" w:hAnsi="Arial" w:cs="Arial"/>
          <w:bCs/>
        </w:rPr>
      </w:pPr>
    </w:p>
    <w:p w14:paraId="49AE21C7" w14:textId="3AAE7FBA" w:rsidR="000C50B2" w:rsidRDefault="003E1480" w:rsidP="001E428D">
      <w:pPr>
        <w:pStyle w:val="ListParagraph"/>
        <w:numPr>
          <w:ilvl w:val="0"/>
          <w:numId w:val="1"/>
        </w:numPr>
        <w:spacing w:after="0" w:line="276" w:lineRule="auto"/>
        <w:ind w:left="425" w:hanging="425"/>
        <w:rPr>
          <w:rFonts w:ascii="Arial" w:hAnsi="Arial" w:cs="Arial"/>
          <w:bCs/>
        </w:rPr>
      </w:pPr>
      <w:r>
        <w:rPr>
          <w:rFonts w:ascii="Arial" w:hAnsi="Arial" w:cs="Arial"/>
          <w:bCs/>
        </w:rPr>
        <w:t xml:space="preserve">HBF notes the closure of the Office for Place and the stated </w:t>
      </w:r>
      <w:r w:rsidR="00465896">
        <w:rPr>
          <w:rFonts w:ascii="Arial" w:hAnsi="Arial" w:cs="Arial"/>
          <w:bCs/>
        </w:rPr>
        <w:t>intention</w:t>
      </w:r>
      <w:r>
        <w:rPr>
          <w:rFonts w:ascii="Arial" w:hAnsi="Arial" w:cs="Arial"/>
          <w:bCs/>
        </w:rPr>
        <w:t xml:space="preserve"> of the Government to </w:t>
      </w:r>
      <w:r w:rsidR="00465896">
        <w:rPr>
          <w:rFonts w:ascii="Arial" w:hAnsi="Arial" w:cs="Arial"/>
          <w:bCs/>
        </w:rPr>
        <w:t>support</w:t>
      </w:r>
      <w:r>
        <w:rPr>
          <w:rFonts w:ascii="Arial" w:hAnsi="Arial" w:cs="Arial"/>
          <w:bCs/>
        </w:rPr>
        <w:t xml:space="preserve"> good design in other ways.</w:t>
      </w:r>
      <w:r w:rsidR="00465896">
        <w:rPr>
          <w:rFonts w:ascii="Arial" w:hAnsi="Arial" w:cs="Arial"/>
          <w:bCs/>
        </w:rPr>
        <w:t xml:space="preserve">  Although we support the need for good design, HBF would encourage the Council to ensure any Design Advice and guidance adds to the development enabling process and does not serve as a barrier to bringing forward much needed new developments.</w:t>
      </w:r>
    </w:p>
    <w:p w14:paraId="4A5EAC44" w14:textId="39471DCA" w:rsidR="000C50B2" w:rsidRDefault="000C50B2" w:rsidP="00465896">
      <w:pPr>
        <w:pStyle w:val="ListParagraph"/>
        <w:spacing w:after="0" w:line="276" w:lineRule="auto"/>
        <w:ind w:left="425"/>
        <w:rPr>
          <w:rFonts w:ascii="Arial" w:hAnsi="Arial" w:cs="Arial"/>
          <w:bCs/>
        </w:rPr>
      </w:pPr>
    </w:p>
    <w:p w14:paraId="0D07AB04" w14:textId="77777777" w:rsidR="00D63E47" w:rsidRDefault="00D63E47" w:rsidP="00465896">
      <w:pPr>
        <w:pStyle w:val="ListParagraph"/>
        <w:spacing w:after="0" w:line="276" w:lineRule="auto"/>
        <w:ind w:left="425"/>
        <w:rPr>
          <w:b/>
          <w:bCs/>
        </w:rPr>
      </w:pPr>
      <w:r w:rsidRPr="001168D6">
        <w:rPr>
          <w:b/>
          <w:bCs/>
        </w:rPr>
        <w:t xml:space="preserve">Question 16: Do you agree that we should continue to prioritise previously developed sites and sites within our existing employment areas to meet our employment needs before considering new sites? </w:t>
      </w:r>
    </w:p>
    <w:p w14:paraId="16981A14" w14:textId="77777777" w:rsidR="00465896" w:rsidRPr="001168D6" w:rsidRDefault="00465896" w:rsidP="00465896">
      <w:pPr>
        <w:pStyle w:val="ListParagraph"/>
        <w:spacing w:after="0" w:line="276" w:lineRule="auto"/>
        <w:ind w:left="425"/>
        <w:rPr>
          <w:rFonts w:ascii="Arial" w:hAnsi="Arial" w:cs="Arial"/>
          <w:b/>
          <w:bCs/>
        </w:rPr>
      </w:pPr>
    </w:p>
    <w:p w14:paraId="2234F82D" w14:textId="375A4A8C" w:rsidR="000C50B2" w:rsidRDefault="00D63E47" w:rsidP="001E428D">
      <w:pPr>
        <w:pStyle w:val="ListParagraph"/>
        <w:numPr>
          <w:ilvl w:val="0"/>
          <w:numId w:val="1"/>
        </w:numPr>
        <w:spacing w:after="0" w:line="276" w:lineRule="auto"/>
        <w:ind w:left="425" w:hanging="425"/>
        <w:rPr>
          <w:rFonts w:ascii="Arial" w:hAnsi="Arial" w:cs="Arial"/>
          <w:bCs/>
        </w:rPr>
      </w:pPr>
      <w:r w:rsidRPr="00D63E47">
        <w:rPr>
          <w:rFonts w:ascii="Arial" w:hAnsi="Arial" w:cs="Arial"/>
          <w:bCs/>
        </w:rPr>
        <w:t xml:space="preserve">HBF </w:t>
      </w:r>
      <w:r w:rsidR="00465896" w:rsidRPr="00D63E47">
        <w:rPr>
          <w:rFonts w:ascii="Arial" w:hAnsi="Arial" w:cs="Arial"/>
          <w:bCs/>
        </w:rPr>
        <w:t>suggest</w:t>
      </w:r>
      <w:r w:rsidRPr="00D63E47">
        <w:rPr>
          <w:rFonts w:ascii="Arial" w:hAnsi="Arial" w:cs="Arial"/>
          <w:bCs/>
        </w:rPr>
        <w:t xml:space="preserve"> the scale of unmet housing and </w:t>
      </w:r>
      <w:r w:rsidR="00465896" w:rsidRPr="00D63E47">
        <w:rPr>
          <w:rFonts w:ascii="Arial" w:hAnsi="Arial" w:cs="Arial"/>
          <w:bCs/>
        </w:rPr>
        <w:t>employment</w:t>
      </w:r>
      <w:r w:rsidRPr="00D63E47">
        <w:rPr>
          <w:rFonts w:ascii="Arial" w:hAnsi="Arial" w:cs="Arial"/>
          <w:bCs/>
        </w:rPr>
        <w:t xml:space="preserve"> needs within the wider West Midlands area will</w:t>
      </w:r>
      <w:r w:rsidR="00465896">
        <w:rPr>
          <w:rFonts w:ascii="Arial" w:hAnsi="Arial" w:cs="Arial"/>
          <w:bCs/>
        </w:rPr>
        <w:t xml:space="preserve"> </w:t>
      </w:r>
      <w:r w:rsidRPr="00D63E47">
        <w:rPr>
          <w:rFonts w:ascii="Arial" w:hAnsi="Arial" w:cs="Arial"/>
          <w:bCs/>
        </w:rPr>
        <w:t>re</w:t>
      </w:r>
      <w:r w:rsidR="00465896">
        <w:rPr>
          <w:rFonts w:ascii="Arial" w:hAnsi="Arial" w:cs="Arial"/>
          <w:bCs/>
        </w:rPr>
        <w:t>q</w:t>
      </w:r>
      <w:r w:rsidRPr="00D63E47">
        <w:rPr>
          <w:rFonts w:ascii="Arial" w:hAnsi="Arial" w:cs="Arial"/>
          <w:bCs/>
        </w:rPr>
        <w:t>uire the development of greenfield</w:t>
      </w:r>
      <w:r w:rsidR="007E5D07">
        <w:rPr>
          <w:rFonts w:ascii="Arial" w:hAnsi="Arial" w:cs="Arial"/>
          <w:bCs/>
        </w:rPr>
        <w:t xml:space="preserve"> sites and requires a full Green Belt review.</w:t>
      </w:r>
    </w:p>
    <w:p w14:paraId="417CED88" w14:textId="77777777" w:rsidR="007E5D07" w:rsidRPr="007E5D07" w:rsidRDefault="007E5D07" w:rsidP="007E5D07">
      <w:pPr>
        <w:pStyle w:val="ListParagraph"/>
        <w:spacing w:after="0" w:line="276" w:lineRule="auto"/>
        <w:ind w:left="425"/>
        <w:rPr>
          <w:rFonts w:ascii="Arial" w:hAnsi="Arial" w:cs="Arial"/>
          <w:b/>
          <w:bCs/>
        </w:rPr>
      </w:pPr>
    </w:p>
    <w:p w14:paraId="50EC9C21" w14:textId="1B8E69C8" w:rsidR="001168D6" w:rsidRPr="001168D6" w:rsidRDefault="001168D6" w:rsidP="005F47BB">
      <w:pPr>
        <w:pStyle w:val="ListParagraph"/>
        <w:spacing w:after="0" w:line="276" w:lineRule="auto"/>
        <w:ind w:left="425"/>
        <w:rPr>
          <w:rFonts w:ascii="Arial" w:hAnsi="Arial" w:cs="Arial"/>
          <w:b/>
          <w:bCs/>
        </w:rPr>
      </w:pPr>
      <w:r w:rsidRPr="001168D6">
        <w:rPr>
          <w:b/>
          <w:bCs/>
        </w:rPr>
        <w:t xml:space="preserve">Question 17: Which of the broad spatial options identified to you think is the most appropriate or do you think there are other options which we need to consider? </w:t>
      </w:r>
    </w:p>
    <w:p w14:paraId="0C4187E5" w14:textId="181F44D8" w:rsidR="00917AB7" w:rsidRDefault="00917AB7" w:rsidP="005F47BB">
      <w:pPr>
        <w:pStyle w:val="ListParagraph"/>
        <w:spacing w:after="0" w:line="276" w:lineRule="auto"/>
        <w:ind w:left="425"/>
        <w:rPr>
          <w:rFonts w:ascii="Arial" w:hAnsi="Arial" w:cs="Arial"/>
          <w:bCs/>
        </w:rPr>
      </w:pPr>
    </w:p>
    <w:p w14:paraId="667A80C7" w14:textId="7FF968E0" w:rsidR="005F47BB" w:rsidRPr="005F47BB" w:rsidRDefault="005F47BB" w:rsidP="005F47BB">
      <w:pPr>
        <w:pStyle w:val="ListParagraph"/>
        <w:numPr>
          <w:ilvl w:val="0"/>
          <w:numId w:val="1"/>
        </w:numPr>
        <w:spacing w:after="0" w:line="276" w:lineRule="auto"/>
        <w:ind w:left="425" w:hanging="425"/>
        <w:rPr>
          <w:rFonts w:ascii="Arial" w:hAnsi="Arial" w:cs="Arial"/>
          <w:bCs/>
        </w:rPr>
      </w:pPr>
      <w:r w:rsidRPr="005F47BB">
        <w:rPr>
          <w:rFonts w:ascii="Arial" w:hAnsi="Arial" w:cs="Arial"/>
          <w:bCs/>
        </w:rPr>
        <w:t>HBF suggest the scale of unmet housing and employment needs within the wider West Midlands area will require the development of greenfield sites and requires a full Green Belt review.</w:t>
      </w:r>
    </w:p>
    <w:p w14:paraId="63D80B4A" w14:textId="525C5179" w:rsidR="00917AB7" w:rsidRDefault="00917AB7" w:rsidP="005F47BB">
      <w:pPr>
        <w:pStyle w:val="ListParagraph"/>
        <w:spacing w:after="0" w:line="276" w:lineRule="auto"/>
        <w:ind w:left="425"/>
        <w:rPr>
          <w:rFonts w:ascii="Arial" w:hAnsi="Arial" w:cs="Arial"/>
          <w:bCs/>
        </w:rPr>
      </w:pPr>
    </w:p>
    <w:p w14:paraId="777CEEC9" w14:textId="77777777" w:rsidR="00E521B5" w:rsidRPr="005F47BB" w:rsidRDefault="00E521B5" w:rsidP="005F47BB">
      <w:pPr>
        <w:pStyle w:val="ListParagraph"/>
        <w:spacing w:after="0" w:line="276" w:lineRule="auto"/>
        <w:ind w:left="425"/>
        <w:rPr>
          <w:rFonts w:ascii="Arial" w:hAnsi="Arial" w:cs="Arial"/>
          <w:b/>
          <w:bCs/>
        </w:rPr>
      </w:pPr>
      <w:r w:rsidRPr="00E521B5">
        <w:rPr>
          <w:b/>
          <w:bCs/>
        </w:rPr>
        <w:t>Question 18: Do you agree with the approach to identifying our town centre boundaries and the focus on regenerating Burntwood town centre and Lichfield city centre?</w:t>
      </w:r>
    </w:p>
    <w:p w14:paraId="50207DCD" w14:textId="77777777" w:rsidR="005F47BB" w:rsidRPr="005F47BB" w:rsidRDefault="005F47BB" w:rsidP="005F47BB">
      <w:pPr>
        <w:pStyle w:val="ListParagraph"/>
        <w:rPr>
          <w:rFonts w:ascii="Arial" w:hAnsi="Arial" w:cs="Arial"/>
          <w:b/>
          <w:bCs/>
        </w:rPr>
      </w:pPr>
    </w:p>
    <w:p w14:paraId="11B589F9" w14:textId="21AF37FA" w:rsidR="00917AB7" w:rsidRPr="005F47BB" w:rsidRDefault="005F47BB" w:rsidP="005F47BB">
      <w:pPr>
        <w:pStyle w:val="ListParagraph"/>
        <w:numPr>
          <w:ilvl w:val="0"/>
          <w:numId w:val="1"/>
        </w:numPr>
        <w:spacing w:after="0" w:line="276" w:lineRule="auto"/>
        <w:ind w:left="425" w:hanging="425"/>
        <w:rPr>
          <w:rFonts w:ascii="Arial" w:hAnsi="Arial" w:cs="Arial"/>
          <w:bCs/>
        </w:rPr>
      </w:pPr>
      <w:r>
        <w:rPr>
          <w:rFonts w:ascii="Arial" w:hAnsi="Arial" w:cs="Arial"/>
          <w:bCs/>
        </w:rPr>
        <w:t xml:space="preserve">HBF </w:t>
      </w:r>
      <w:r w:rsidRPr="005F47BB">
        <w:rPr>
          <w:rFonts w:ascii="Arial" w:hAnsi="Arial" w:cs="Arial"/>
          <w:bCs/>
        </w:rPr>
        <w:t>have no comments on this issue.</w:t>
      </w:r>
    </w:p>
    <w:p w14:paraId="33EBA74B" w14:textId="24C4149E" w:rsidR="00917AB7" w:rsidRDefault="00917AB7" w:rsidP="005F47BB">
      <w:pPr>
        <w:pStyle w:val="ListParagraph"/>
        <w:spacing w:after="0" w:line="276" w:lineRule="auto"/>
        <w:ind w:left="425"/>
        <w:rPr>
          <w:rFonts w:ascii="Arial" w:hAnsi="Arial" w:cs="Arial"/>
          <w:bCs/>
        </w:rPr>
      </w:pPr>
    </w:p>
    <w:p w14:paraId="01D31E67" w14:textId="77777777" w:rsidR="008C550F" w:rsidRPr="008F3B51" w:rsidRDefault="008C550F" w:rsidP="008F3B51">
      <w:pPr>
        <w:pStyle w:val="ListParagraph"/>
        <w:spacing w:after="0" w:line="276" w:lineRule="auto"/>
        <w:ind w:left="425"/>
        <w:rPr>
          <w:rFonts w:ascii="Arial" w:hAnsi="Arial" w:cs="Arial"/>
          <w:b/>
          <w:bCs/>
        </w:rPr>
      </w:pPr>
      <w:r w:rsidRPr="008C550F">
        <w:rPr>
          <w:b/>
          <w:bCs/>
        </w:rPr>
        <w:t>Question 19: Do you agree with our vision to provide a wider range of higher value employment opportunities within the district?</w:t>
      </w:r>
    </w:p>
    <w:p w14:paraId="6C5F42B9" w14:textId="77777777" w:rsidR="008F3B51" w:rsidRPr="008F3B51" w:rsidRDefault="008F3B51" w:rsidP="008F3B51">
      <w:pPr>
        <w:pStyle w:val="ListParagraph"/>
        <w:rPr>
          <w:rFonts w:ascii="Arial" w:hAnsi="Arial" w:cs="Arial"/>
          <w:b/>
          <w:bCs/>
        </w:rPr>
      </w:pPr>
    </w:p>
    <w:p w14:paraId="2DAD977B" w14:textId="475CFCEA" w:rsidR="008F3B51" w:rsidRDefault="008C550F" w:rsidP="001E428D">
      <w:pPr>
        <w:pStyle w:val="ListParagraph"/>
        <w:numPr>
          <w:ilvl w:val="0"/>
          <w:numId w:val="1"/>
        </w:numPr>
        <w:spacing w:after="0" w:line="276" w:lineRule="auto"/>
        <w:ind w:left="425" w:hanging="425"/>
        <w:rPr>
          <w:rFonts w:ascii="Arial" w:hAnsi="Arial" w:cs="Arial"/>
          <w:bCs/>
        </w:rPr>
      </w:pPr>
      <w:r>
        <w:rPr>
          <w:rFonts w:ascii="Arial" w:hAnsi="Arial" w:cs="Arial"/>
          <w:bCs/>
        </w:rPr>
        <w:t xml:space="preserve">HBF </w:t>
      </w:r>
      <w:r w:rsidR="008F3B51">
        <w:rPr>
          <w:rFonts w:ascii="Arial" w:hAnsi="Arial" w:cs="Arial"/>
          <w:bCs/>
        </w:rPr>
        <w:t>would support a full Green Belt review to consider site allocations for new housing and employment to help improve the economic performance of Lichfield and the wider West Midlands areas.</w:t>
      </w:r>
    </w:p>
    <w:p w14:paraId="47EF091F" w14:textId="77777777" w:rsidR="008F3B51" w:rsidRDefault="008F3B51" w:rsidP="008F3B51">
      <w:pPr>
        <w:pStyle w:val="ListParagraph"/>
        <w:spacing w:after="0" w:line="276" w:lineRule="auto"/>
        <w:ind w:left="425"/>
        <w:rPr>
          <w:rFonts w:ascii="Arial" w:hAnsi="Arial" w:cs="Arial"/>
          <w:bCs/>
        </w:rPr>
      </w:pPr>
    </w:p>
    <w:p w14:paraId="768B7075" w14:textId="77777777" w:rsidR="00917AB7" w:rsidRPr="00917AB7" w:rsidRDefault="00917AB7" w:rsidP="008F3B51">
      <w:pPr>
        <w:pStyle w:val="ListParagraph"/>
        <w:spacing w:after="0" w:line="276" w:lineRule="auto"/>
        <w:ind w:left="425"/>
        <w:rPr>
          <w:rFonts w:ascii="Arial" w:hAnsi="Arial" w:cs="Arial"/>
          <w:b/>
          <w:bCs/>
        </w:rPr>
      </w:pPr>
      <w:r w:rsidRPr="00917AB7">
        <w:rPr>
          <w:b/>
          <w:bCs/>
        </w:rPr>
        <w:t xml:space="preserve">Question 20: Do you agree with the direction to reduce the reliance on the private car and the ambition to improve alternative sustainable modes of travel? </w:t>
      </w:r>
    </w:p>
    <w:p w14:paraId="5612E6FC" w14:textId="52C1BDB8" w:rsidR="00917AB7" w:rsidRDefault="00917AB7" w:rsidP="000E26AC">
      <w:pPr>
        <w:pStyle w:val="ListParagraph"/>
        <w:spacing w:after="0" w:line="276" w:lineRule="auto"/>
        <w:ind w:left="425"/>
        <w:rPr>
          <w:rFonts w:ascii="Arial" w:hAnsi="Arial" w:cs="Arial"/>
          <w:bCs/>
        </w:rPr>
      </w:pPr>
    </w:p>
    <w:p w14:paraId="023F86DE" w14:textId="3C5700E0" w:rsidR="00917AB7" w:rsidRDefault="000E26AC" w:rsidP="001E428D">
      <w:pPr>
        <w:pStyle w:val="ListParagraph"/>
        <w:numPr>
          <w:ilvl w:val="0"/>
          <w:numId w:val="1"/>
        </w:numPr>
        <w:spacing w:after="0" w:line="276" w:lineRule="auto"/>
        <w:ind w:left="425" w:hanging="425"/>
        <w:rPr>
          <w:rFonts w:ascii="Arial" w:hAnsi="Arial" w:cs="Arial"/>
          <w:bCs/>
        </w:rPr>
      </w:pPr>
      <w:r>
        <w:rPr>
          <w:rFonts w:ascii="Arial" w:hAnsi="Arial" w:cs="Arial"/>
          <w:bCs/>
        </w:rPr>
        <w:t>HBF note that Building</w:t>
      </w:r>
      <w:r w:rsidR="00917AB7">
        <w:rPr>
          <w:rFonts w:ascii="Arial" w:hAnsi="Arial" w:cs="Arial"/>
          <w:bCs/>
        </w:rPr>
        <w:t xml:space="preserve"> </w:t>
      </w:r>
      <w:r>
        <w:rPr>
          <w:rFonts w:ascii="Arial" w:hAnsi="Arial" w:cs="Arial"/>
          <w:bCs/>
        </w:rPr>
        <w:t>Regulations a</w:t>
      </w:r>
      <w:r w:rsidR="00917AB7">
        <w:rPr>
          <w:rFonts w:ascii="Arial" w:hAnsi="Arial" w:cs="Arial"/>
          <w:bCs/>
        </w:rPr>
        <w:t xml:space="preserve">lready require EV charging points in new homes.  There is </w:t>
      </w:r>
      <w:r>
        <w:rPr>
          <w:rFonts w:ascii="Arial" w:hAnsi="Arial" w:cs="Arial"/>
          <w:bCs/>
        </w:rPr>
        <w:t xml:space="preserve">therefore </w:t>
      </w:r>
      <w:r w:rsidR="00917AB7">
        <w:rPr>
          <w:rFonts w:ascii="Arial" w:hAnsi="Arial" w:cs="Arial"/>
          <w:bCs/>
        </w:rPr>
        <w:t xml:space="preserve">not need of </w:t>
      </w:r>
      <w:r>
        <w:rPr>
          <w:rFonts w:ascii="Arial" w:hAnsi="Arial" w:cs="Arial"/>
          <w:bCs/>
        </w:rPr>
        <w:t>this to be a requirement</w:t>
      </w:r>
      <w:r w:rsidR="00917AB7">
        <w:rPr>
          <w:rFonts w:ascii="Arial" w:hAnsi="Arial" w:cs="Arial"/>
          <w:bCs/>
        </w:rPr>
        <w:t xml:space="preserve"> in </w:t>
      </w:r>
      <w:r>
        <w:rPr>
          <w:rFonts w:ascii="Arial" w:hAnsi="Arial" w:cs="Arial"/>
          <w:bCs/>
        </w:rPr>
        <w:t>a Local</w:t>
      </w:r>
      <w:r w:rsidR="00917AB7">
        <w:rPr>
          <w:rFonts w:ascii="Arial" w:hAnsi="Arial" w:cs="Arial"/>
          <w:bCs/>
        </w:rPr>
        <w:t xml:space="preserve"> P</w:t>
      </w:r>
      <w:r>
        <w:rPr>
          <w:rFonts w:ascii="Arial" w:hAnsi="Arial" w:cs="Arial"/>
          <w:bCs/>
        </w:rPr>
        <w:t>lan policy.</w:t>
      </w:r>
    </w:p>
    <w:p w14:paraId="5C389E96" w14:textId="5EFDE48F" w:rsidR="00D54D7B" w:rsidRDefault="00D54D7B" w:rsidP="000E26AC">
      <w:pPr>
        <w:pStyle w:val="ListParagraph"/>
        <w:spacing w:after="0" w:line="276" w:lineRule="auto"/>
        <w:ind w:left="425"/>
        <w:rPr>
          <w:rFonts w:ascii="Arial" w:hAnsi="Arial" w:cs="Arial"/>
          <w:bCs/>
        </w:rPr>
      </w:pPr>
    </w:p>
    <w:p w14:paraId="56C2E05A" w14:textId="40836A06" w:rsidR="00D54D7B" w:rsidRPr="009E0BAB" w:rsidRDefault="009E0BAB" w:rsidP="00B31F7C">
      <w:pPr>
        <w:pStyle w:val="ListParagraph"/>
        <w:spacing w:after="0" w:line="276" w:lineRule="auto"/>
        <w:ind w:left="425"/>
        <w:rPr>
          <w:rFonts w:ascii="Arial" w:hAnsi="Arial" w:cs="Arial"/>
          <w:b/>
          <w:bCs/>
        </w:rPr>
      </w:pPr>
      <w:r w:rsidRPr="009E0BAB">
        <w:rPr>
          <w:b/>
          <w:bCs/>
        </w:rPr>
        <w:t>Question 21: Do you agree with the need to address pockets of deprivation within the district, by improving access to education, skills, training, health and employment opportunities?</w:t>
      </w:r>
    </w:p>
    <w:p w14:paraId="71F50D17" w14:textId="2EE34E80" w:rsidR="00D54D7B" w:rsidRDefault="009E0BAB" w:rsidP="005D5921">
      <w:pPr>
        <w:pStyle w:val="ListParagraph"/>
        <w:numPr>
          <w:ilvl w:val="0"/>
          <w:numId w:val="1"/>
        </w:numPr>
        <w:spacing w:after="0" w:line="276" w:lineRule="auto"/>
        <w:ind w:left="425" w:hanging="425"/>
        <w:rPr>
          <w:rFonts w:ascii="Arial" w:hAnsi="Arial" w:cs="Arial"/>
          <w:bCs/>
        </w:rPr>
      </w:pPr>
      <w:r w:rsidRPr="00B31F7C">
        <w:rPr>
          <w:rFonts w:ascii="Arial" w:hAnsi="Arial" w:cs="Arial"/>
          <w:bCs/>
        </w:rPr>
        <w:lastRenderedPageBreak/>
        <w:t>HBF would en</w:t>
      </w:r>
      <w:r w:rsidR="00B31F7C" w:rsidRPr="00B31F7C">
        <w:rPr>
          <w:rFonts w:ascii="Arial" w:hAnsi="Arial" w:cs="Arial"/>
          <w:bCs/>
        </w:rPr>
        <w:t>courage t</w:t>
      </w:r>
      <w:r w:rsidRPr="00B31F7C">
        <w:rPr>
          <w:rFonts w:ascii="Arial" w:hAnsi="Arial" w:cs="Arial"/>
          <w:bCs/>
        </w:rPr>
        <w:t xml:space="preserve">he </w:t>
      </w:r>
      <w:r w:rsidR="00B31F7C" w:rsidRPr="00B31F7C">
        <w:rPr>
          <w:rFonts w:ascii="Arial" w:hAnsi="Arial" w:cs="Arial"/>
          <w:bCs/>
        </w:rPr>
        <w:t>Council</w:t>
      </w:r>
      <w:r w:rsidRPr="00B31F7C">
        <w:rPr>
          <w:rFonts w:ascii="Arial" w:hAnsi="Arial" w:cs="Arial"/>
          <w:bCs/>
        </w:rPr>
        <w:t xml:space="preserve"> to </w:t>
      </w:r>
      <w:r w:rsidR="00B31F7C" w:rsidRPr="00B31F7C">
        <w:rPr>
          <w:rFonts w:ascii="Arial" w:hAnsi="Arial" w:cs="Arial"/>
          <w:bCs/>
        </w:rPr>
        <w:t>recognise</w:t>
      </w:r>
      <w:r w:rsidRPr="00B31F7C">
        <w:rPr>
          <w:rFonts w:ascii="Arial" w:hAnsi="Arial" w:cs="Arial"/>
          <w:bCs/>
        </w:rPr>
        <w:t xml:space="preserve"> the role house building plays in the local </w:t>
      </w:r>
      <w:r w:rsidR="00B31F7C" w:rsidRPr="00B31F7C">
        <w:rPr>
          <w:rFonts w:ascii="Arial" w:hAnsi="Arial" w:cs="Arial"/>
          <w:bCs/>
        </w:rPr>
        <w:t>economy</w:t>
      </w:r>
      <w:r w:rsidRPr="00B31F7C">
        <w:rPr>
          <w:rFonts w:ascii="Arial" w:hAnsi="Arial" w:cs="Arial"/>
          <w:bCs/>
        </w:rPr>
        <w:t xml:space="preserve"> both whilst houses are under construction and </w:t>
      </w:r>
      <w:proofErr w:type="gramStart"/>
      <w:r w:rsidRPr="00B31F7C">
        <w:rPr>
          <w:rFonts w:ascii="Arial" w:hAnsi="Arial" w:cs="Arial"/>
          <w:bCs/>
        </w:rPr>
        <w:t>once</w:t>
      </w:r>
      <w:proofErr w:type="gramEnd"/>
      <w:r w:rsidRPr="00B31F7C">
        <w:rPr>
          <w:rFonts w:ascii="Arial" w:hAnsi="Arial" w:cs="Arial"/>
          <w:bCs/>
        </w:rPr>
        <w:t xml:space="preserve"> they are </w:t>
      </w:r>
      <w:r w:rsidR="00B31F7C" w:rsidRPr="00B31F7C">
        <w:rPr>
          <w:rFonts w:ascii="Arial" w:hAnsi="Arial" w:cs="Arial"/>
          <w:bCs/>
        </w:rPr>
        <w:t>occupied</w:t>
      </w:r>
      <w:r w:rsidRPr="00B31F7C">
        <w:rPr>
          <w:rFonts w:ascii="Arial" w:hAnsi="Arial" w:cs="Arial"/>
          <w:bCs/>
        </w:rPr>
        <w:t xml:space="preserve"> as people’s hom</w:t>
      </w:r>
      <w:r w:rsidR="00B31F7C" w:rsidRPr="00B31F7C">
        <w:rPr>
          <w:rFonts w:ascii="Arial" w:hAnsi="Arial" w:cs="Arial"/>
          <w:bCs/>
        </w:rPr>
        <w:t>es.</w:t>
      </w:r>
    </w:p>
    <w:p w14:paraId="087412DF" w14:textId="77777777" w:rsidR="00B31F7C" w:rsidRPr="00B31F7C" w:rsidRDefault="00B31F7C" w:rsidP="00B31F7C">
      <w:pPr>
        <w:pStyle w:val="ListParagraph"/>
        <w:spacing w:after="0" w:line="276" w:lineRule="auto"/>
        <w:ind w:left="425"/>
        <w:rPr>
          <w:rFonts w:ascii="Arial" w:hAnsi="Arial" w:cs="Arial"/>
          <w:bCs/>
        </w:rPr>
      </w:pPr>
    </w:p>
    <w:p w14:paraId="0FA1AD97" w14:textId="6451E5F5" w:rsidR="00D54D7B" w:rsidRDefault="00367245" w:rsidP="00367245">
      <w:pPr>
        <w:pStyle w:val="ListParagraph"/>
        <w:spacing w:after="0" w:line="276" w:lineRule="auto"/>
        <w:ind w:left="425"/>
      </w:pPr>
      <w:r w:rsidRPr="00367245">
        <w:rPr>
          <w:b/>
          <w:bCs/>
        </w:rPr>
        <w:t>Question 22: Do you agree that we should aim to support the tourist economy, and encourage overnight and longer stays, with Lichfield city being the focal point?</w:t>
      </w:r>
    </w:p>
    <w:p w14:paraId="715BBA0E" w14:textId="77777777" w:rsidR="00367245" w:rsidRDefault="00367245" w:rsidP="00367245">
      <w:pPr>
        <w:pStyle w:val="ListParagraph"/>
        <w:spacing w:after="0" w:line="276" w:lineRule="auto"/>
        <w:ind w:left="425"/>
        <w:rPr>
          <w:rFonts w:ascii="Arial" w:hAnsi="Arial" w:cs="Arial"/>
          <w:bCs/>
        </w:rPr>
      </w:pPr>
    </w:p>
    <w:p w14:paraId="7E5809DF" w14:textId="07D7D3F2" w:rsidR="00367245" w:rsidRDefault="00367245" w:rsidP="001E428D">
      <w:pPr>
        <w:pStyle w:val="ListParagraph"/>
        <w:numPr>
          <w:ilvl w:val="0"/>
          <w:numId w:val="1"/>
        </w:numPr>
        <w:spacing w:after="0" w:line="276" w:lineRule="auto"/>
        <w:ind w:left="425" w:hanging="425"/>
        <w:rPr>
          <w:rFonts w:ascii="Arial" w:hAnsi="Arial" w:cs="Arial"/>
          <w:bCs/>
        </w:rPr>
      </w:pPr>
      <w:r>
        <w:rPr>
          <w:rFonts w:ascii="Arial" w:hAnsi="Arial" w:cs="Arial"/>
          <w:bCs/>
        </w:rPr>
        <w:t>HBF have no comments on this issue</w:t>
      </w:r>
      <w:r w:rsidR="0002144D">
        <w:rPr>
          <w:rFonts w:ascii="Arial" w:hAnsi="Arial" w:cs="Arial"/>
          <w:bCs/>
        </w:rPr>
        <w:t>.</w:t>
      </w:r>
    </w:p>
    <w:p w14:paraId="29FECE37" w14:textId="13C61F76" w:rsidR="00D54D7B" w:rsidRDefault="00D54D7B" w:rsidP="00367245">
      <w:pPr>
        <w:pStyle w:val="ListParagraph"/>
        <w:spacing w:after="0" w:line="276" w:lineRule="auto"/>
        <w:ind w:left="425"/>
        <w:rPr>
          <w:rFonts w:ascii="Arial" w:hAnsi="Arial" w:cs="Arial"/>
          <w:bCs/>
        </w:rPr>
      </w:pPr>
    </w:p>
    <w:p w14:paraId="4370F169" w14:textId="2A6CAF4A" w:rsidR="00D54D7B" w:rsidRDefault="00754E90" w:rsidP="00367245">
      <w:pPr>
        <w:pStyle w:val="ListParagraph"/>
        <w:spacing w:after="0" w:line="276" w:lineRule="auto"/>
        <w:ind w:left="425"/>
        <w:rPr>
          <w:rFonts w:ascii="Arial" w:hAnsi="Arial" w:cs="Arial"/>
          <w:bCs/>
        </w:rPr>
      </w:pPr>
      <w:r w:rsidRPr="00367245">
        <w:rPr>
          <w:b/>
          <w:bCs/>
        </w:rPr>
        <w:t>Question 23: We want to make it easier for our residents to live a healthy and active lifestyle, by planning for the protection and delivery of open spaces, leisure and recreation facilities. Do you agree?</w:t>
      </w:r>
      <w:r>
        <w:t xml:space="preserve"> </w:t>
      </w:r>
    </w:p>
    <w:p w14:paraId="1D0C590D" w14:textId="1C0938A5" w:rsidR="00D54D7B" w:rsidRDefault="00D54D7B" w:rsidP="0002144D">
      <w:pPr>
        <w:pStyle w:val="ListParagraph"/>
        <w:spacing w:after="0" w:line="276" w:lineRule="auto"/>
        <w:ind w:left="425"/>
        <w:rPr>
          <w:rFonts w:ascii="Arial" w:hAnsi="Arial" w:cs="Arial"/>
          <w:bCs/>
        </w:rPr>
      </w:pPr>
    </w:p>
    <w:p w14:paraId="45349169" w14:textId="0C9FC258" w:rsidR="00D54D7B" w:rsidRDefault="00754E90" w:rsidP="001E428D">
      <w:pPr>
        <w:pStyle w:val="ListParagraph"/>
        <w:numPr>
          <w:ilvl w:val="0"/>
          <w:numId w:val="1"/>
        </w:numPr>
        <w:spacing w:after="0" w:line="276" w:lineRule="auto"/>
        <w:ind w:left="425" w:hanging="425"/>
        <w:rPr>
          <w:rFonts w:ascii="Arial" w:hAnsi="Arial" w:cs="Arial"/>
          <w:bCs/>
        </w:rPr>
      </w:pPr>
      <w:r>
        <w:rPr>
          <w:rFonts w:ascii="Arial" w:hAnsi="Arial" w:cs="Arial"/>
          <w:bCs/>
        </w:rPr>
        <w:t>It will be</w:t>
      </w:r>
      <w:r w:rsidR="0002144D">
        <w:rPr>
          <w:rFonts w:ascii="Arial" w:hAnsi="Arial" w:cs="Arial"/>
          <w:bCs/>
        </w:rPr>
        <w:t xml:space="preserve"> important</w:t>
      </w:r>
      <w:r>
        <w:rPr>
          <w:rFonts w:ascii="Arial" w:hAnsi="Arial" w:cs="Arial"/>
          <w:bCs/>
        </w:rPr>
        <w:t xml:space="preserve"> to </w:t>
      </w:r>
      <w:r w:rsidR="0002144D">
        <w:rPr>
          <w:rFonts w:ascii="Arial" w:hAnsi="Arial" w:cs="Arial"/>
          <w:bCs/>
        </w:rPr>
        <w:t>understand</w:t>
      </w:r>
      <w:r>
        <w:rPr>
          <w:rFonts w:ascii="Arial" w:hAnsi="Arial" w:cs="Arial"/>
          <w:bCs/>
        </w:rPr>
        <w:t xml:space="preserve"> how the</w:t>
      </w:r>
      <w:r w:rsidR="0002144D">
        <w:rPr>
          <w:rFonts w:ascii="Arial" w:hAnsi="Arial" w:cs="Arial"/>
          <w:bCs/>
        </w:rPr>
        <w:t xml:space="preserve"> Local Plan</w:t>
      </w:r>
      <w:r w:rsidR="00D96F0B">
        <w:rPr>
          <w:rFonts w:ascii="Arial" w:hAnsi="Arial" w:cs="Arial"/>
          <w:bCs/>
        </w:rPr>
        <w:t xml:space="preserve"> on </w:t>
      </w:r>
      <w:r w:rsidR="00D96F0B" w:rsidRPr="00D96F0B">
        <w:rPr>
          <w:rFonts w:ascii="Arial" w:hAnsi="Arial" w:cs="Arial"/>
          <w:bCs/>
        </w:rPr>
        <w:t>open spaces, leisure and recreation</w:t>
      </w:r>
      <w:r>
        <w:rPr>
          <w:rFonts w:ascii="Arial" w:hAnsi="Arial" w:cs="Arial"/>
          <w:bCs/>
        </w:rPr>
        <w:t xml:space="preserve"> work together </w:t>
      </w:r>
      <w:r w:rsidR="00D96F0B">
        <w:rPr>
          <w:rFonts w:ascii="Arial" w:hAnsi="Arial" w:cs="Arial"/>
          <w:bCs/>
        </w:rPr>
        <w:t xml:space="preserve">with mandatory </w:t>
      </w:r>
      <w:r w:rsidR="00F64EEE">
        <w:rPr>
          <w:rFonts w:ascii="Arial" w:hAnsi="Arial" w:cs="Arial"/>
          <w:bCs/>
        </w:rPr>
        <w:t>Biodiversity</w:t>
      </w:r>
      <w:r w:rsidR="00D96F0B">
        <w:rPr>
          <w:rFonts w:ascii="Arial" w:hAnsi="Arial" w:cs="Arial"/>
          <w:bCs/>
        </w:rPr>
        <w:t xml:space="preserve"> Net Gain</w:t>
      </w:r>
      <w:r w:rsidR="00F64EEE">
        <w:rPr>
          <w:rFonts w:ascii="Arial" w:hAnsi="Arial" w:cs="Arial"/>
          <w:bCs/>
        </w:rPr>
        <w:t>, especially where sites used for BNG and o</w:t>
      </w:r>
      <w:r>
        <w:rPr>
          <w:rFonts w:ascii="Arial" w:hAnsi="Arial" w:cs="Arial"/>
          <w:bCs/>
        </w:rPr>
        <w:t xml:space="preserve">pen space </w:t>
      </w:r>
      <w:r w:rsidR="00F64EEE">
        <w:rPr>
          <w:rFonts w:ascii="Arial" w:hAnsi="Arial" w:cs="Arial"/>
          <w:bCs/>
        </w:rPr>
        <w:t>overlap or i</w:t>
      </w:r>
      <w:r>
        <w:rPr>
          <w:rFonts w:ascii="Arial" w:hAnsi="Arial" w:cs="Arial"/>
          <w:bCs/>
        </w:rPr>
        <w:t>nteract</w:t>
      </w:r>
      <w:r w:rsidR="00F64EEE">
        <w:rPr>
          <w:rFonts w:ascii="Arial" w:hAnsi="Arial" w:cs="Arial"/>
          <w:bCs/>
        </w:rPr>
        <w:t>.</w:t>
      </w:r>
    </w:p>
    <w:p w14:paraId="534AE947" w14:textId="6453D66C" w:rsidR="00D54D7B" w:rsidRDefault="00D54D7B" w:rsidP="00F64EEE">
      <w:pPr>
        <w:pStyle w:val="ListParagraph"/>
        <w:spacing w:after="0" w:line="276" w:lineRule="auto"/>
        <w:ind w:left="425"/>
        <w:rPr>
          <w:rFonts w:ascii="Arial" w:hAnsi="Arial" w:cs="Arial"/>
          <w:bCs/>
        </w:rPr>
      </w:pPr>
    </w:p>
    <w:p w14:paraId="391443C9" w14:textId="77777777" w:rsidR="006A0F3C" w:rsidRPr="007239B5" w:rsidRDefault="006A0F3C" w:rsidP="001E428D">
      <w:pPr>
        <w:pStyle w:val="ListParagraph"/>
        <w:numPr>
          <w:ilvl w:val="0"/>
          <w:numId w:val="1"/>
        </w:numPr>
        <w:spacing w:after="0" w:line="276" w:lineRule="auto"/>
        <w:ind w:left="425" w:hanging="425"/>
        <w:rPr>
          <w:rFonts w:ascii="Arial" w:hAnsi="Arial" w:cs="Arial"/>
          <w:b/>
          <w:bCs/>
        </w:rPr>
      </w:pPr>
      <w:r w:rsidRPr="00DB63FF">
        <w:rPr>
          <w:b/>
          <w:bCs/>
        </w:rPr>
        <w:t>Question 24: How ambitious should the council be in requiring carbon reduction standards for all developments?</w:t>
      </w:r>
    </w:p>
    <w:p w14:paraId="7B07971A" w14:textId="77777777" w:rsidR="007239B5" w:rsidRPr="007239B5" w:rsidRDefault="007239B5" w:rsidP="007239B5">
      <w:pPr>
        <w:pStyle w:val="ListParagraph"/>
        <w:rPr>
          <w:rFonts w:ascii="Arial" w:hAnsi="Arial" w:cs="Arial"/>
          <w:b/>
          <w:bCs/>
        </w:rPr>
      </w:pPr>
    </w:p>
    <w:p w14:paraId="4C78439C" w14:textId="77777777" w:rsidR="007239B5" w:rsidRPr="007239B5" w:rsidRDefault="007239B5" w:rsidP="007239B5">
      <w:pPr>
        <w:pStyle w:val="ListParagraph"/>
        <w:numPr>
          <w:ilvl w:val="0"/>
          <w:numId w:val="1"/>
        </w:numPr>
        <w:spacing w:after="0" w:line="276" w:lineRule="auto"/>
        <w:ind w:left="425" w:hanging="425"/>
        <w:rPr>
          <w:rFonts w:ascii="Arial" w:hAnsi="Arial" w:cs="Arial"/>
          <w:bCs/>
        </w:rPr>
      </w:pPr>
      <w:r w:rsidRPr="007239B5">
        <w:rPr>
          <w:rFonts w:ascii="Arial" w:hAnsi="Arial" w:cs="Arial"/>
          <w:bCs/>
        </w:rPr>
        <w:t xml:space="preserve">HBF supports the Government’s intention to set standards for energy efficiency through the Building Regulations. The key to success is standardisation and avoidance of individual Council’s specifying their own policy approach to energy efficiency, which undermines economies of scale for product manufacturers, suppliers and developers. The Councils do not need to set local energy efficiency standards in a Local Plan policy because of the higher levels of energy efficiency standards for new homes set out in the 2021 Part L Interim Uplift and proposals for the 2025 Future Homes Standard.  There is no need for a </w:t>
      </w:r>
      <w:proofErr w:type="gramStart"/>
      <w:r w:rsidRPr="007239B5">
        <w:rPr>
          <w:rFonts w:ascii="Arial" w:hAnsi="Arial" w:cs="Arial"/>
          <w:bCs/>
        </w:rPr>
        <w:t>Local Plan policies</w:t>
      </w:r>
      <w:proofErr w:type="gramEnd"/>
      <w:r w:rsidRPr="007239B5">
        <w:rPr>
          <w:rFonts w:ascii="Arial" w:hAnsi="Arial" w:cs="Arial"/>
          <w:bCs/>
        </w:rPr>
        <w:t xml:space="preserve"> on matters already addressed in Building Regulations.</w:t>
      </w:r>
    </w:p>
    <w:p w14:paraId="43947B1F" w14:textId="77777777" w:rsidR="007239B5" w:rsidRDefault="007239B5" w:rsidP="007239B5">
      <w:pPr>
        <w:pStyle w:val="ListParagraph"/>
        <w:spacing w:after="0" w:line="276" w:lineRule="auto"/>
        <w:ind w:left="425"/>
        <w:rPr>
          <w:rFonts w:ascii="Arial" w:hAnsi="Arial" w:cs="Arial"/>
          <w:bCs/>
        </w:rPr>
      </w:pPr>
    </w:p>
    <w:p w14:paraId="1539159E" w14:textId="6A07AD69" w:rsidR="002F5B08" w:rsidRDefault="002F5B08" w:rsidP="007239B5">
      <w:pPr>
        <w:pStyle w:val="ListParagraph"/>
        <w:spacing w:after="0" w:line="276" w:lineRule="auto"/>
        <w:ind w:left="425"/>
        <w:rPr>
          <w:b/>
          <w:bCs/>
        </w:rPr>
      </w:pPr>
      <w:r w:rsidRPr="006A0F3C">
        <w:rPr>
          <w:b/>
          <w:bCs/>
        </w:rPr>
        <w:t>Question 25: Are there any specific measures that you would like to see that could help to mitigate the impact of flooding?</w:t>
      </w:r>
    </w:p>
    <w:p w14:paraId="44502B2D" w14:textId="77777777" w:rsidR="007239B5" w:rsidRPr="006A0F3C" w:rsidRDefault="007239B5" w:rsidP="007239B5">
      <w:pPr>
        <w:pStyle w:val="ListParagraph"/>
        <w:spacing w:after="0" w:line="276" w:lineRule="auto"/>
        <w:ind w:left="425"/>
        <w:rPr>
          <w:rFonts w:ascii="Arial" w:hAnsi="Arial" w:cs="Arial"/>
          <w:b/>
          <w:bCs/>
        </w:rPr>
      </w:pPr>
    </w:p>
    <w:p w14:paraId="0C0C3446" w14:textId="1ACA6C49" w:rsidR="00884E0D" w:rsidRDefault="007239B5" w:rsidP="00F53823">
      <w:pPr>
        <w:pStyle w:val="ListParagraph"/>
        <w:numPr>
          <w:ilvl w:val="0"/>
          <w:numId w:val="1"/>
        </w:numPr>
        <w:spacing w:after="0" w:line="276" w:lineRule="auto"/>
        <w:ind w:left="425" w:hanging="425"/>
        <w:rPr>
          <w:rFonts w:ascii="Arial" w:hAnsi="Arial" w:cs="Arial"/>
          <w:bCs/>
        </w:rPr>
      </w:pPr>
      <w:r w:rsidRPr="00D53EBA">
        <w:rPr>
          <w:rFonts w:ascii="Arial" w:hAnsi="Arial" w:cs="Arial"/>
          <w:bCs/>
        </w:rPr>
        <w:t xml:space="preserve">It will be important </w:t>
      </w:r>
      <w:r w:rsidR="00D53EBA" w:rsidRPr="00D53EBA">
        <w:rPr>
          <w:rFonts w:ascii="Arial" w:hAnsi="Arial" w:cs="Arial"/>
          <w:bCs/>
        </w:rPr>
        <w:t>to</w:t>
      </w:r>
      <w:r w:rsidRPr="00D53EBA">
        <w:rPr>
          <w:rFonts w:ascii="Arial" w:hAnsi="Arial" w:cs="Arial"/>
          <w:bCs/>
        </w:rPr>
        <w:t xml:space="preserve"> consider how </w:t>
      </w:r>
      <w:r w:rsidR="00D53EBA" w:rsidRPr="00D53EBA">
        <w:rPr>
          <w:rFonts w:ascii="Arial" w:hAnsi="Arial" w:cs="Arial"/>
          <w:bCs/>
        </w:rPr>
        <w:t>policies</w:t>
      </w:r>
      <w:r w:rsidRPr="00D53EBA">
        <w:rPr>
          <w:rFonts w:ascii="Arial" w:hAnsi="Arial" w:cs="Arial"/>
          <w:bCs/>
        </w:rPr>
        <w:t xml:space="preserve"> on </w:t>
      </w:r>
      <w:r w:rsidR="00D53EBA" w:rsidRPr="00D53EBA">
        <w:rPr>
          <w:rFonts w:ascii="Arial" w:hAnsi="Arial" w:cs="Arial"/>
          <w:bCs/>
        </w:rPr>
        <w:t>flooding</w:t>
      </w:r>
      <w:r w:rsidRPr="00D53EBA">
        <w:rPr>
          <w:rFonts w:ascii="Arial" w:hAnsi="Arial" w:cs="Arial"/>
          <w:bCs/>
        </w:rPr>
        <w:t xml:space="preserve"> and BNG interact especially in </w:t>
      </w:r>
      <w:r w:rsidR="00D53EBA" w:rsidRPr="00D53EBA">
        <w:rPr>
          <w:rFonts w:ascii="Arial" w:hAnsi="Arial" w:cs="Arial"/>
          <w:bCs/>
        </w:rPr>
        <w:t>relation</w:t>
      </w:r>
      <w:r w:rsidRPr="00D53EBA">
        <w:rPr>
          <w:rFonts w:ascii="Arial" w:hAnsi="Arial" w:cs="Arial"/>
          <w:bCs/>
        </w:rPr>
        <w:t xml:space="preserve"> to water</w:t>
      </w:r>
      <w:r w:rsidR="00D53EBA" w:rsidRPr="00D53EBA">
        <w:rPr>
          <w:rFonts w:ascii="Arial" w:hAnsi="Arial" w:cs="Arial"/>
          <w:bCs/>
        </w:rPr>
        <w:t>courses.</w:t>
      </w:r>
    </w:p>
    <w:p w14:paraId="32A1E888" w14:textId="77777777" w:rsidR="00D53EBA" w:rsidRPr="00D53EBA" w:rsidRDefault="00D53EBA" w:rsidP="00D53EBA">
      <w:pPr>
        <w:pStyle w:val="ListParagraph"/>
        <w:spacing w:after="0" w:line="276" w:lineRule="auto"/>
        <w:ind w:left="425"/>
        <w:rPr>
          <w:rFonts w:ascii="Arial" w:hAnsi="Arial" w:cs="Arial"/>
          <w:bCs/>
        </w:rPr>
      </w:pPr>
    </w:p>
    <w:p w14:paraId="441290E0" w14:textId="27FE652B" w:rsidR="00884E0D" w:rsidRDefault="00D271C6" w:rsidP="00D53EBA">
      <w:pPr>
        <w:pStyle w:val="ListParagraph"/>
        <w:spacing w:after="0" w:line="276" w:lineRule="auto"/>
        <w:ind w:left="425"/>
      </w:pPr>
      <w:r w:rsidRPr="00D54D7B">
        <w:rPr>
          <w:b/>
          <w:bCs/>
        </w:rPr>
        <w:t>Question 26: Do you agree that the council should support the delivery of low carbon and renewable energy infrastructure</w:t>
      </w:r>
      <w:r w:rsidR="00D54D7B">
        <w:t>?</w:t>
      </w:r>
    </w:p>
    <w:p w14:paraId="05D6A919" w14:textId="77777777" w:rsidR="00D53EBA" w:rsidRDefault="00D53EBA" w:rsidP="00D53EBA">
      <w:pPr>
        <w:pStyle w:val="ListParagraph"/>
        <w:spacing w:after="0" w:line="276" w:lineRule="auto"/>
        <w:ind w:left="425"/>
        <w:rPr>
          <w:rFonts w:ascii="Arial" w:hAnsi="Arial" w:cs="Arial"/>
          <w:bCs/>
        </w:rPr>
      </w:pPr>
    </w:p>
    <w:p w14:paraId="001F8067" w14:textId="77777777" w:rsidR="00CB27BE" w:rsidRDefault="007412F6" w:rsidP="00CB27BE">
      <w:pPr>
        <w:pStyle w:val="ListParagraph"/>
        <w:numPr>
          <w:ilvl w:val="0"/>
          <w:numId w:val="1"/>
        </w:numPr>
        <w:spacing w:after="0" w:line="276" w:lineRule="auto"/>
        <w:ind w:left="425" w:hanging="425"/>
        <w:rPr>
          <w:rFonts w:ascii="Arial" w:hAnsi="Arial" w:cs="Arial"/>
          <w:bCs/>
        </w:rPr>
      </w:pPr>
      <w:r w:rsidRPr="007412F6">
        <w:rPr>
          <w:rFonts w:ascii="Arial" w:hAnsi="Arial" w:cs="Arial"/>
          <w:bCs/>
        </w:rPr>
        <w:t>HBF would support p</w:t>
      </w:r>
      <w:r w:rsidR="00D53EBA" w:rsidRPr="007412F6">
        <w:rPr>
          <w:rFonts w:ascii="Arial" w:hAnsi="Arial" w:cs="Arial"/>
          <w:bCs/>
        </w:rPr>
        <w:t>olicies</w:t>
      </w:r>
      <w:r w:rsidR="00D271C6" w:rsidRPr="007412F6">
        <w:rPr>
          <w:rFonts w:ascii="Arial" w:hAnsi="Arial" w:cs="Arial"/>
          <w:bCs/>
        </w:rPr>
        <w:t xml:space="preserve"> t</w:t>
      </w:r>
      <w:r w:rsidRPr="007412F6">
        <w:rPr>
          <w:rFonts w:ascii="Arial" w:hAnsi="Arial" w:cs="Arial"/>
          <w:bCs/>
        </w:rPr>
        <w:t xml:space="preserve">hat seek to enable </w:t>
      </w:r>
      <w:r w:rsidR="00D53EBA" w:rsidRPr="007412F6">
        <w:rPr>
          <w:rFonts w:ascii="Arial" w:hAnsi="Arial" w:cs="Arial"/>
          <w:bCs/>
        </w:rPr>
        <w:t xml:space="preserve">the delivery of new </w:t>
      </w:r>
      <w:r w:rsidRPr="007412F6">
        <w:rPr>
          <w:rFonts w:ascii="Arial" w:hAnsi="Arial" w:cs="Arial"/>
          <w:bCs/>
        </w:rPr>
        <w:t>infrastructure</w:t>
      </w:r>
      <w:r w:rsidR="00D53EBA" w:rsidRPr="007412F6">
        <w:rPr>
          <w:rFonts w:ascii="Arial" w:hAnsi="Arial" w:cs="Arial"/>
          <w:bCs/>
        </w:rPr>
        <w:t xml:space="preserve"> including </w:t>
      </w:r>
      <w:r w:rsidRPr="007412F6">
        <w:rPr>
          <w:rFonts w:ascii="Arial" w:hAnsi="Arial" w:cs="Arial"/>
          <w:bCs/>
        </w:rPr>
        <w:t>grid</w:t>
      </w:r>
      <w:r w:rsidR="00D53EBA" w:rsidRPr="007412F6">
        <w:rPr>
          <w:rFonts w:ascii="Arial" w:hAnsi="Arial" w:cs="Arial"/>
          <w:bCs/>
        </w:rPr>
        <w:t xml:space="preserve">-connectivity for new housing </w:t>
      </w:r>
      <w:r w:rsidR="00D271C6" w:rsidRPr="007412F6">
        <w:rPr>
          <w:rFonts w:ascii="Arial" w:hAnsi="Arial" w:cs="Arial"/>
          <w:bCs/>
        </w:rPr>
        <w:t>application</w:t>
      </w:r>
      <w:r w:rsidRPr="007412F6">
        <w:rPr>
          <w:rFonts w:ascii="Arial" w:hAnsi="Arial" w:cs="Arial"/>
          <w:bCs/>
        </w:rPr>
        <w:t xml:space="preserve">.  </w:t>
      </w:r>
      <w:proofErr w:type="gramStart"/>
      <w:r w:rsidRPr="007412F6">
        <w:rPr>
          <w:rFonts w:ascii="Arial" w:hAnsi="Arial" w:cs="Arial"/>
          <w:bCs/>
        </w:rPr>
        <w:t>However</w:t>
      </w:r>
      <w:proofErr w:type="gramEnd"/>
      <w:r w:rsidRPr="007412F6">
        <w:rPr>
          <w:rFonts w:ascii="Arial" w:hAnsi="Arial" w:cs="Arial"/>
          <w:bCs/>
        </w:rPr>
        <w:t xml:space="preserve"> any standards for energy </w:t>
      </w:r>
      <w:r w:rsidR="00D271C6" w:rsidRPr="007412F6">
        <w:rPr>
          <w:rFonts w:ascii="Arial" w:hAnsi="Arial" w:cs="Arial"/>
          <w:bCs/>
        </w:rPr>
        <w:t>perform</w:t>
      </w:r>
      <w:r>
        <w:rPr>
          <w:rFonts w:ascii="Arial" w:hAnsi="Arial" w:cs="Arial"/>
          <w:bCs/>
        </w:rPr>
        <w:t>ance should be addressed through building regulation</w:t>
      </w:r>
      <w:r w:rsidR="00135ED6">
        <w:rPr>
          <w:rFonts w:ascii="Arial" w:hAnsi="Arial" w:cs="Arial"/>
          <w:bCs/>
        </w:rPr>
        <w:t xml:space="preserve">; </w:t>
      </w:r>
      <w:r>
        <w:rPr>
          <w:rFonts w:ascii="Arial" w:hAnsi="Arial" w:cs="Arial"/>
          <w:bCs/>
        </w:rPr>
        <w:t xml:space="preserve">Local Plan </w:t>
      </w:r>
      <w:r w:rsidR="00135ED6">
        <w:rPr>
          <w:rFonts w:ascii="Arial" w:hAnsi="Arial" w:cs="Arial"/>
          <w:bCs/>
        </w:rPr>
        <w:t>policies</w:t>
      </w:r>
      <w:r>
        <w:rPr>
          <w:rFonts w:ascii="Arial" w:hAnsi="Arial" w:cs="Arial"/>
          <w:bCs/>
        </w:rPr>
        <w:t xml:space="preserve"> are not needed.</w:t>
      </w:r>
    </w:p>
    <w:p w14:paraId="788D00F2" w14:textId="77777777" w:rsidR="00CB27BE" w:rsidRDefault="00CB27BE" w:rsidP="00CB27BE">
      <w:pPr>
        <w:pStyle w:val="ListParagraph"/>
        <w:spacing w:after="0" w:line="276" w:lineRule="auto"/>
        <w:ind w:left="425"/>
        <w:rPr>
          <w:rFonts w:ascii="Arial" w:hAnsi="Arial" w:cs="Arial"/>
          <w:bCs/>
        </w:rPr>
      </w:pPr>
    </w:p>
    <w:p w14:paraId="691F1EFD" w14:textId="538D8DFD"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b/>
          <w:bCs/>
        </w:rPr>
        <w:t xml:space="preserve">Question 27: Should the council establish standards that exceed the statutory 10% biodiversity net gain requirement for development? </w:t>
      </w:r>
    </w:p>
    <w:p w14:paraId="0138A314" w14:textId="4B347766" w:rsidR="00CB27BE" w:rsidRDefault="00CB27BE" w:rsidP="003766DB">
      <w:pPr>
        <w:pStyle w:val="ListParagraph"/>
        <w:spacing w:after="0" w:line="276" w:lineRule="auto"/>
        <w:ind w:left="425"/>
        <w:rPr>
          <w:rFonts w:ascii="Arial" w:hAnsi="Arial" w:cs="Arial"/>
          <w:bCs/>
        </w:rPr>
      </w:pPr>
    </w:p>
    <w:p w14:paraId="5BAFB79E" w14:textId="1511BB66" w:rsidR="00CB27BE" w:rsidRPr="003766DB" w:rsidRDefault="003766DB" w:rsidP="003766DB">
      <w:pPr>
        <w:pStyle w:val="ListParagraph"/>
        <w:numPr>
          <w:ilvl w:val="0"/>
          <w:numId w:val="1"/>
        </w:numPr>
        <w:spacing w:after="0" w:line="276" w:lineRule="auto"/>
        <w:ind w:left="425" w:hanging="425"/>
        <w:rPr>
          <w:rFonts w:ascii="Arial" w:hAnsi="Arial" w:cs="Arial"/>
          <w:bCs/>
        </w:rPr>
      </w:pPr>
      <w:r>
        <w:rPr>
          <w:rFonts w:ascii="Arial" w:hAnsi="Arial" w:cs="Arial"/>
          <w:bCs/>
        </w:rPr>
        <w:lastRenderedPageBreak/>
        <w:t>M</w:t>
      </w:r>
      <w:r w:rsidR="00CB27BE" w:rsidRPr="003766DB">
        <w:rPr>
          <w:rFonts w:ascii="Arial" w:hAnsi="Arial" w:cs="Arial"/>
          <w:bCs/>
        </w:rPr>
        <w:t>andatory national BNG was introduced in the Environment Act 2021 the introduction of Biodoversty Net Gain for planning application did not come for large sites until Feb 12th</w:t>
      </w:r>
      <w:proofErr w:type="gramStart"/>
      <w:r w:rsidR="00CB27BE" w:rsidRPr="003766DB">
        <w:rPr>
          <w:rFonts w:ascii="Arial" w:hAnsi="Arial" w:cs="Arial"/>
          <w:bCs/>
        </w:rPr>
        <w:t xml:space="preserve"> 2024</w:t>
      </w:r>
      <w:proofErr w:type="gramEnd"/>
      <w:r w:rsidR="00CB27BE" w:rsidRPr="003766DB">
        <w:rPr>
          <w:rFonts w:ascii="Arial" w:hAnsi="Arial" w:cs="Arial"/>
          <w:bCs/>
        </w:rPr>
        <w:t xml:space="preserve">, and for small sites on 2nd April 2024.  </w:t>
      </w:r>
    </w:p>
    <w:p w14:paraId="7F24018F" w14:textId="77777777" w:rsidR="00CB27BE" w:rsidRPr="00CB27BE" w:rsidRDefault="00CB27BE" w:rsidP="003766DB">
      <w:pPr>
        <w:pStyle w:val="ListParagraph"/>
        <w:spacing w:after="0" w:line="276" w:lineRule="auto"/>
        <w:ind w:left="425"/>
        <w:rPr>
          <w:rFonts w:ascii="Arial" w:hAnsi="Arial" w:cs="Arial"/>
          <w:bCs/>
        </w:rPr>
      </w:pPr>
    </w:p>
    <w:p w14:paraId="235CD0FF" w14:textId="77777777"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 xml:space="preserve">HBF has been involved in a significant amount of work, being led by the Future Homes Hub, on BNG preparedness for some time, including feeding into the BNG Planning Practice Guidance and the DEFRA BNG Guidance.  It is important for this policy to fully reflect all the new legislation, national policy and MHCLG and DEFRA guidance. </w:t>
      </w:r>
    </w:p>
    <w:p w14:paraId="3ACA9ED4" w14:textId="77777777" w:rsidR="00CB27BE" w:rsidRPr="00CB27BE" w:rsidRDefault="00CB27BE" w:rsidP="00BF096E">
      <w:pPr>
        <w:pStyle w:val="ListParagraph"/>
        <w:spacing w:after="0" w:line="276" w:lineRule="auto"/>
        <w:ind w:left="425"/>
        <w:rPr>
          <w:rFonts w:ascii="Arial" w:hAnsi="Arial" w:cs="Arial"/>
          <w:bCs/>
        </w:rPr>
      </w:pPr>
    </w:p>
    <w:p w14:paraId="0A3BFCD7" w14:textId="77777777"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 xml:space="preserve">HBF note that this represents a lot of new information that the Council will need work though and consider the implications of, </w:t>
      </w:r>
      <w:proofErr w:type="gramStart"/>
      <w:r w:rsidRPr="00CB27BE">
        <w:rPr>
          <w:rFonts w:ascii="Arial" w:hAnsi="Arial" w:cs="Arial"/>
          <w:bCs/>
        </w:rPr>
        <w:t>in order to</w:t>
      </w:r>
      <w:proofErr w:type="gramEnd"/>
      <w:r w:rsidRPr="00CB27BE">
        <w:rPr>
          <w:rFonts w:ascii="Arial" w:hAnsi="Arial" w:cs="Arial"/>
          <w:bCs/>
        </w:rPr>
        <w:t xml:space="preserve"> ensure that any policy on Biodiversity Net Gain policy complies with the latest policy and guidance now it has been published. It should also be noted that the PPG is clear that there is no need for individual Local Plans to repeat national BNG guidance.</w:t>
      </w:r>
    </w:p>
    <w:p w14:paraId="3A5F8512" w14:textId="77777777" w:rsidR="00CB27BE" w:rsidRPr="00CB27BE" w:rsidRDefault="00CB27BE" w:rsidP="00BF096E">
      <w:pPr>
        <w:pStyle w:val="ListParagraph"/>
        <w:spacing w:after="0" w:line="276" w:lineRule="auto"/>
        <w:ind w:left="425"/>
        <w:rPr>
          <w:rFonts w:ascii="Arial" w:hAnsi="Arial" w:cs="Arial"/>
          <w:bCs/>
        </w:rPr>
      </w:pPr>
    </w:p>
    <w:p w14:paraId="7D80C985" w14:textId="2E5A87F2"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 xml:space="preserve">It is the HBF’s opinion that the Council should not deviate from the Government’s requirement for 10% biodiversity net gain as set out in the Environment Act.  The </w:t>
      </w:r>
      <w:r w:rsidR="00BF096E">
        <w:rPr>
          <w:rFonts w:ascii="Arial" w:hAnsi="Arial" w:cs="Arial"/>
          <w:bCs/>
        </w:rPr>
        <w:t xml:space="preserve">new Lichfield </w:t>
      </w:r>
      <w:r w:rsidRPr="00CB27BE">
        <w:rPr>
          <w:rFonts w:ascii="Arial" w:hAnsi="Arial" w:cs="Arial"/>
          <w:bCs/>
        </w:rPr>
        <w:t xml:space="preserve">Plan should provide certainty for developers and a clear BNG policy with a fixed 10% figure, </w:t>
      </w:r>
      <w:r w:rsidR="00BF096E">
        <w:rPr>
          <w:rFonts w:ascii="Arial" w:hAnsi="Arial" w:cs="Arial"/>
          <w:bCs/>
        </w:rPr>
        <w:t>and this should be tested through the whole plan viability assessment.</w:t>
      </w:r>
    </w:p>
    <w:p w14:paraId="50BFE62E" w14:textId="77777777" w:rsidR="00CB27BE" w:rsidRPr="00CB27BE" w:rsidRDefault="00CB27BE" w:rsidP="00BF096E">
      <w:pPr>
        <w:pStyle w:val="ListParagraph"/>
        <w:spacing w:after="0" w:line="276" w:lineRule="auto"/>
        <w:ind w:left="425"/>
        <w:rPr>
          <w:rFonts w:ascii="Arial" w:hAnsi="Arial" w:cs="Arial"/>
          <w:bCs/>
        </w:rPr>
      </w:pPr>
    </w:p>
    <w:p w14:paraId="6CEE5E15" w14:textId="3D90DACB"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 xml:space="preserve">Any requirements to go beyond 10% BNG </w:t>
      </w:r>
      <w:r w:rsidR="00BF096E">
        <w:rPr>
          <w:rFonts w:ascii="Arial" w:hAnsi="Arial" w:cs="Arial"/>
          <w:bCs/>
        </w:rPr>
        <w:t xml:space="preserve">would </w:t>
      </w:r>
      <w:r w:rsidRPr="00CB27BE">
        <w:rPr>
          <w:rFonts w:ascii="Arial" w:hAnsi="Arial" w:cs="Arial"/>
          <w:bCs/>
        </w:rPr>
        <w:t xml:space="preserve">need to be clearly demonstrated with evidence including considering the implications of the policy approach as part of the whole plan viability appraisal.   </w:t>
      </w:r>
      <w:proofErr w:type="gramStart"/>
      <w:r w:rsidRPr="00CB27BE">
        <w:rPr>
          <w:rFonts w:ascii="Arial" w:hAnsi="Arial" w:cs="Arial"/>
          <w:bCs/>
        </w:rPr>
        <w:t>In particular, HBF</w:t>
      </w:r>
      <w:proofErr w:type="gramEnd"/>
      <w:r w:rsidRPr="00CB27BE">
        <w:rPr>
          <w:rFonts w:ascii="Arial" w:hAnsi="Arial" w:cs="Arial"/>
          <w:bCs/>
        </w:rPr>
        <w:t xml:space="preserve"> would question how the viability of more than 10% BNG can be established when the market for off-site credits, and therefore the costs of delivering the 10% mandatory BNG system are still emerging.</w:t>
      </w:r>
    </w:p>
    <w:p w14:paraId="0F9C30A3" w14:textId="77777777" w:rsidR="00CB27BE" w:rsidRPr="00CB27BE" w:rsidRDefault="00CB27BE" w:rsidP="00CE67AC">
      <w:pPr>
        <w:pStyle w:val="ListParagraph"/>
        <w:spacing w:after="0" w:line="276" w:lineRule="auto"/>
        <w:ind w:left="425"/>
        <w:rPr>
          <w:rFonts w:ascii="Arial" w:hAnsi="Arial" w:cs="Arial"/>
          <w:bCs/>
        </w:rPr>
      </w:pPr>
    </w:p>
    <w:p w14:paraId="76028AFE" w14:textId="53C57D9B" w:rsidR="00CB27BE" w:rsidRPr="00CB27BE" w:rsidRDefault="00CE67AC" w:rsidP="00CB27BE">
      <w:pPr>
        <w:pStyle w:val="ListParagraph"/>
        <w:numPr>
          <w:ilvl w:val="0"/>
          <w:numId w:val="1"/>
        </w:numPr>
        <w:spacing w:after="0" w:line="276" w:lineRule="auto"/>
        <w:ind w:left="425" w:hanging="425"/>
        <w:rPr>
          <w:rFonts w:ascii="Arial" w:hAnsi="Arial" w:cs="Arial"/>
          <w:bCs/>
        </w:rPr>
      </w:pPr>
      <w:r>
        <w:rPr>
          <w:rFonts w:ascii="Arial" w:hAnsi="Arial" w:cs="Arial"/>
          <w:bCs/>
        </w:rPr>
        <w:t xml:space="preserve">Any </w:t>
      </w:r>
      <w:r w:rsidR="00CB27BE" w:rsidRPr="00CB27BE">
        <w:rPr>
          <w:rFonts w:ascii="Arial" w:hAnsi="Arial" w:cs="Arial"/>
          <w:bCs/>
        </w:rPr>
        <w:t xml:space="preserve">proposed policy wording and supporting text will need to reflect both that the Environment Act which requires 10% Biodiversity Net Gain, and the emerging policy, guidance and best practice on how Mandatory Biodiversity Net Gain will be implemented.  There is an important policy distinction to made between the national mandatory requirements and any optional further requests from LPAs to go further and faster. </w:t>
      </w:r>
      <w:proofErr w:type="gramStart"/>
      <w:r w:rsidR="00CB27BE" w:rsidRPr="00CB27BE">
        <w:rPr>
          <w:rFonts w:ascii="Arial" w:hAnsi="Arial" w:cs="Arial"/>
          <w:bCs/>
        </w:rPr>
        <w:t>In particular the</w:t>
      </w:r>
      <w:proofErr w:type="gramEnd"/>
      <w:r w:rsidR="00CB27BE" w:rsidRPr="00CB27BE">
        <w:rPr>
          <w:rFonts w:ascii="Arial" w:hAnsi="Arial" w:cs="Arial"/>
          <w:bCs/>
        </w:rPr>
        <w:t xml:space="preserve"> 10% national target is non-negotiable from a viability perspective, but policies seeking over 10% can be challenged on viability grounds.  This distinction needs to be recognised within the Local Plan.</w:t>
      </w:r>
    </w:p>
    <w:p w14:paraId="5A9B31CD" w14:textId="77777777" w:rsidR="00CB27BE" w:rsidRPr="00CB27BE" w:rsidRDefault="00CB27BE" w:rsidP="00CE67AC">
      <w:pPr>
        <w:pStyle w:val="ListParagraph"/>
        <w:spacing w:after="0" w:line="276" w:lineRule="auto"/>
        <w:ind w:left="425"/>
        <w:rPr>
          <w:rFonts w:ascii="Arial" w:hAnsi="Arial" w:cs="Arial"/>
          <w:bCs/>
        </w:rPr>
      </w:pPr>
    </w:p>
    <w:p w14:paraId="0ED2654F" w14:textId="7609101C"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 xml:space="preserve">HBF suggest particular care is needed in terminology to ensure the </w:t>
      </w:r>
      <w:r w:rsidR="00CE67AC">
        <w:rPr>
          <w:rFonts w:ascii="Arial" w:hAnsi="Arial" w:cs="Arial"/>
          <w:bCs/>
        </w:rPr>
        <w:t xml:space="preserve">Lichfield </w:t>
      </w:r>
      <w:r w:rsidRPr="00CB27BE">
        <w:rPr>
          <w:rFonts w:ascii="Arial" w:hAnsi="Arial" w:cs="Arial"/>
          <w:bCs/>
        </w:rPr>
        <w:t xml:space="preserve">policy reflects the national policy and guidance.  For example, </w:t>
      </w:r>
      <w:proofErr w:type="spellStart"/>
      <w:r w:rsidRPr="00CB27BE">
        <w:rPr>
          <w:rFonts w:ascii="Arial" w:hAnsi="Arial" w:cs="Arial"/>
          <w:bCs/>
        </w:rPr>
        <w:t>on site</w:t>
      </w:r>
      <w:proofErr w:type="spellEnd"/>
      <w:r w:rsidRPr="00CB27BE">
        <w:rPr>
          <w:rFonts w:ascii="Arial" w:hAnsi="Arial" w:cs="Arial"/>
          <w:bCs/>
        </w:rPr>
        <w:t xml:space="preserve"> and off-site biodiversity is referred to as units, and the statutory national credit system of last resort is referred to as credit.  It is important for the wording of the policy to accurately reflect the legalisation and guidance.  </w:t>
      </w:r>
    </w:p>
    <w:p w14:paraId="38854764" w14:textId="77777777" w:rsidR="00CB27BE" w:rsidRPr="00CB27BE" w:rsidRDefault="00CB27BE" w:rsidP="00D504D3">
      <w:pPr>
        <w:pStyle w:val="ListParagraph"/>
        <w:spacing w:after="0" w:line="276" w:lineRule="auto"/>
        <w:ind w:left="425"/>
        <w:rPr>
          <w:rFonts w:ascii="Arial" w:hAnsi="Arial" w:cs="Arial"/>
          <w:bCs/>
        </w:rPr>
      </w:pPr>
    </w:p>
    <w:p w14:paraId="02B09C89" w14:textId="19FF1738" w:rsidR="00CB27BE" w:rsidRPr="00D504D3" w:rsidRDefault="00CB27BE" w:rsidP="00D504D3">
      <w:pPr>
        <w:pStyle w:val="ListParagraph"/>
        <w:numPr>
          <w:ilvl w:val="0"/>
          <w:numId w:val="1"/>
        </w:numPr>
        <w:spacing w:after="0" w:line="276" w:lineRule="auto"/>
        <w:ind w:left="425" w:hanging="425"/>
        <w:rPr>
          <w:rFonts w:ascii="Arial" w:hAnsi="Arial" w:cs="Arial"/>
          <w:bCs/>
        </w:rPr>
      </w:pPr>
      <w:r w:rsidRPr="00D504D3">
        <w:rPr>
          <w:rFonts w:ascii="Arial" w:hAnsi="Arial" w:cs="Arial"/>
          <w:bCs/>
        </w:rPr>
        <w:t xml:space="preserve">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w:t>
      </w:r>
    </w:p>
    <w:p w14:paraId="4C71DA95" w14:textId="77777777" w:rsidR="00CB27BE" w:rsidRPr="00CB27BE" w:rsidRDefault="00CB27BE" w:rsidP="00D504D3">
      <w:pPr>
        <w:pStyle w:val="ListParagraph"/>
        <w:spacing w:after="0" w:line="276" w:lineRule="auto"/>
        <w:ind w:left="425"/>
        <w:rPr>
          <w:rFonts w:ascii="Arial" w:hAnsi="Arial" w:cs="Arial"/>
          <w:bCs/>
        </w:rPr>
      </w:pPr>
    </w:p>
    <w:p w14:paraId="46DB636B" w14:textId="77777777"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 xml:space="preserve">The costs of BNG must also be considered as part of the whole plan viability assessment and should be specified as a single specific item, and not combined into a </w:t>
      </w:r>
      <w:r w:rsidRPr="00CB27BE">
        <w:rPr>
          <w:rFonts w:ascii="Arial" w:hAnsi="Arial" w:cs="Arial"/>
          <w:bCs/>
        </w:rPr>
        <w:lastRenderedPageBreak/>
        <w:t xml:space="preserve">generic s106 costs item.  There are significant additional costs associated with biodiversity net gain, which should be fully accounted for in the Council’s viability assessment, some of which remain unknown at this time. It is important that BNG does not prevent, delay or reduce housing delivery.  The costs relate both the financial costs </w:t>
      </w:r>
      <w:proofErr w:type="gramStart"/>
      <w:r w:rsidRPr="00CB27BE">
        <w:rPr>
          <w:rFonts w:ascii="Arial" w:hAnsi="Arial" w:cs="Arial"/>
          <w:bCs/>
        </w:rPr>
        <w:t>and also</w:t>
      </w:r>
      <w:proofErr w:type="gramEnd"/>
      <w:r w:rsidRPr="00CB27BE">
        <w:rPr>
          <w:rFonts w:ascii="Arial" w:hAnsi="Arial" w:cs="Arial"/>
          <w:bCs/>
        </w:rPr>
        <w:t xml:space="preserve"> land take- which will impact on densities achievable if BNG is provided on site.</w:t>
      </w:r>
    </w:p>
    <w:p w14:paraId="6981CFD1" w14:textId="77777777" w:rsidR="00CB27BE" w:rsidRPr="00CB27BE" w:rsidRDefault="00CB27BE" w:rsidP="002E3415">
      <w:pPr>
        <w:pStyle w:val="ListParagraph"/>
        <w:spacing w:after="0" w:line="276" w:lineRule="auto"/>
        <w:ind w:left="425"/>
        <w:rPr>
          <w:rFonts w:ascii="Arial" w:hAnsi="Arial" w:cs="Arial"/>
          <w:bCs/>
        </w:rPr>
      </w:pPr>
    </w:p>
    <w:p w14:paraId="340E7DDC" w14:textId="77777777"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 xml:space="preserve">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must clearly set out how it considered the implications of mandatory BNG and how it as arrived at using the most up to date BNG costs information available.  There may need to be further additional flexibility in policies elsewhere in the Plan to reflect the non-negotiable nature of 10% BNG costs. </w:t>
      </w:r>
    </w:p>
    <w:p w14:paraId="2AFF4135" w14:textId="77777777" w:rsidR="00CB27BE" w:rsidRPr="00CB27BE" w:rsidRDefault="00CB27BE" w:rsidP="002E3415">
      <w:pPr>
        <w:pStyle w:val="ListParagraph"/>
        <w:spacing w:after="0" w:line="276" w:lineRule="auto"/>
        <w:ind w:left="425"/>
        <w:rPr>
          <w:rFonts w:ascii="Arial" w:hAnsi="Arial" w:cs="Arial"/>
          <w:bCs/>
        </w:rPr>
      </w:pPr>
    </w:p>
    <w:p w14:paraId="1D755164" w14:textId="7F8120F8"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 xml:space="preserve">HBF suggest that there is also a need for this policy and supporting text to </w:t>
      </w:r>
      <w:r w:rsidR="002E3415">
        <w:rPr>
          <w:rFonts w:ascii="Arial" w:hAnsi="Arial" w:cs="Arial"/>
          <w:bCs/>
        </w:rPr>
        <w:t xml:space="preserve">clearly set out </w:t>
      </w:r>
      <w:r w:rsidRPr="00CB27BE">
        <w:rPr>
          <w:rFonts w:ascii="Arial" w:hAnsi="Arial" w:cs="Arial"/>
          <w:bCs/>
        </w:rPr>
        <w:t xml:space="preserve">how BNG will be considered in relation to applications in advance of the Local Nature Recovery Strategies.  As the LNRS emerges it will be important for this Local Plan to be kept under review and further public consultation on the interaction between the two documents and/or changes to Local Plan policy and/or its implementation, to reflect the LNRS may be needed.  </w:t>
      </w:r>
    </w:p>
    <w:p w14:paraId="38C03994" w14:textId="77777777" w:rsidR="00CB27BE" w:rsidRPr="00CB27BE" w:rsidRDefault="00CB27BE" w:rsidP="002E3415">
      <w:pPr>
        <w:pStyle w:val="ListParagraph"/>
        <w:spacing w:after="0" w:line="276" w:lineRule="auto"/>
        <w:ind w:left="425"/>
        <w:rPr>
          <w:rFonts w:ascii="Arial" w:hAnsi="Arial" w:cs="Arial"/>
          <w:bCs/>
        </w:rPr>
      </w:pPr>
    </w:p>
    <w:p w14:paraId="416DAAD9" w14:textId="77777777"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 xml:space="preserve">HBF would also encourage the Council to ensure the Local Plan fully considers the new BNG requirements in relation to site allocations. This is likely to require 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t>
      </w:r>
    </w:p>
    <w:p w14:paraId="274016A2" w14:textId="77777777" w:rsidR="00CB27BE" w:rsidRPr="00CB27BE" w:rsidRDefault="00CB27BE" w:rsidP="002E3415">
      <w:pPr>
        <w:pStyle w:val="ListParagraph"/>
        <w:spacing w:after="0" w:line="276" w:lineRule="auto"/>
        <w:ind w:left="425"/>
        <w:rPr>
          <w:rFonts w:ascii="Arial" w:hAnsi="Arial" w:cs="Arial"/>
          <w:bCs/>
        </w:rPr>
      </w:pPr>
    </w:p>
    <w:p w14:paraId="60B1097C" w14:textId="77777777"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 xml:space="preserve">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HBF therefore suggest that the Council should take particular care to explain how the requirements of the two-part BNG hierarchy work in different ways and that they seek to achieve different aims.    </w:t>
      </w:r>
    </w:p>
    <w:p w14:paraId="02C5C293" w14:textId="77777777" w:rsidR="00CB27BE" w:rsidRPr="00CB27BE" w:rsidRDefault="00CB27BE" w:rsidP="002E3415">
      <w:pPr>
        <w:pStyle w:val="ListParagraph"/>
        <w:spacing w:after="0" w:line="276" w:lineRule="auto"/>
        <w:ind w:left="425"/>
        <w:rPr>
          <w:rFonts w:ascii="Arial" w:hAnsi="Arial" w:cs="Arial"/>
          <w:bCs/>
        </w:rPr>
      </w:pPr>
    </w:p>
    <w:p w14:paraId="77C643C9" w14:textId="77777777" w:rsidR="00CB27BE" w:rsidRPr="00CB27BE" w:rsidRDefault="00CB27BE" w:rsidP="00CB27BE">
      <w:pPr>
        <w:pStyle w:val="ListParagraph"/>
        <w:numPr>
          <w:ilvl w:val="0"/>
          <w:numId w:val="1"/>
        </w:numPr>
        <w:spacing w:after="0" w:line="276" w:lineRule="auto"/>
        <w:ind w:left="425" w:hanging="425"/>
        <w:rPr>
          <w:rFonts w:ascii="Arial" w:hAnsi="Arial" w:cs="Arial"/>
          <w:bCs/>
        </w:rPr>
      </w:pPr>
      <w:r w:rsidRPr="00CB27BE">
        <w:rPr>
          <w:rFonts w:ascii="Arial" w:hAnsi="Arial" w:cs="Arial"/>
          <w:bCs/>
        </w:rPr>
        <w:t>BNG will also impacts on the density of housing schemes that can be provided, as land used for on-site BNG is not available for housing. This may require larger and/or additional housing sites to be allocated.</w:t>
      </w:r>
    </w:p>
    <w:p w14:paraId="3E41F53F" w14:textId="78DF7939" w:rsidR="00884E0D" w:rsidRDefault="00884E0D" w:rsidP="002E3415">
      <w:pPr>
        <w:pStyle w:val="ListParagraph"/>
        <w:spacing w:after="0" w:line="276" w:lineRule="auto"/>
        <w:ind w:left="425"/>
        <w:rPr>
          <w:rFonts w:ascii="Arial" w:hAnsi="Arial" w:cs="Arial"/>
          <w:bCs/>
        </w:rPr>
      </w:pPr>
    </w:p>
    <w:p w14:paraId="6D39D9EF" w14:textId="659CDF07" w:rsidR="00884E0D" w:rsidRPr="002E3415" w:rsidRDefault="00281B1F" w:rsidP="001E428D">
      <w:pPr>
        <w:pStyle w:val="ListParagraph"/>
        <w:numPr>
          <w:ilvl w:val="0"/>
          <w:numId w:val="1"/>
        </w:numPr>
        <w:spacing w:after="0" w:line="276" w:lineRule="auto"/>
        <w:ind w:left="425" w:hanging="425"/>
        <w:rPr>
          <w:rFonts w:ascii="Arial" w:hAnsi="Arial" w:cs="Arial"/>
          <w:bCs/>
        </w:rPr>
      </w:pPr>
      <w:r w:rsidRPr="006B1DC5">
        <w:rPr>
          <w:b/>
          <w:bCs/>
        </w:rPr>
        <w:lastRenderedPageBreak/>
        <w:t>Question 28: Do you agree with the proposed approach to supporting the development of green networks across the district? Are there any specific green infrastructure issues that should be addressed?</w:t>
      </w:r>
    </w:p>
    <w:p w14:paraId="26D03B26" w14:textId="77777777" w:rsidR="002E3415" w:rsidRPr="002E3415" w:rsidRDefault="002E3415" w:rsidP="002E3415">
      <w:pPr>
        <w:pStyle w:val="ListParagraph"/>
        <w:rPr>
          <w:rFonts w:ascii="Arial" w:hAnsi="Arial" w:cs="Arial"/>
          <w:bCs/>
        </w:rPr>
      </w:pPr>
    </w:p>
    <w:p w14:paraId="5E26F544" w14:textId="6D59BA1F" w:rsidR="008B3F6C" w:rsidRPr="008B3F6C" w:rsidRDefault="002E3415" w:rsidP="00163EDC">
      <w:pPr>
        <w:pStyle w:val="ListParagraph"/>
        <w:numPr>
          <w:ilvl w:val="0"/>
          <w:numId w:val="1"/>
        </w:numPr>
        <w:spacing w:after="0" w:line="276" w:lineRule="auto"/>
        <w:ind w:left="425" w:hanging="425"/>
        <w:rPr>
          <w:rFonts w:ascii="Arial" w:hAnsi="Arial" w:cs="Arial"/>
          <w:b/>
          <w:bCs/>
        </w:rPr>
      </w:pPr>
      <w:r w:rsidRPr="008B3F6C">
        <w:rPr>
          <w:rFonts w:ascii="Arial" w:hAnsi="Arial" w:cs="Arial"/>
          <w:bCs/>
        </w:rPr>
        <w:t>HBF are keen to understand how th</w:t>
      </w:r>
      <w:r w:rsidR="008B3F6C" w:rsidRPr="008B3F6C">
        <w:rPr>
          <w:rFonts w:ascii="Arial" w:hAnsi="Arial" w:cs="Arial"/>
          <w:bCs/>
        </w:rPr>
        <w:t xml:space="preserve">e new Local </w:t>
      </w:r>
      <w:r w:rsidR="00260316" w:rsidRPr="008B3F6C">
        <w:rPr>
          <w:rFonts w:ascii="Arial" w:hAnsi="Arial" w:cs="Arial"/>
          <w:bCs/>
        </w:rPr>
        <w:t xml:space="preserve">Plan </w:t>
      </w:r>
      <w:r w:rsidR="008B3F6C" w:rsidRPr="008B3F6C">
        <w:rPr>
          <w:rFonts w:ascii="Arial" w:hAnsi="Arial" w:cs="Arial"/>
          <w:bCs/>
        </w:rPr>
        <w:t xml:space="preserve">would </w:t>
      </w:r>
      <w:r w:rsidR="00260316" w:rsidRPr="008B3F6C">
        <w:rPr>
          <w:rFonts w:ascii="Arial" w:hAnsi="Arial" w:cs="Arial"/>
          <w:bCs/>
        </w:rPr>
        <w:t xml:space="preserve">link into the Local Nature </w:t>
      </w:r>
      <w:r w:rsidR="008B3F6C" w:rsidRPr="008B3F6C">
        <w:rPr>
          <w:rFonts w:ascii="Arial" w:hAnsi="Arial" w:cs="Arial"/>
          <w:bCs/>
        </w:rPr>
        <w:t>Recovery</w:t>
      </w:r>
      <w:r w:rsidR="00260316" w:rsidRPr="008B3F6C">
        <w:rPr>
          <w:rFonts w:ascii="Arial" w:hAnsi="Arial" w:cs="Arial"/>
          <w:bCs/>
        </w:rPr>
        <w:t xml:space="preserve"> </w:t>
      </w:r>
      <w:r w:rsidR="008B3F6C" w:rsidRPr="008B3F6C">
        <w:rPr>
          <w:rFonts w:ascii="Arial" w:hAnsi="Arial" w:cs="Arial"/>
          <w:bCs/>
        </w:rPr>
        <w:t xml:space="preserve">Strategies </w:t>
      </w:r>
      <w:r w:rsidR="00260316" w:rsidRPr="008B3F6C">
        <w:rPr>
          <w:rFonts w:ascii="Arial" w:hAnsi="Arial" w:cs="Arial"/>
          <w:bCs/>
        </w:rPr>
        <w:t>that are being developed</w:t>
      </w:r>
      <w:r w:rsidR="008B3F6C" w:rsidRPr="008B3F6C">
        <w:rPr>
          <w:rFonts w:ascii="Arial" w:hAnsi="Arial" w:cs="Arial"/>
          <w:bCs/>
        </w:rPr>
        <w:t xml:space="preserve">.  LNRSs </w:t>
      </w:r>
      <w:r w:rsidR="00260316" w:rsidRPr="008B3F6C">
        <w:rPr>
          <w:rFonts w:ascii="Arial" w:hAnsi="Arial" w:cs="Arial"/>
          <w:bCs/>
        </w:rPr>
        <w:t xml:space="preserve">should set out locational </w:t>
      </w:r>
      <w:r w:rsidR="008B3F6C" w:rsidRPr="008B3F6C">
        <w:rPr>
          <w:rFonts w:ascii="Arial" w:hAnsi="Arial" w:cs="Arial"/>
          <w:bCs/>
        </w:rPr>
        <w:t>priorities</w:t>
      </w:r>
      <w:r w:rsidR="00260316" w:rsidRPr="008B3F6C">
        <w:rPr>
          <w:rFonts w:ascii="Arial" w:hAnsi="Arial" w:cs="Arial"/>
          <w:bCs/>
        </w:rPr>
        <w:t xml:space="preserve"> on a map base.  There is </w:t>
      </w:r>
      <w:r w:rsidR="008B3F6C" w:rsidRPr="008B3F6C">
        <w:rPr>
          <w:rFonts w:ascii="Arial" w:hAnsi="Arial" w:cs="Arial"/>
          <w:bCs/>
        </w:rPr>
        <w:t>clearly</w:t>
      </w:r>
      <w:r w:rsidR="00260316" w:rsidRPr="008B3F6C">
        <w:rPr>
          <w:rFonts w:ascii="Arial" w:hAnsi="Arial" w:cs="Arial"/>
          <w:bCs/>
        </w:rPr>
        <w:t xml:space="preserve"> </w:t>
      </w:r>
      <w:r w:rsidR="008B3F6C" w:rsidRPr="008B3F6C">
        <w:rPr>
          <w:rFonts w:ascii="Arial" w:hAnsi="Arial" w:cs="Arial"/>
          <w:bCs/>
        </w:rPr>
        <w:t>potential</w:t>
      </w:r>
      <w:r w:rsidR="00260316" w:rsidRPr="008B3F6C">
        <w:rPr>
          <w:rFonts w:ascii="Arial" w:hAnsi="Arial" w:cs="Arial"/>
          <w:bCs/>
        </w:rPr>
        <w:t xml:space="preserve"> for these documents </w:t>
      </w:r>
      <w:r w:rsidR="008B3F6C" w:rsidRPr="008B3F6C">
        <w:rPr>
          <w:rFonts w:ascii="Arial" w:hAnsi="Arial" w:cs="Arial"/>
          <w:bCs/>
        </w:rPr>
        <w:t>to</w:t>
      </w:r>
      <w:r w:rsidR="00260316" w:rsidRPr="008B3F6C">
        <w:rPr>
          <w:rFonts w:ascii="Arial" w:hAnsi="Arial" w:cs="Arial"/>
          <w:bCs/>
        </w:rPr>
        <w:t xml:space="preserve"> work together</w:t>
      </w:r>
      <w:r w:rsidR="00867316">
        <w:rPr>
          <w:rFonts w:ascii="Arial" w:hAnsi="Arial" w:cs="Arial"/>
          <w:bCs/>
        </w:rPr>
        <w:t>,</w:t>
      </w:r>
      <w:r w:rsidR="00260316" w:rsidRPr="008B3F6C">
        <w:rPr>
          <w:rFonts w:ascii="Arial" w:hAnsi="Arial" w:cs="Arial"/>
          <w:bCs/>
        </w:rPr>
        <w:t xml:space="preserve"> and the Council should give </w:t>
      </w:r>
      <w:r w:rsidR="008B3F6C" w:rsidRPr="008B3F6C">
        <w:rPr>
          <w:rFonts w:ascii="Arial" w:hAnsi="Arial" w:cs="Arial"/>
          <w:bCs/>
        </w:rPr>
        <w:t>thought</w:t>
      </w:r>
      <w:r w:rsidR="00260316" w:rsidRPr="008B3F6C">
        <w:rPr>
          <w:rFonts w:ascii="Arial" w:hAnsi="Arial" w:cs="Arial"/>
          <w:bCs/>
        </w:rPr>
        <w:t xml:space="preserve"> to how maximise </w:t>
      </w:r>
      <w:r w:rsidR="008B3F6C" w:rsidRPr="008B3F6C">
        <w:rPr>
          <w:rFonts w:ascii="Arial" w:hAnsi="Arial" w:cs="Arial"/>
          <w:bCs/>
        </w:rPr>
        <w:t>the win</w:t>
      </w:r>
      <w:r w:rsidR="00260316" w:rsidRPr="008B3F6C">
        <w:rPr>
          <w:rFonts w:ascii="Arial" w:hAnsi="Arial" w:cs="Arial"/>
          <w:bCs/>
        </w:rPr>
        <w:t xml:space="preserve">-win benefits </w:t>
      </w:r>
      <w:r w:rsidR="008B3F6C" w:rsidRPr="008B3F6C">
        <w:rPr>
          <w:rFonts w:ascii="Arial" w:hAnsi="Arial" w:cs="Arial"/>
          <w:bCs/>
        </w:rPr>
        <w:t xml:space="preserve">that </w:t>
      </w:r>
      <w:r w:rsidR="00260316" w:rsidRPr="008B3F6C">
        <w:rPr>
          <w:rFonts w:ascii="Arial" w:hAnsi="Arial" w:cs="Arial"/>
          <w:bCs/>
        </w:rPr>
        <w:t xml:space="preserve">can be brought forward that </w:t>
      </w:r>
      <w:r w:rsidR="008B3F6C" w:rsidRPr="008B3F6C">
        <w:rPr>
          <w:rFonts w:ascii="Arial" w:hAnsi="Arial" w:cs="Arial"/>
          <w:bCs/>
        </w:rPr>
        <w:t>support</w:t>
      </w:r>
      <w:r w:rsidR="00260316" w:rsidRPr="008B3F6C">
        <w:rPr>
          <w:rFonts w:ascii="Arial" w:hAnsi="Arial" w:cs="Arial"/>
          <w:bCs/>
        </w:rPr>
        <w:t xml:space="preserve"> both development </w:t>
      </w:r>
      <w:proofErr w:type="gramStart"/>
      <w:r w:rsidR="00260316" w:rsidRPr="008B3F6C">
        <w:rPr>
          <w:rFonts w:ascii="Arial" w:hAnsi="Arial" w:cs="Arial"/>
          <w:bCs/>
        </w:rPr>
        <w:t>an</w:t>
      </w:r>
      <w:proofErr w:type="gramEnd"/>
      <w:r w:rsidR="00260316" w:rsidRPr="008B3F6C">
        <w:rPr>
          <w:rFonts w:ascii="Arial" w:hAnsi="Arial" w:cs="Arial"/>
          <w:bCs/>
        </w:rPr>
        <w:t xml:space="preserve"> </w:t>
      </w:r>
      <w:r w:rsidR="008B3F6C" w:rsidRPr="008B3F6C">
        <w:rPr>
          <w:rFonts w:ascii="Arial" w:hAnsi="Arial" w:cs="Arial"/>
          <w:bCs/>
        </w:rPr>
        <w:t>nature</w:t>
      </w:r>
      <w:r w:rsidR="00260316" w:rsidRPr="008B3F6C">
        <w:rPr>
          <w:rFonts w:ascii="Arial" w:hAnsi="Arial" w:cs="Arial"/>
          <w:bCs/>
        </w:rPr>
        <w:t xml:space="preserve"> </w:t>
      </w:r>
      <w:r w:rsidR="008B3F6C" w:rsidRPr="008B3F6C">
        <w:rPr>
          <w:rFonts w:ascii="Arial" w:hAnsi="Arial" w:cs="Arial"/>
          <w:bCs/>
        </w:rPr>
        <w:t>recovery</w:t>
      </w:r>
    </w:p>
    <w:p w14:paraId="179C1117" w14:textId="77777777" w:rsidR="008B3F6C" w:rsidRPr="008B3F6C" w:rsidRDefault="008B3F6C" w:rsidP="008B3F6C">
      <w:pPr>
        <w:pStyle w:val="ListParagraph"/>
        <w:rPr>
          <w:b/>
          <w:bCs/>
        </w:rPr>
      </w:pPr>
    </w:p>
    <w:p w14:paraId="1189BCFD" w14:textId="56719326" w:rsidR="00A45A56" w:rsidRDefault="00A45A56" w:rsidP="008B3F6C">
      <w:pPr>
        <w:pStyle w:val="ListParagraph"/>
        <w:spacing w:after="0" w:line="276" w:lineRule="auto"/>
        <w:ind w:left="425"/>
        <w:rPr>
          <w:b/>
          <w:bCs/>
        </w:rPr>
      </w:pPr>
      <w:r w:rsidRPr="008B3F6C">
        <w:rPr>
          <w:b/>
          <w:bCs/>
        </w:rPr>
        <w:t>Question 29: Do you agree with the proposed approach to protecting the countryside?</w:t>
      </w:r>
    </w:p>
    <w:p w14:paraId="5E32265E" w14:textId="77777777" w:rsidR="00867316" w:rsidRPr="008B3F6C" w:rsidRDefault="00867316" w:rsidP="008B3F6C">
      <w:pPr>
        <w:pStyle w:val="ListParagraph"/>
        <w:spacing w:after="0" w:line="276" w:lineRule="auto"/>
        <w:ind w:left="425"/>
        <w:rPr>
          <w:rFonts w:ascii="Arial" w:hAnsi="Arial" w:cs="Arial"/>
          <w:b/>
          <w:bCs/>
        </w:rPr>
      </w:pPr>
    </w:p>
    <w:p w14:paraId="6DAC3B1D" w14:textId="61350EED" w:rsidR="00A45A56" w:rsidRDefault="00867316" w:rsidP="001E428D">
      <w:pPr>
        <w:pStyle w:val="ListParagraph"/>
        <w:numPr>
          <w:ilvl w:val="0"/>
          <w:numId w:val="1"/>
        </w:numPr>
        <w:spacing w:after="0" w:line="276" w:lineRule="auto"/>
        <w:ind w:left="425" w:hanging="425"/>
        <w:rPr>
          <w:rFonts w:ascii="Arial" w:hAnsi="Arial" w:cs="Arial"/>
          <w:bCs/>
        </w:rPr>
      </w:pPr>
      <w:r w:rsidRPr="00867316">
        <w:rPr>
          <w:rFonts w:ascii="Arial" w:hAnsi="Arial" w:cs="Arial"/>
          <w:bCs/>
        </w:rPr>
        <w:t xml:space="preserve">The </w:t>
      </w:r>
      <w:r>
        <w:rPr>
          <w:rFonts w:ascii="Arial" w:hAnsi="Arial" w:cs="Arial"/>
          <w:bCs/>
        </w:rPr>
        <w:t xml:space="preserve">Council needs to consider how its approach to countryside protection works with the need for a Green Belt </w:t>
      </w:r>
      <w:r w:rsidR="00A45A56" w:rsidRPr="00867316">
        <w:rPr>
          <w:rFonts w:ascii="Arial" w:hAnsi="Arial" w:cs="Arial"/>
          <w:bCs/>
        </w:rPr>
        <w:t xml:space="preserve">review, </w:t>
      </w:r>
      <w:r>
        <w:rPr>
          <w:rFonts w:ascii="Arial" w:hAnsi="Arial" w:cs="Arial"/>
          <w:bCs/>
        </w:rPr>
        <w:t xml:space="preserve">the new development on </w:t>
      </w:r>
      <w:r w:rsidR="00A45A56" w:rsidRPr="00867316">
        <w:rPr>
          <w:rFonts w:ascii="Arial" w:hAnsi="Arial" w:cs="Arial"/>
          <w:bCs/>
        </w:rPr>
        <w:t xml:space="preserve">grey </w:t>
      </w:r>
      <w:r w:rsidRPr="00867316">
        <w:rPr>
          <w:rFonts w:ascii="Arial" w:hAnsi="Arial" w:cs="Arial"/>
          <w:bCs/>
        </w:rPr>
        <w:t>belt</w:t>
      </w:r>
      <w:r w:rsidR="00A45A56" w:rsidRPr="00867316">
        <w:rPr>
          <w:rFonts w:ascii="Arial" w:hAnsi="Arial" w:cs="Arial"/>
          <w:bCs/>
        </w:rPr>
        <w:t xml:space="preserve"> provision</w:t>
      </w:r>
      <w:r>
        <w:rPr>
          <w:rFonts w:ascii="Arial" w:hAnsi="Arial" w:cs="Arial"/>
          <w:bCs/>
        </w:rPr>
        <w:t>s</w:t>
      </w:r>
      <w:r w:rsidR="00A45A56" w:rsidRPr="00867316">
        <w:rPr>
          <w:rFonts w:ascii="Arial" w:hAnsi="Arial" w:cs="Arial"/>
          <w:bCs/>
        </w:rPr>
        <w:t xml:space="preserve">, enabling sustainable rural development and rural economic growth and </w:t>
      </w:r>
      <w:r w:rsidR="008E399F" w:rsidRPr="00867316">
        <w:rPr>
          <w:rFonts w:ascii="Arial" w:hAnsi="Arial" w:cs="Arial"/>
          <w:bCs/>
        </w:rPr>
        <w:t>diversification</w:t>
      </w:r>
      <w:r w:rsidR="008E399F">
        <w:rPr>
          <w:rFonts w:ascii="Arial" w:hAnsi="Arial" w:cs="Arial"/>
          <w:bCs/>
        </w:rPr>
        <w:t xml:space="preserve">.  New housing can </w:t>
      </w:r>
      <w:r w:rsidR="00A45A56" w:rsidRPr="00867316">
        <w:rPr>
          <w:rFonts w:ascii="Arial" w:hAnsi="Arial" w:cs="Arial"/>
          <w:bCs/>
        </w:rPr>
        <w:t>play a key role in supporting current</w:t>
      </w:r>
      <w:r w:rsidR="00A45A56" w:rsidRPr="008E399F">
        <w:rPr>
          <w:rFonts w:ascii="Arial" w:hAnsi="Arial" w:cs="Arial"/>
          <w:bCs/>
        </w:rPr>
        <w:t xml:space="preserve"> and new rural </w:t>
      </w:r>
      <w:r w:rsidR="008E399F" w:rsidRPr="008E399F">
        <w:rPr>
          <w:rFonts w:ascii="Arial" w:hAnsi="Arial" w:cs="Arial"/>
          <w:bCs/>
        </w:rPr>
        <w:t>facilities</w:t>
      </w:r>
      <w:r w:rsidR="008E399F">
        <w:rPr>
          <w:rFonts w:ascii="Arial" w:hAnsi="Arial" w:cs="Arial"/>
          <w:bCs/>
        </w:rPr>
        <w:t>.</w:t>
      </w:r>
    </w:p>
    <w:p w14:paraId="561DA259" w14:textId="77777777" w:rsidR="008E399F" w:rsidRPr="00A45A56" w:rsidRDefault="008E399F" w:rsidP="008E399F">
      <w:pPr>
        <w:pStyle w:val="ListParagraph"/>
        <w:spacing w:after="0" w:line="276" w:lineRule="auto"/>
        <w:ind w:left="425"/>
        <w:rPr>
          <w:rFonts w:ascii="Arial" w:hAnsi="Arial" w:cs="Arial"/>
          <w:bCs/>
        </w:rPr>
      </w:pPr>
    </w:p>
    <w:p w14:paraId="6CDA6423" w14:textId="2038BBB6" w:rsidR="00F40B6E" w:rsidRDefault="00D4626C" w:rsidP="008E399F">
      <w:pPr>
        <w:pStyle w:val="ListParagraph"/>
        <w:spacing w:after="0" w:line="276" w:lineRule="auto"/>
        <w:ind w:left="425"/>
        <w:rPr>
          <w:b/>
          <w:bCs/>
        </w:rPr>
      </w:pPr>
      <w:r w:rsidRPr="00884E0D">
        <w:rPr>
          <w:b/>
          <w:bCs/>
        </w:rPr>
        <w:t>Question 30: Do you agree that the Local Plan should contain a specific policy for the protection and management of trees, woodlands and hedgerows? Are there any other related issues that should be addressed?</w:t>
      </w:r>
    </w:p>
    <w:p w14:paraId="36D95A83" w14:textId="77777777" w:rsidR="008E399F" w:rsidRDefault="008E399F" w:rsidP="008E399F">
      <w:pPr>
        <w:pStyle w:val="ListParagraph"/>
        <w:spacing w:after="0" w:line="276" w:lineRule="auto"/>
        <w:ind w:left="425"/>
        <w:rPr>
          <w:rFonts w:ascii="Arial" w:hAnsi="Arial" w:cs="Arial"/>
          <w:bCs/>
        </w:rPr>
      </w:pPr>
    </w:p>
    <w:p w14:paraId="62437068" w14:textId="3F9D931C" w:rsidR="00F40B6E" w:rsidRDefault="00D4626C" w:rsidP="00564B83">
      <w:pPr>
        <w:pStyle w:val="ListParagraph"/>
        <w:numPr>
          <w:ilvl w:val="0"/>
          <w:numId w:val="1"/>
        </w:numPr>
        <w:spacing w:after="0" w:line="276" w:lineRule="auto"/>
        <w:ind w:left="425" w:hanging="425"/>
        <w:rPr>
          <w:rFonts w:ascii="Arial" w:hAnsi="Arial" w:cs="Arial"/>
          <w:bCs/>
        </w:rPr>
      </w:pPr>
      <w:r w:rsidRPr="00884E0D">
        <w:rPr>
          <w:rFonts w:ascii="Arial" w:hAnsi="Arial" w:cs="Arial"/>
          <w:bCs/>
        </w:rPr>
        <w:t xml:space="preserve">HBF are </w:t>
      </w:r>
      <w:r w:rsidR="0015295F" w:rsidRPr="00884E0D">
        <w:rPr>
          <w:rFonts w:ascii="Arial" w:hAnsi="Arial" w:cs="Arial"/>
          <w:bCs/>
        </w:rPr>
        <w:t>keen</w:t>
      </w:r>
      <w:r w:rsidRPr="00884E0D">
        <w:rPr>
          <w:rFonts w:ascii="Arial" w:hAnsi="Arial" w:cs="Arial"/>
          <w:bCs/>
        </w:rPr>
        <w:t xml:space="preserve"> to </w:t>
      </w:r>
      <w:r w:rsidR="0015295F" w:rsidRPr="00884E0D">
        <w:rPr>
          <w:rFonts w:ascii="Arial" w:hAnsi="Arial" w:cs="Arial"/>
          <w:bCs/>
        </w:rPr>
        <w:t>understand</w:t>
      </w:r>
      <w:r w:rsidRPr="00884E0D">
        <w:rPr>
          <w:rFonts w:ascii="Arial" w:hAnsi="Arial" w:cs="Arial"/>
          <w:bCs/>
        </w:rPr>
        <w:t xml:space="preserve"> how the nature policies in the Plan </w:t>
      </w:r>
      <w:proofErr w:type="gramStart"/>
      <w:r w:rsidRPr="00884E0D">
        <w:rPr>
          <w:rFonts w:ascii="Arial" w:hAnsi="Arial" w:cs="Arial"/>
          <w:bCs/>
        </w:rPr>
        <w:t>would all work together</w:t>
      </w:r>
      <w:proofErr w:type="gramEnd"/>
      <w:r w:rsidRPr="00884E0D">
        <w:rPr>
          <w:rFonts w:ascii="Arial" w:hAnsi="Arial" w:cs="Arial"/>
          <w:bCs/>
        </w:rPr>
        <w:t xml:space="preserve">.  The </w:t>
      </w:r>
      <w:r w:rsidR="0015295F" w:rsidRPr="00884E0D">
        <w:rPr>
          <w:rFonts w:ascii="Arial" w:hAnsi="Arial" w:cs="Arial"/>
          <w:bCs/>
        </w:rPr>
        <w:t>introduction</w:t>
      </w:r>
      <w:r w:rsidRPr="00884E0D">
        <w:rPr>
          <w:rFonts w:ascii="Arial" w:hAnsi="Arial" w:cs="Arial"/>
          <w:bCs/>
        </w:rPr>
        <w:t xml:space="preserve"> of </w:t>
      </w:r>
      <w:r w:rsidR="0015295F" w:rsidRPr="00884E0D">
        <w:rPr>
          <w:rFonts w:ascii="Arial" w:hAnsi="Arial" w:cs="Arial"/>
          <w:bCs/>
        </w:rPr>
        <w:t>national</w:t>
      </w:r>
      <w:r w:rsidRPr="00884E0D">
        <w:rPr>
          <w:rFonts w:ascii="Arial" w:hAnsi="Arial" w:cs="Arial"/>
          <w:bCs/>
        </w:rPr>
        <w:t xml:space="preserve"> </w:t>
      </w:r>
      <w:r w:rsidR="0015295F" w:rsidRPr="00884E0D">
        <w:rPr>
          <w:rFonts w:ascii="Arial" w:hAnsi="Arial" w:cs="Arial"/>
          <w:bCs/>
        </w:rPr>
        <w:t>mandatory</w:t>
      </w:r>
      <w:r w:rsidRPr="00884E0D">
        <w:rPr>
          <w:rFonts w:ascii="Arial" w:hAnsi="Arial" w:cs="Arial"/>
          <w:bCs/>
        </w:rPr>
        <w:t xml:space="preserve"> Biodoversty Net Gain raises po</w:t>
      </w:r>
      <w:r w:rsidR="00884E0D" w:rsidRPr="00884E0D">
        <w:rPr>
          <w:rFonts w:ascii="Arial" w:hAnsi="Arial" w:cs="Arial"/>
          <w:bCs/>
        </w:rPr>
        <w:t xml:space="preserve">tential </w:t>
      </w:r>
      <w:r w:rsidR="0015295F" w:rsidRPr="00884E0D">
        <w:rPr>
          <w:rFonts w:ascii="Arial" w:hAnsi="Arial" w:cs="Arial"/>
          <w:bCs/>
        </w:rPr>
        <w:t>confusion</w:t>
      </w:r>
      <w:r w:rsidR="00884E0D" w:rsidRPr="00884E0D">
        <w:rPr>
          <w:rFonts w:ascii="Arial" w:hAnsi="Arial" w:cs="Arial"/>
          <w:bCs/>
        </w:rPr>
        <w:t xml:space="preserve"> and duplication or </w:t>
      </w:r>
      <w:r w:rsidR="0015295F" w:rsidRPr="00884E0D">
        <w:rPr>
          <w:rFonts w:ascii="Arial" w:hAnsi="Arial" w:cs="Arial"/>
          <w:bCs/>
        </w:rPr>
        <w:t>conflict</w:t>
      </w:r>
      <w:r w:rsidR="00884E0D" w:rsidRPr="00884E0D">
        <w:rPr>
          <w:rFonts w:ascii="Arial" w:hAnsi="Arial" w:cs="Arial"/>
          <w:bCs/>
        </w:rPr>
        <w:t xml:space="preserve"> with </w:t>
      </w:r>
      <w:r w:rsidR="0015295F" w:rsidRPr="00884E0D">
        <w:rPr>
          <w:rFonts w:ascii="Arial" w:hAnsi="Arial" w:cs="Arial"/>
          <w:bCs/>
        </w:rPr>
        <w:t>policies</w:t>
      </w:r>
      <w:r w:rsidR="00884E0D" w:rsidRPr="00884E0D">
        <w:rPr>
          <w:rFonts w:ascii="Arial" w:hAnsi="Arial" w:cs="Arial"/>
          <w:bCs/>
        </w:rPr>
        <w:t xml:space="preserve"> on trees and hedgerows which are already covered</w:t>
      </w:r>
      <w:r w:rsidR="0015295F">
        <w:rPr>
          <w:rFonts w:ascii="Arial" w:hAnsi="Arial" w:cs="Arial"/>
          <w:bCs/>
        </w:rPr>
        <w:t xml:space="preserve"> </w:t>
      </w:r>
      <w:r w:rsidR="00884E0D" w:rsidRPr="00884E0D">
        <w:rPr>
          <w:rFonts w:ascii="Arial" w:hAnsi="Arial" w:cs="Arial"/>
          <w:bCs/>
        </w:rPr>
        <w:t xml:space="preserve">in the </w:t>
      </w:r>
      <w:r w:rsidR="0015295F" w:rsidRPr="00884E0D">
        <w:rPr>
          <w:rFonts w:ascii="Arial" w:hAnsi="Arial" w:cs="Arial"/>
          <w:bCs/>
        </w:rPr>
        <w:t>mandatory</w:t>
      </w:r>
      <w:r w:rsidR="00884E0D" w:rsidRPr="00884E0D">
        <w:rPr>
          <w:rFonts w:ascii="Arial" w:hAnsi="Arial" w:cs="Arial"/>
          <w:bCs/>
        </w:rPr>
        <w:t xml:space="preserve"> </w:t>
      </w:r>
      <w:r w:rsidR="0015295F" w:rsidRPr="00884E0D">
        <w:rPr>
          <w:rFonts w:ascii="Arial" w:hAnsi="Arial" w:cs="Arial"/>
          <w:bCs/>
        </w:rPr>
        <w:t>biodiversity</w:t>
      </w:r>
      <w:r w:rsidR="00884E0D" w:rsidRPr="00884E0D">
        <w:rPr>
          <w:rFonts w:ascii="Arial" w:hAnsi="Arial" w:cs="Arial"/>
          <w:bCs/>
        </w:rPr>
        <w:t xml:space="preserve"> net gain metric that all BNG </w:t>
      </w:r>
      <w:r w:rsidR="0015295F" w:rsidRPr="00884E0D">
        <w:rPr>
          <w:rFonts w:ascii="Arial" w:hAnsi="Arial" w:cs="Arial"/>
          <w:bCs/>
        </w:rPr>
        <w:t>development</w:t>
      </w:r>
      <w:r w:rsidR="0015295F">
        <w:rPr>
          <w:rFonts w:ascii="Arial" w:hAnsi="Arial" w:cs="Arial"/>
          <w:bCs/>
        </w:rPr>
        <w:t>s</w:t>
      </w:r>
      <w:r w:rsidR="00884E0D" w:rsidRPr="00884E0D">
        <w:rPr>
          <w:rFonts w:ascii="Arial" w:hAnsi="Arial" w:cs="Arial"/>
          <w:bCs/>
        </w:rPr>
        <w:t xml:space="preserve"> must complete.  The </w:t>
      </w:r>
      <w:r w:rsidR="0015295F">
        <w:rPr>
          <w:rFonts w:ascii="Arial" w:hAnsi="Arial" w:cs="Arial"/>
          <w:bCs/>
        </w:rPr>
        <w:t>C</w:t>
      </w:r>
      <w:r w:rsidR="0015295F" w:rsidRPr="00884E0D">
        <w:rPr>
          <w:rFonts w:ascii="Arial" w:hAnsi="Arial" w:cs="Arial"/>
          <w:bCs/>
        </w:rPr>
        <w:t>ouncil</w:t>
      </w:r>
      <w:r w:rsidR="00884E0D" w:rsidRPr="00884E0D">
        <w:rPr>
          <w:rFonts w:ascii="Arial" w:hAnsi="Arial" w:cs="Arial"/>
          <w:bCs/>
        </w:rPr>
        <w:t xml:space="preserve"> will need </w:t>
      </w:r>
      <w:r w:rsidR="0015295F" w:rsidRPr="00884E0D">
        <w:rPr>
          <w:rFonts w:ascii="Arial" w:hAnsi="Arial" w:cs="Arial"/>
          <w:bCs/>
        </w:rPr>
        <w:t>to</w:t>
      </w:r>
      <w:r w:rsidR="0015295F">
        <w:rPr>
          <w:rFonts w:ascii="Arial" w:hAnsi="Arial" w:cs="Arial"/>
          <w:bCs/>
        </w:rPr>
        <w:t xml:space="preserve"> </w:t>
      </w:r>
      <w:r w:rsidR="00884E0D" w:rsidRPr="00884E0D">
        <w:rPr>
          <w:rFonts w:ascii="Arial" w:hAnsi="Arial" w:cs="Arial"/>
          <w:bCs/>
        </w:rPr>
        <w:t xml:space="preserve">carefully consider if further policies on this matter </w:t>
      </w:r>
      <w:r w:rsidR="0015295F" w:rsidRPr="00884E0D">
        <w:rPr>
          <w:rFonts w:ascii="Arial" w:hAnsi="Arial" w:cs="Arial"/>
          <w:bCs/>
        </w:rPr>
        <w:t>are</w:t>
      </w:r>
      <w:r w:rsidR="00884E0D" w:rsidRPr="00884E0D">
        <w:rPr>
          <w:rFonts w:ascii="Arial" w:hAnsi="Arial" w:cs="Arial"/>
          <w:bCs/>
        </w:rPr>
        <w:t xml:space="preserve"> </w:t>
      </w:r>
      <w:r w:rsidR="0015295F" w:rsidRPr="00884E0D">
        <w:rPr>
          <w:rFonts w:ascii="Arial" w:hAnsi="Arial" w:cs="Arial"/>
          <w:bCs/>
        </w:rPr>
        <w:t>necessary</w:t>
      </w:r>
      <w:r w:rsidR="00884E0D" w:rsidRPr="00884E0D">
        <w:rPr>
          <w:rFonts w:ascii="Arial" w:hAnsi="Arial" w:cs="Arial"/>
          <w:bCs/>
        </w:rPr>
        <w:t xml:space="preserve"> </w:t>
      </w:r>
      <w:r w:rsidR="0015295F">
        <w:rPr>
          <w:rFonts w:ascii="Arial" w:hAnsi="Arial" w:cs="Arial"/>
          <w:bCs/>
        </w:rPr>
        <w:t>a</w:t>
      </w:r>
      <w:r w:rsidR="00884E0D" w:rsidRPr="00884E0D">
        <w:rPr>
          <w:rFonts w:ascii="Arial" w:hAnsi="Arial" w:cs="Arial"/>
          <w:bCs/>
        </w:rPr>
        <w:t xml:space="preserve">nd if </w:t>
      </w:r>
      <w:proofErr w:type="gramStart"/>
      <w:r w:rsidR="00884E0D" w:rsidRPr="00884E0D">
        <w:rPr>
          <w:rFonts w:ascii="Arial" w:hAnsi="Arial" w:cs="Arial"/>
          <w:bCs/>
        </w:rPr>
        <w:t>so</w:t>
      </w:r>
      <w:proofErr w:type="gramEnd"/>
      <w:r w:rsidR="00884E0D" w:rsidRPr="00884E0D">
        <w:rPr>
          <w:rFonts w:ascii="Arial" w:hAnsi="Arial" w:cs="Arial"/>
          <w:bCs/>
        </w:rPr>
        <w:t xml:space="preserve"> how they interact with the </w:t>
      </w:r>
      <w:r w:rsidR="0015295F" w:rsidRPr="00884E0D">
        <w:rPr>
          <w:rFonts w:ascii="Arial" w:hAnsi="Arial" w:cs="Arial"/>
          <w:bCs/>
        </w:rPr>
        <w:t>mandatory</w:t>
      </w:r>
      <w:r w:rsidR="00884E0D" w:rsidRPr="00884E0D">
        <w:rPr>
          <w:rFonts w:ascii="Arial" w:hAnsi="Arial" w:cs="Arial"/>
          <w:bCs/>
        </w:rPr>
        <w:t xml:space="preserve"> BNG framework and met</w:t>
      </w:r>
      <w:r w:rsidR="0015295F">
        <w:rPr>
          <w:rFonts w:ascii="Arial" w:hAnsi="Arial" w:cs="Arial"/>
          <w:bCs/>
        </w:rPr>
        <w:t>ric.</w:t>
      </w:r>
    </w:p>
    <w:p w14:paraId="69E4D2B0" w14:textId="77777777" w:rsidR="0015295F" w:rsidRPr="00884E0D" w:rsidRDefault="0015295F" w:rsidP="0015295F">
      <w:pPr>
        <w:pStyle w:val="ListParagraph"/>
        <w:spacing w:after="0" w:line="276" w:lineRule="auto"/>
        <w:ind w:left="425"/>
        <w:rPr>
          <w:rFonts w:ascii="Arial" w:hAnsi="Arial" w:cs="Arial"/>
          <w:bCs/>
        </w:rPr>
      </w:pPr>
    </w:p>
    <w:p w14:paraId="3E3C6014" w14:textId="77777777" w:rsidR="00303B6C" w:rsidRPr="00884E0D" w:rsidRDefault="00303B6C" w:rsidP="0015295F">
      <w:pPr>
        <w:pStyle w:val="ListParagraph"/>
        <w:spacing w:after="0" w:line="276" w:lineRule="auto"/>
        <w:ind w:left="425"/>
        <w:rPr>
          <w:rFonts w:ascii="Arial" w:hAnsi="Arial" w:cs="Arial"/>
          <w:b/>
          <w:bCs/>
        </w:rPr>
      </w:pPr>
      <w:r w:rsidRPr="00884E0D">
        <w:rPr>
          <w:b/>
          <w:bCs/>
        </w:rPr>
        <w:t>Question 31: Do you agree with the proposed approach to enhance and protect the district’s landscape character? Are there any other landscape character issues that should be addressed?</w:t>
      </w:r>
    </w:p>
    <w:p w14:paraId="59811BCA" w14:textId="77777777" w:rsidR="00303B6C" w:rsidRPr="00303B6C" w:rsidRDefault="00303B6C" w:rsidP="001E42FC">
      <w:pPr>
        <w:pStyle w:val="ListParagraph"/>
        <w:spacing w:after="0" w:line="276" w:lineRule="auto"/>
        <w:ind w:left="425"/>
        <w:rPr>
          <w:rFonts w:ascii="Arial" w:hAnsi="Arial" w:cs="Arial"/>
          <w:bCs/>
        </w:rPr>
      </w:pPr>
    </w:p>
    <w:p w14:paraId="00D33A4D" w14:textId="59328E36" w:rsidR="00F40B6E" w:rsidRDefault="001E42FC" w:rsidP="001E428D">
      <w:pPr>
        <w:pStyle w:val="ListParagraph"/>
        <w:numPr>
          <w:ilvl w:val="0"/>
          <w:numId w:val="1"/>
        </w:numPr>
        <w:spacing w:after="0" w:line="276" w:lineRule="auto"/>
        <w:ind w:left="425" w:hanging="425"/>
        <w:rPr>
          <w:rFonts w:ascii="Arial" w:hAnsi="Arial" w:cs="Arial"/>
          <w:bCs/>
        </w:rPr>
      </w:pPr>
      <w:r w:rsidRPr="001E42FC">
        <w:rPr>
          <w:rFonts w:ascii="Arial" w:hAnsi="Arial" w:cs="Arial"/>
          <w:bCs/>
        </w:rPr>
        <w:t xml:space="preserve">HBF are keen to understand how the nature policies in the Plan </w:t>
      </w:r>
      <w:proofErr w:type="gramStart"/>
      <w:r w:rsidRPr="001E42FC">
        <w:rPr>
          <w:rFonts w:ascii="Arial" w:hAnsi="Arial" w:cs="Arial"/>
          <w:bCs/>
        </w:rPr>
        <w:t>would all work together</w:t>
      </w:r>
      <w:proofErr w:type="gramEnd"/>
      <w:r>
        <w:rPr>
          <w:rFonts w:ascii="Arial" w:hAnsi="Arial" w:cs="Arial"/>
          <w:bCs/>
        </w:rPr>
        <w:t>, now that mandatory BNG has been introduced</w:t>
      </w:r>
      <w:r w:rsidRPr="001E42FC">
        <w:rPr>
          <w:rFonts w:ascii="Arial" w:hAnsi="Arial" w:cs="Arial"/>
          <w:bCs/>
        </w:rPr>
        <w:t xml:space="preserve">.  </w:t>
      </w:r>
    </w:p>
    <w:p w14:paraId="2AB89032" w14:textId="266C12DE" w:rsidR="00F40B6E" w:rsidRPr="001E42FC" w:rsidRDefault="00F40B6E" w:rsidP="001E42FC">
      <w:pPr>
        <w:spacing w:after="0" w:line="276" w:lineRule="auto"/>
        <w:rPr>
          <w:rFonts w:ascii="Arial" w:hAnsi="Arial" w:cs="Arial"/>
          <w:bCs/>
        </w:rPr>
      </w:pPr>
    </w:p>
    <w:p w14:paraId="26BEEA92" w14:textId="77777777" w:rsidR="002E1165" w:rsidRPr="001E42FC" w:rsidRDefault="002E1165" w:rsidP="001E42FC">
      <w:pPr>
        <w:pStyle w:val="ListParagraph"/>
        <w:spacing w:after="0" w:line="276" w:lineRule="auto"/>
        <w:ind w:left="425"/>
        <w:rPr>
          <w:rFonts w:ascii="Arial" w:hAnsi="Arial" w:cs="Arial"/>
          <w:b/>
          <w:bCs/>
        </w:rPr>
      </w:pPr>
      <w:r w:rsidRPr="002E1165">
        <w:rPr>
          <w:b/>
          <w:bCs/>
        </w:rPr>
        <w:t xml:space="preserve">Question 32: Are there any other natural environment issues that the Local Plan 2043 should consider? </w:t>
      </w:r>
    </w:p>
    <w:p w14:paraId="0FC455C4" w14:textId="77777777" w:rsidR="001E42FC" w:rsidRPr="001E42FC" w:rsidRDefault="001E42FC" w:rsidP="001E42FC">
      <w:pPr>
        <w:pStyle w:val="ListParagraph"/>
        <w:rPr>
          <w:rFonts w:ascii="Arial" w:hAnsi="Arial" w:cs="Arial"/>
          <w:b/>
          <w:bCs/>
        </w:rPr>
      </w:pPr>
    </w:p>
    <w:p w14:paraId="60CA6D71" w14:textId="7D99AB58" w:rsidR="00F40B6E" w:rsidRPr="001E42FC" w:rsidRDefault="001E42FC" w:rsidP="001E42FC">
      <w:pPr>
        <w:pStyle w:val="ListParagraph"/>
        <w:numPr>
          <w:ilvl w:val="0"/>
          <w:numId w:val="1"/>
        </w:numPr>
        <w:spacing w:after="0" w:line="276" w:lineRule="auto"/>
        <w:ind w:left="425" w:hanging="425"/>
        <w:rPr>
          <w:rFonts w:ascii="Arial" w:hAnsi="Arial" w:cs="Arial"/>
          <w:b/>
          <w:bCs/>
        </w:rPr>
      </w:pPr>
      <w:r w:rsidRPr="001E42FC">
        <w:rPr>
          <w:rFonts w:ascii="Arial" w:hAnsi="Arial" w:cs="Arial"/>
          <w:bCs/>
        </w:rPr>
        <w:t xml:space="preserve">HBF are keen to understand how the nature policies in the Plan </w:t>
      </w:r>
      <w:proofErr w:type="gramStart"/>
      <w:r w:rsidRPr="001E42FC">
        <w:rPr>
          <w:rFonts w:ascii="Arial" w:hAnsi="Arial" w:cs="Arial"/>
          <w:bCs/>
        </w:rPr>
        <w:t>would all work together</w:t>
      </w:r>
      <w:proofErr w:type="gramEnd"/>
      <w:r w:rsidRPr="001E42FC">
        <w:rPr>
          <w:rFonts w:ascii="Arial" w:hAnsi="Arial" w:cs="Arial"/>
          <w:bCs/>
        </w:rPr>
        <w:t xml:space="preserve">, now that mandatory BNG has been introduced </w:t>
      </w:r>
    </w:p>
    <w:p w14:paraId="74D32F62" w14:textId="2292A19F" w:rsidR="00F40B6E" w:rsidRPr="001E42FC" w:rsidRDefault="00F40B6E" w:rsidP="001E42FC">
      <w:pPr>
        <w:spacing w:after="0" w:line="276" w:lineRule="auto"/>
        <w:rPr>
          <w:rFonts w:ascii="Arial" w:hAnsi="Arial" w:cs="Arial"/>
          <w:bCs/>
        </w:rPr>
      </w:pPr>
    </w:p>
    <w:p w14:paraId="203B3CDE" w14:textId="1E462CB9" w:rsidR="000C50B2" w:rsidRDefault="00F40B6E" w:rsidP="00406454">
      <w:pPr>
        <w:pStyle w:val="ListParagraph"/>
        <w:spacing w:after="0" w:line="276" w:lineRule="auto"/>
        <w:ind w:left="425"/>
        <w:rPr>
          <w:rFonts w:ascii="Arial" w:hAnsi="Arial" w:cs="Arial"/>
          <w:bCs/>
        </w:rPr>
      </w:pPr>
      <w:r w:rsidRPr="00F40B6E">
        <w:rPr>
          <w:b/>
          <w:bCs/>
        </w:rPr>
        <w:t>Question 33: Do you agree that the evidence and other documents listed in Appendix B will be sufficient to support the Local Plan 2043?</w:t>
      </w:r>
      <w:r>
        <w:t xml:space="preserve"> </w:t>
      </w:r>
    </w:p>
    <w:p w14:paraId="72DA2A43" w14:textId="77777777" w:rsidR="001E42FC" w:rsidRPr="001E42FC" w:rsidRDefault="001E42FC" w:rsidP="001E42FC">
      <w:pPr>
        <w:pStyle w:val="ListParagraph"/>
        <w:rPr>
          <w:rFonts w:ascii="Arial" w:hAnsi="Arial" w:cs="Arial"/>
          <w:bCs/>
        </w:rPr>
      </w:pPr>
    </w:p>
    <w:p w14:paraId="15C1ACDF" w14:textId="47719F19" w:rsidR="00FE1223" w:rsidRPr="006574CA" w:rsidRDefault="001E42FC" w:rsidP="00A64BD7">
      <w:pPr>
        <w:pStyle w:val="ListParagraph"/>
        <w:numPr>
          <w:ilvl w:val="0"/>
          <w:numId w:val="1"/>
        </w:numPr>
        <w:spacing w:after="0" w:line="276" w:lineRule="auto"/>
        <w:ind w:left="425" w:hanging="425"/>
        <w:jc w:val="both"/>
        <w:rPr>
          <w:rFonts w:ascii="inherit" w:eastAsia="Times New Roman" w:hAnsi="inherit" w:cs="Arial"/>
          <w:b/>
          <w:bCs/>
          <w:color w:val="000000"/>
          <w:kern w:val="0"/>
          <w:sz w:val="21"/>
          <w:szCs w:val="21"/>
          <w:bdr w:val="none" w:sz="0" w:space="0" w:color="auto" w:frame="1"/>
          <w:lang w:eastAsia="en-GB"/>
          <w14:ligatures w14:val="none"/>
        </w:rPr>
      </w:pPr>
      <w:r w:rsidRPr="006574CA">
        <w:rPr>
          <w:rFonts w:ascii="Arial" w:hAnsi="Arial" w:cs="Arial"/>
          <w:bCs/>
        </w:rPr>
        <w:t>No, the Local</w:t>
      </w:r>
      <w:r w:rsidR="0051653B" w:rsidRPr="006574CA">
        <w:rPr>
          <w:rFonts w:ascii="Arial" w:hAnsi="Arial" w:cs="Arial"/>
          <w:bCs/>
        </w:rPr>
        <w:t xml:space="preserve"> Plan will need </w:t>
      </w:r>
      <w:r w:rsidRPr="006574CA">
        <w:rPr>
          <w:rFonts w:ascii="Arial" w:hAnsi="Arial" w:cs="Arial"/>
          <w:bCs/>
        </w:rPr>
        <w:t>to</w:t>
      </w:r>
      <w:r w:rsidR="0051653B" w:rsidRPr="006574CA">
        <w:rPr>
          <w:rFonts w:ascii="Arial" w:hAnsi="Arial" w:cs="Arial"/>
          <w:bCs/>
        </w:rPr>
        <w:t xml:space="preserve"> supported by a full range of up to date evidence that </w:t>
      </w:r>
      <w:r w:rsidRPr="006574CA">
        <w:rPr>
          <w:rFonts w:ascii="Arial" w:hAnsi="Arial" w:cs="Arial"/>
          <w:bCs/>
        </w:rPr>
        <w:t>covers</w:t>
      </w:r>
      <w:r w:rsidR="0051653B" w:rsidRPr="006574CA">
        <w:rPr>
          <w:rFonts w:ascii="Arial" w:hAnsi="Arial" w:cs="Arial"/>
          <w:bCs/>
        </w:rPr>
        <w:t xml:space="preserve"> the whole plan period</w:t>
      </w:r>
      <w:r w:rsidR="00655005">
        <w:rPr>
          <w:rFonts w:ascii="Arial" w:hAnsi="Arial" w:cs="Arial"/>
          <w:bCs/>
        </w:rPr>
        <w:t>.</w:t>
      </w:r>
    </w:p>
    <w:sectPr w:rsidR="00FE1223" w:rsidRPr="006574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32072" w14:textId="77777777" w:rsidR="0042690A" w:rsidRDefault="0042690A" w:rsidP="00FE3144">
      <w:pPr>
        <w:spacing w:after="0" w:line="240" w:lineRule="auto"/>
      </w:pPr>
      <w:r>
        <w:separator/>
      </w:r>
    </w:p>
  </w:endnote>
  <w:endnote w:type="continuationSeparator" w:id="0">
    <w:p w14:paraId="3C9A0359" w14:textId="77777777" w:rsidR="0042690A" w:rsidRDefault="0042690A" w:rsidP="00FE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E06EB" w14:textId="77777777" w:rsidR="0042690A" w:rsidRDefault="0042690A" w:rsidP="00FE3144">
      <w:pPr>
        <w:spacing w:after="0" w:line="240" w:lineRule="auto"/>
      </w:pPr>
      <w:r>
        <w:separator/>
      </w:r>
    </w:p>
  </w:footnote>
  <w:footnote w:type="continuationSeparator" w:id="0">
    <w:p w14:paraId="3849BDDD" w14:textId="77777777" w:rsidR="0042690A" w:rsidRDefault="0042690A" w:rsidP="00FE3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F76D8"/>
    <w:multiLevelType w:val="hybridMultilevel"/>
    <w:tmpl w:val="4678F574"/>
    <w:lvl w:ilvl="0" w:tplc="0809000F">
      <w:start w:val="1"/>
      <w:numFmt w:val="decimal"/>
      <w:lvlText w:val="%1."/>
      <w:lvlJc w:val="left"/>
      <w:pPr>
        <w:ind w:left="720" w:hanging="360"/>
      </w:pPr>
    </w:lvl>
    <w:lvl w:ilvl="1" w:tplc="7B4ECE7C">
      <w:numFmt w:val="bullet"/>
      <w:lvlText w:val="•"/>
      <w:lvlJc w:val="left"/>
      <w:pPr>
        <w:ind w:left="1440" w:hanging="360"/>
      </w:pPr>
      <w:rPr>
        <w:rFonts w:ascii="Arial" w:eastAsia="Times New Roman" w:hAnsi="Arial" w:cs="Arial"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F00AF3"/>
    <w:multiLevelType w:val="hybridMultilevel"/>
    <w:tmpl w:val="0E4CBDB6"/>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E653B8"/>
    <w:multiLevelType w:val="hybridMultilevel"/>
    <w:tmpl w:val="CEDA3F0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4475820">
    <w:abstractNumId w:val="1"/>
  </w:num>
  <w:num w:numId="2" w16cid:durableId="519245165">
    <w:abstractNumId w:val="0"/>
  </w:num>
  <w:num w:numId="3" w16cid:durableId="44447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FAB"/>
    <w:rsid w:val="00006849"/>
    <w:rsid w:val="00007420"/>
    <w:rsid w:val="00007E40"/>
    <w:rsid w:val="0002144D"/>
    <w:rsid w:val="000561C4"/>
    <w:rsid w:val="000571E7"/>
    <w:rsid w:val="0005733D"/>
    <w:rsid w:val="000574B7"/>
    <w:rsid w:val="00067B36"/>
    <w:rsid w:val="00087D81"/>
    <w:rsid w:val="000A0EC5"/>
    <w:rsid w:val="000C3A52"/>
    <w:rsid w:val="000C50B2"/>
    <w:rsid w:val="000E0902"/>
    <w:rsid w:val="000E26AC"/>
    <w:rsid w:val="000E3641"/>
    <w:rsid w:val="000E3906"/>
    <w:rsid w:val="000E6C35"/>
    <w:rsid w:val="000F1084"/>
    <w:rsid w:val="001168D6"/>
    <w:rsid w:val="00116A4C"/>
    <w:rsid w:val="00117686"/>
    <w:rsid w:val="00124B2B"/>
    <w:rsid w:val="00135ED6"/>
    <w:rsid w:val="001509E1"/>
    <w:rsid w:val="0015295F"/>
    <w:rsid w:val="00156ACF"/>
    <w:rsid w:val="001764F3"/>
    <w:rsid w:val="001772C7"/>
    <w:rsid w:val="001854C0"/>
    <w:rsid w:val="00191F3A"/>
    <w:rsid w:val="001A0A82"/>
    <w:rsid w:val="001B2288"/>
    <w:rsid w:val="001D5C7C"/>
    <w:rsid w:val="001E15DE"/>
    <w:rsid w:val="001E428D"/>
    <w:rsid w:val="001E42FC"/>
    <w:rsid w:val="001E4B34"/>
    <w:rsid w:val="001E5935"/>
    <w:rsid w:val="001F3F70"/>
    <w:rsid w:val="001F5756"/>
    <w:rsid w:val="002101D7"/>
    <w:rsid w:val="00223552"/>
    <w:rsid w:val="0025324B"/>
    <w:rsid w:val="002564D5"/>
    <w:rsid w:val="00260316"/>
    <w:rsid w:val="00260DEC"/>
    <w:rsid w:val="00281B1F"/>
    <w:rsid w:val="002A44CE"/>
    <w:rsid w:val="002B4953"/>
    <w:rsid w:val="002D22F7"/>
    <w:rsid w:val="002D3F9E"/>
    <w:rsid w:val="002E1165"/>
    <w:rsid w:val="002E259F"/>
    <w:rsid w:val="002E3415"/>
    <w:rsid w:val="002E7A38"/>
    <w:rsid w:val="002F3B6B"/>
    <w:rsid w:val="002F5B08"/>
    <w:rsid w:val="003001A8"/>
    <w:rsid w:val="00300284"/>
    <w:rsid w:val="00303B6C"/>
    <w:rsid w:val="00303EB5"/>
    <w:rsid w:val="0030751C"/>
    <w:rsid w:val="003127BB"/>
    <w:rsid w:val="0034716C"/>
    <w:rsid w:val="00360072"/>
    <w:rsid w:val="00367245"/>
    <w:rsid w:val="003766DB"/>
    <w:rsid w:val="003A5788"/>
    <w:rsid w:val="003B4147"/>
    <w:rsid w:val="003B41B3"/>
    <w:rsid w:val="003B43BB"/>
    <w:rsid w:val="003C54A3"/>
    <w:rsid w:val="003D5959"/>
    <w:rsid w:val="003E1480"/>
    <w:rsid w:val="003E4977"/>
    <w:rsid w:val="00400A34"/>
    <w:rsid w:val="004015E6"/>
    <w:rsid w:val="00406454"/>
    <w:rsid w:val="00407585"/>
    <w:rsid w:val="004077E8"/>
    <w:rsid w:val="00412A73"/>
    <w:rsid w:val="0042690A"/>
    <w:rsid w:val="00426C5B"/>
    <w:rsid w:val="0043715E"/>
    <w:rsid w:val="004600A6"/>
    <w:rsid w:val="00462ADD"/>
    <w:rsid w:val="00465896"/>
    <w:rsid w:val="00465A3A"/>
    <w:rsid w:val="0047115E"/>
    <w:rsid w:val="00483855"/>
    <w:rsid w:val="00483988"/>
    <w:rsid w:val="00493678"/>
    <w:rsid w:val="004A426A"/>
    <w:rsid w:val="004A5650"/>
    <w:rsid w:val="004F1DBA"/>
    <w:rsid w:val="00500147"/>
    <w:rsid w:val="00501F95"/>
    <w:rsid w:val="00503C2E"/>
    <w:rsid w:val="005161F0"/>
    <w:rsid w:val="0051653B"/>
    <w:rsid w:val="00533169"/>
    <w:rsid w:val="005513E5"/>
    <w:rsid w:val="0055619C"/>
    <w:rsid w:val="0056479C"/>
    <w:rsid w:val="00564F16"/>
    <w:rsid w:val="00573661"/>
    <w:rsid w:val="00576203"/>
    <w:rsid w:val="00577858"/>
    <w:rsid w:val="005803B3"/>
    <w:rsid w:val="00586F10"/>
    <w:rsid w:val="00596D2B"/>
    <w:rsid w:val="005B14AE"/>
    <w:rsid w:val="005D0E5D"/>
    <w:rsid w:val="005D29B2"/>
    <w:rsid w:val="005F05AF"/>
    <w:rsid w:val="005F47BB"/>
    <w:rsid w:val="0061443E"/>
    <w:rsid w:val="00622449"/>
    <w:rsid w:val="00624D7C"/>
    <w:rsid w:val="00643D5F"/>
    <w:rsid w:val="0065179A"/>
    <w:rsid w:val="0065258C"/>
    <w:rsid w:val="00655005"/>
    <w:rsid w:val="006574CA"/>
    <w:rsid w:val="006609B6"/>
    <w:rsid w:val="00684409"/>
    <w:rsid w:val="0068557C"/>
    <w:rsid w:val="006A0F3C"/>
    <w:rsid w:val="006A1C8F"/>
    <w:rsid w:val="006A6C17"/>
    <w:rsid w:val="006B0730"/>
    <w:rsid w:val="006B1DC5"/>
    <w:rsid w:val="006B1E0B"/>
    <w:rsid w:val="006B67D6"/>
    <w:rsid w:val="006E764F"/>
    <w:rsid w:val="007018F4"/>
    <w:rsid w:val="00720A31"/>
    <w:rsid w:val="007239B5"/>
    <w:rsid w:val="00731266"/>
    <w:rsid w:val="007412F6"/>
    <w:rsid w:val="0075244E"/>
    <w:rsid w:val="00754E90"/>
    <w:rsid w:val="00763001"/>
    <w:rsid w:val="00783281"/>
    <w:rsid w:val="007A0BCA"/>
    <w:rsid w:val="007C1A4D"/>
    <w:rsid w:val="007C64C4"/>
    <w:rsid w:val="007D115C"/>
    <w:rsid w:val="007D65E8"/>
    <w:rsid w:val="007D7435"/>
    <w:rsid w:val="007E04A6"/>
    <w:rsid w:val="007E10D5"/>
    <w:rsid w:val="007E5D07"/>
    <w:rsid w:val="007F07E7"/>
    <w:rsid w:val="007F5C29"/>
    <w:rsid w:val="00802C5A"/>
    <w:rsid w:val="008141BE"/>
    <w:rsid w:val="00815CAE"/>
    <w:rsid w:val="00817A94"/>
    <w:rsid w:val="008270AC"/>
    <w:rsid w:val="00847CB7"/>
    <w:rsid w:val="00852EC0"/>
    <w:rsid w:val="00862DCC"/>
    <w:rsid w:val="00867316"/>
    <w:rsid w:val="00870AE0"/>
    <w:rsid w:val="00872168"/>
    <w:rsid w:val="00872BAB"/>
    <w:rsid w:val="00874848"/>
    <w:rsid w:val="00874EDB"/>
    <w:rsid w:val="00881CB1"/>
    <w:rsid w:val="00884E0D"/>
    <w:rsid w:val="008A19C5"/>
    <w:rsid w:val="008B225C"/>
    <w:rsid w:val="008B3F6C"/>
    <w:rsid w:val="008C330D"/>
    <w:rsid w:val="008C550F"/>
    <w:rsid w:val="008D74EE"/>
    <w:rsid w:val="008E399F"/>
    <w:rsid w:val="008F3B51"/>
    <w:rsid w:val="008F3B8F"/>
    <w:rsid w:val="008F5108"/>
    <w:rsid w:val="008F6F44"/>
    <w:rsid w:val="00917AB7"/>
    <w:rsid w:val="00931F72"/>
    <w:rsid w:val="00935CEF"/>
    <w:rsid w:val="00936D0A"/>
    <w:rsid w:val="00944D2B"/>
    <w:rsid w:val="00952B4B"/>
    <w:rsid w:val="0095316F"/>
    <w:rsid w:val="00953E51"/>
    <w:rsid w:val="00971FAB"/>
    <w:rsid w:val="009819A4"/>
    <w:rsid w:val="00982EBB"/>
    <w:rsid w:val="009E0BAB"/>
    <w:rsid w:val="009E6739"/>
    <w:rsid w:val="009E6947"/>
    <w:rsid w:val="009F0FA7"/>
    <w:rsid w:val="009F5DFD"/>
    <w:rsid w:val="00A15CB0"/>
    <w:rsid w:val="00A222E2"/>
    <w:rsid w:val="00A3355E"/>
    <w:rsid w:val="00A379E7"/>
    <w:rsid w:val="00A45A56"/>
    <w:rsid w:val="00A50F67"/>
    <w:rsid w:val="00A62677"/>
    <w:rsid w:val="00A93739"/>
    <w:rsid w:val="00AA0D34"/>
    <w:rsid w:val="00AB139C"/>
    <w:rsid w:val="00AD40E5"/>
    <w:rsid w:val="00AD76B4"/>
    <w:rsid w:val="00AE1AD4"/>
    <w:rsid w:val="00AE6903"/>
    <w:rsid w:val="00B04003"/>
    <w:rsid w:val="00B12868"/>
    <w:rsid w:val="00B31F7C"/>
    <w:rsid w:val="00B34C83"/>
    <w:rsid w:val="00B47E30"/>
    <w:rsid w:val="00B518AB"/>
    <w:rsid w:val="00B55E56"/>
    <w:rsid w:val="00B72421"/>
    <w:rsid w:val="00BB671C"/>
    <w:rsid w:val="00BC20A1"/>
    <w:rsid w:val="00BC4BC7"/>
    <w:rsid w:val="00BD113E"/>
    <w:rsid w:val="00BD50B7"/>
    <w:rsid w:val="00BD71B1"/>
    <w:rsid w:val="00BF096E"/>
    <w:rsid w:val="00C00C1B"/>
    <w:rsid w:val="00C10E64"/>
    <w:rsid w:val="00C32184"/>
    <w:rsid w:val="00C33A0E"/>
    <w:rsid w:val="00C33FDE"/>
    <w:rsid w:val="00C347BC"/>
    <w:rsid w:val="00C3549B"/>
    <w:rsid w:val="00C409BB"/>
    <w:rsid w:val="00C47BD5"/>
    <w:rsid w:val="00C5274E"/>
    <w:rsid w:val="00C66747"/>
    <w:rsid w:val="00C70082"/>
    <w:rsid w:val="00C7145A"/>
    <w:rsid w:val="00C7366E"/>
    <w:rsid w:val="00C75308"/>
    <w:rsid w:val="00C801CA"/>
    <w:rsid w:val="00C80DA0"/>
    <w:rsid w:val="00C82DDA"/>
    <w:rsid w:val="00C83AC6"/>
    <w:rsid w:val="00C96C14"/>
    <w:rsid w:val="00CB27BE"/>
    <w:rsid w:val="00CC2268"/>
    <w:rsid w:val="00CC5C5C"/>
    <w:rsid w:val="00CD09F4"/>
    <w:rsid w:val="00CD1378"/>
    <w:rsid w:val="00CD2909"/>
    <w:rsid w:val="00CD4040"/>
    <w:rsid w:val="00CE67AC"/>
    <w:rsid w:val="00D177B0"/>
    <w:rsid w:val="00D2632C"/>
    <w:rsid w:val="00D271C6"/>
    <w:rsid w:val="00D27B7E"/>
    <w:rsid w:val="00D40037"/>
    <w:rsid w:val="00D4192D"/>
    <w:rsid w:val="00D42EAA"/>
    <w:rsid w:val="00D4626C"/>
    <w:rsid w:val="00D504D3"/>
    <w:rsid w:val="00D52665"/>
    <w:rsid w:val="00D53EBA"/>
    <w:rsid w:val="00D54D7B"/>
    <w:rsid w:val="00D63E47"/>
    <w:rsid w:val="00D6622B"/>
    <w:rsid w:val="00D800B2"/>
    <w:rsid w:val="00D83EDE"/>
    <w:rsid w:val="00D950D1"/>
    <w:rsid w:val="00D96F0B"/>
    <w:rsid w:val="00DA132D"/>
    <w:rsid w:val="00DB016B"/>
    <w:rsid w:val="00DB63FF"/>
    <w:rsid w:val="00DC72DD"/>
    <w:rsid w:val="00DE1094"/>
    <w:rsid w:val="00DF726C"/>
    <w:rsid w:val="00E002EC"/>
    <w:rsid w:val="00E0119C"/>
    <w:rsid w:val="00E03845"/>
    <w:rsid w:val="00E32304"/>
    <w:rsid w:val="00E521B5"/>
    <w:rsid w:val="00E54F30"/>
    <w:rsid w:val="00E552E3"/>
    <w:rsid w:val="00E81612"/>
    <w:rsid w:val="00EA1538"/>
    <w:rsid w:val="00EA1FBD"/>
    <w:rsid w:val="00EA3DEA"/>
    <w:rsid w:val="00EB476C"/>
    <w:rsid w:val="00ED0DFD"/>
    <w:rsid w:val="00ED4445"/>
    <w:rsid w:val="00EF05EF"/>
    <w:rsid w:val="00EF40DD"/>
    <w:rsid w:val="00EF7AD7"/>
    <w:rsid w:val="00F13E93"/>
    <w:rsid w:val="00F202B5"/>
    <w:rsid w:val="00F40B6E"/>
    <w:rsid w:val="00F423F2"/>
    <w:rsid w:val="00F57955"/>
    <w:rsid w:val="00F64EEE"/>
    <w:rsid w:val="00F67E18"/>
    <w:rsid w:val="00F72BE6"/>
    <w:rsid w:val="00F76CFE"/>
    <w:rsid w:val="00F818CF"/>
    <w:rsid w:val="00F95F01"/>
    <w:rsid w:val="00FA1851"/>
    <w:rsid w:val="00FB4011"/>
    <w:rsid w:val="00FE1223"/>
    <w:rsid w:val="00FE3144"/>
    <w:rsid w:val="00FE4667"/>
    <w:rsid w:val="00FE4BC4"/>
    <w:rsid w:val="00FF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BEFE"/>
  <w15:chartTrackingRefBased/>
  <w15:docId w15:val="{8834A834-B503-4135-8182-827E2603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71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71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FAB"/>
    <w:rPr>
      <w:rFonts w:eastAsiaTheme="majorEastAsia" w:cstheme="majorBidi"/>
      <w:color w:val="272727" w:themeColor="text1" w:themeTint="D8"/>
    </w:rPr>
  </w:style>
  <w:style w:type="paragraph" w:styleId="Title">
    <w:name w:val="Title"/>
    <w:basedOn w:val="Normal"/>
    <w:next w:val="Normal"/>
    <w:link w:val="TitleChar"/>
    <w:uiPriority w:val="10"/>
    <w:qFormat/>
    <w:rsid w:val="00971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FAB"/>
    <w:pPr>
      <w:spacing w:before="160"/>
      <w:jc w:val="center"/>
    </w:pPr>
    <w:rPr>
      <w:i/>
      <w:iCs/>
      <w:color w:val="404040" w:themeColor="text1" w:themeTint="BF"/>
    </w:rPr>
  </w:style>
  <w:style w:type="character" w:customStyle="1" w:styleId="QuoteChar">
    <w:name w:val="Quote Char"/>
    <w:basedOn w:val="DefaultParagraphFont"/>
    <w:link w:val="Quote"/>
    <w:uiPriority w:val="29"/>
    <w:rsid w:val="00971FAB"/>
    <w:rPr>
      <w:i/>
      <w:iCs/>
      <w:color w:val="404040" w:themeColor="text1" w:themeTint="BF"/>
    </w:rPr>
  </w:style>
  <w:style w:type="paragraph" w:styleId="ListParagraph">
    <w:name w:val="List Paragraph"/>
    <w:basedOn w:val="Normal"/>
    <w:link w:val="ListParagraphChar"/>
    <w:uiPriority w:val="34"/>
    <w:qFormat/>
    <w:rsid w:val="00971FAB"/>
    <w:pPr>
      <w:ind w:left="720"/>
      <w:contextualSpacing/>
    </w:pPr>
  </w:style>
  <w:style w:type="character" w:styleId="IntenseEmphasis">
    <w:name w:val="Intense Emphasis"/>
    <w:basedOn w:val="DefaultParagraphFont"/>
    <w:uiPriority w:val="21"/>
    <w:qFormat/>
    <w:rsid w:val="00971FAB"/>
    <w:rPr>
      <w:i/>
      <w:iCs/>
      <w:color w:val="0F4761" w:themeColor="accent1" w:themeShade="BF"/>
    </w:rPr>
  </w:style>
  <w:style w:type="paragraph" w:styleId="IntenseQuote">
    <w:name w:val="Intense Quote"/>
    <w:basedOn w:val="Normal"/>
    <w:next w:val="Normal"/>
    <w:link w:val="IntenseQuoteChar"/>
    <w:uiPriority w:val="30"/>
    <w:qFormat/>
    <w:rsid w:val="00971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FAB"/>
    <w:rPr>
      <w:i/>
      <w:iCs/>
      <w:color w:val="0F4761" w:themeColor="accent1" w:themeShade="BF"/>
    </w:rPr>
  </w:style>
  <w:style w:type="character" w:styleId="IntenseReference">
    <w:name w:val="Intense Reference"/>
    <w:basedOn w:val="DefaultParagraphFont"/>
    <w:uiPriority w:val="32"/>
    <w:qFormat/>
    <w:rsid w:val="00971FAB"/>
    <w:rPr>
      <w:b/>
      <w:bCs/>
      <w:smallCaps/>
      <w:color w:val="0F4761" w:themeColor="accent1" w:themeShade="BF"/>
      <w:spacing w:val="5"/>
    </w:rPr>
  </w:style>
  <w:style w:type="character" w:styleId="Hyperlink">
    <w:name w:val="Hyperlink"/>
    <w:basedOn w:val="DefaultParagraphFont"/>
    <w:uiPriority w:val="99"/>
    <w:unhideWhenUsed/>
    <w:rsid w:val="00D40037"/>
    <w:rPr>
      <w:color w:val="467886"/>
      <w:u w:val="single"/>
    </w:rPr>
  </w:style>
  <w:style w:type="character" w:styleId="UnresolvedMention">
    <w:name w:val="Unresolved Mention"/>
    <w:basedOn w:val="DefaultParagraphFont"/>
    <w:uiPriority w:val="99"/>
    <w:semiHidden/>
    <w:unhideWhenUsed/>
    <w:rsid w:val="00D40037"/>
    <w:rPr>
      <w:color w:val="605E5C"/>
      <w:shd w:val="clear" w:color="auto" w:fill="E1DFDD"/>
    </w:rPr>
  </w:style>
  <w:style w:type="character" w:customStyle="1" w:styleId="ListParagraphChar">
    <w:name w:val="List Paragraph Char"/>
    <w:link w:val="ListParagraph"/>
    <w:uiPriority w:val="34"/>
    <w:locked/>
    <w:rsid w:val="001E428D"/>
  </w:style>
  <w:style w:type="character" w:customStyle="1" w:styleId="normaltextrun">
    <w:name w:val="normaltextrun"/>
    <w:basedOn w:val="DefaultParagraphFont"/>
    <w:rsid w:val="00FB4011"/>
  </w:style>
  <w:style w:type="paragraph" w:styleId="FootnoteText">
    <w:name w:val="footnote text"/>
    <w:basedOn w:val="Normal"/>
    <w:link w:val="FootnoteTextChar"/>
    <w:uiPriority w:val="99"/>
    <w:semiHidden/>
    <w:unhideWhenUsed/>
    <w:rsid w:val="00FE3144"/>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uiPriority w:val="99"/>
    <w:semiHidden/>
    <w:rsid w:val="00FE3144"/>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FE31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581226">
      <w:bodyDiv w:val="1"/>
      <w:marLeft w:val="0"/>
      <w:marRight w:val="0"/>
      <w:marTop w:val="0"/>
      <w:marBottom w:val="0"/>
      <w:divBdr>
        <w:top w:val="none" w:sz="0" w:space="0" w:color="auto"/>
        <w:left w:val="none" w:sz="0" w:space="0" w:color="auto"/>
        <w:bottom w:val="none" w:sz="0" w:space="0" w:color="auto"/>
        <w:right w:val="none" w:sz="0" w:space="0" w:color="auto"/>
      </w:divBdr>
    </w:div>
    <w:div w:id="503131006">
      <w:bodyDiv w:val="1"/>
      <w:marLeft w:val="0"/>
      <w:marRight w:val="0"/>
      <w:marTop w:val="0"/>
      <w:marBottom w:val="0"/>
      <w:divBdr>
        <w:top w:val="none" w:sz="0" w:space="0" w:color="auto"/>
        <w:left w:val="none" w:sz="0" w:space="0" w:color="auto"/>
        <w:bottom w:val="none" w:sz="0" w:space="0" w:color="auto"/>
        <w:right w:val="none" w:sz="0" w:space="0" w:color="auto"/>
      </w:divBdr>
    </w:div>
    <w:div w:id="876699557">
      <w:bodyDiv w:val="1"/>
      <w:marLeft w:val="0"/>
      <w:marRight w:val="0"/>
      <w:marTop w:val="0"/>
      <w:marBottom w:val="0"/>
      <w:divBdr>
        <w:top w:val="none" w:sz="0" w:space="0" w:color="auto"/>
        <w:left w:val="none" w:sz="0" w:space="0" w:color="auto"/>
        <w:bottom w:val="none" w:sz="0" w:space="0" w:color="auto"/>
        <w:right w:val="none" w:sz="0" w:space="0" w:color="auto"/>
      </w:divBdr>
    </w:div>
    <w:div w:id="1028945647">
      <w:bodyDiv w:val="1"/>
      <w:marLeft w:val="0"/>
      <w:marRight w:val="0"/>
      <w:marTop w:val="0"/>
      <w:marBottom w:val="0"/>
      <w:divBdr>
        <w:top w:val="none" w:sz="0" w:space="0" w:color="auto"/>
        <w:left w:val="none" w:sz="0" w:space="0" w:color="auto"/>
        <w:bottom w:val="none" w:sz="0" w:space="0" w:color="auto"/>
        <w:right w:val="none" w:sz="0" w:space="0" w:color="auto"/>
      </w:divBdr>
    </w:div>
    <w:div w:id="1057977776">
      <w:bodyDiv w:val="1"/>
      <w:marLeft w:val="0"/>
      <w:marRight w:val="0"/>
      <w:marTop w:val="0"/>
      <w:marBottom w:val="0"/>
      <w:divBdr>
        <w:top w:val="none" w:sz="0" w:space="0" w:color="auto"/>
        <w:left w:val="none" w:sz="0" w:space="0" w:color="auto"/>
        <w:bottom w:val="none" w:sz="0" w:space="0" w:color="auto"/>
        <w:right w:val="none" w:sz="0" w:space="0" w:color="auto"/>
      </w:divBdr>
    </w:div>
    <w:div w:id="1156217726">
      <w:bodyDiv w:val="1"/>
      <w:marLeft w:val="0"/>
      <w:marRight w:val="0"/>
      <w:marTop w:val="0"/>
      <w:marBottom w:val="0"/>
      <w:divBdr>
        <w:top w:val="none" w:sz="0" w:space="0" w:color="auto"/>
        <w:left w:val="none" w:sz="0" w:space="0" w:color="auto"/>
        <w:bottom w:val="none" w:sz="0" w:space="0" w:color="auto"/>
        <w:right w:val="none" w:sz="0" w:space="0" w:color="auto"/>
      </w:divBdr>
      <w:divsChild>
        <w:div w:id="1943105239">
          <w:marLeft w:val="0"/>
          <w:marRight w:val="0"/>
          <w:marTop w:val="0"/>
          <w:marBottom w:val="450"/>
          <w:divBdr>
            <w:top w:val="none" w:sz="0" w:space="0" w:color="auto"/>
            <w:left w:val="none" w:sz="0" w:space="0" w:color="auto"/>
            <w:bottom w:val="none" w:sz="0" w:space="0" w:color="auto"/>
            <w:right w:val="none" w:sz="0" w:space="0" w:color="auto"/>
          </w:divBdr>
          <w:divsChild>
            <w:div w:id="733893861">
              <w:marLeft w:val="0"/>
              <w:marRight w:val="0"/>
              <w:marTop w:val="0"/>
              <w:marBottom w:val="0"/>
              <w:divBdr>
                <w:top w:val="none" w:sz="0" w:space="0" w:color="auto"/>
                <w:left w:val="none" w:sz="0" w:space="0" w:color="auto"/>
                <w:bottom w:val="none" w:sz="0" w:space="0" w:color="auto"/>
                <w:right w:val="none" w:sz="0" w:space="0" w:color="auto"/>
              </w:divBdr>
              <w:divsChild>
                <w:div w:id="1329208103">
                  <w:marLeft w:val="0"/>
                  <w:marRight w:val="0"/>
                  <w:marTop w:val="0"/>
                  <w:marBottom w:val="0"/>
                  <w:divBdr>
                    <w:top w:val="none" w:sz="0" w:space="0" w:color="auto"/>
                    <w:left w:val="none" w:sz="0" w:space="0" w:color="auto"/>
                    <w:bottom w:val="none" w:sz="0" w:space="0" w:color="auto"/>
                    <w:right w:val="none" w:sz="0" w:space="0" w:color="auto"/>
                  </w:divBdr>
                  <w:divsChild>
                    <w:div w:id="15537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57448">
          <w:marLeft w:val="0"/>
          <w:marRight w:val="0"/>
          <w:marTop w:val="0"/>
          <w:marBottom w:val="450"/>
          <w:divBdr>
            <w:top w:val="none" w:sz="0" w:space="0" w:color="auto"/>
            <w:left w:val="none" w:sz="0" w:space="0" w:color="auto"/>
            <w:bottom w:val="none" w:sz="0" w:space="0" w:color="auto"/>
            <w:right w:val="none" w:sz="0" w:space="0" w:color="auto"/>
          </w:divBdr>
          <w:divsChild>
            <w:div w:id="222133668">
              <w:marLeft w:val="0"/>
              <w:marRight w:val="0"/>
              <w:marTop w:val="0"/>
              <w:marBottom w:val="0"/>
              <w:divBdr>
                <w:top w:val="none" w:sz="0" w:space="0" w:color="auto"/>
                <w:left w:val="none" w:sz="0" w:space="0" w:color="auto"/>
                <w:bottom w:val="none" w:sz="0" w:space="0" w:color="auto"/>
                <w:right w:val="none" w:sz="0" w:space="0" w:color="auto"/>
              </w:divBdr>
              <w:divsChild>
                <w:div w:id="199559636">
                  <w:marLeft w:val="0"/>
                  <w:marRight w:val="0"/>
                  <w:marTop w:val="0"/>
                  <w:marBottom w:val="0"/>
                  <w:divBdr>
                    <w:top w:val="none" w:sz="0" w:space="0" w:color="auto"/>
                    <w:left w:val="none" w:sz="0" w:space="0" w:color="auto"/>
                    <w:bottom w:val="none" w:sz="0" w:space="0" w:color="auto"/>
                    <w:right w:val="none" w:sz="0" w:space="0" w:color="auto"/>
                  </w:divBdr>
                  <w:divsChild>
                    <w:div w:id="254637518">
                      <w:marLeft w:val="0"/>
                      <w:marRight w:val="0"/>
                      <w:marTop w:val="0"/>
                      <w:marBottom w:val="0"/>
                      <w:divBdr>
                        <w:top w:val="none" w:sz="0" w:space="0" w:color="auto"/>
                        <w:left w:val="none" w:sz="0" w:space="0" w:color="auto"/>
                        <w:bottom w:val="none" w:sz="0" w:space="0" w:color="auto"/>
                        <w:right w:val="none" w:sz="0" w:space="0" w:color="auto"/>
                      </w:divBdr>
                      <w:divsChild>
                        <w:div w:id="714501772">
                          <w:marLeft w:val="0"/>
                          <w:marRight w:val="0"/>
                          <w:marTop w:val="0"/>
                          <w:marBottom w:val="0"/>
                          <w:divBdr>
                            <w:top w:val="none" w:sz="0" w:space="0" w:color="auto"/>
                            <w:left w:val="none" w:sz="0" w:space="0" w:color="auto"/>
                            <w:bottom w:val="none" w:sz="0" w:space="0" w:color="auto"/>
                            <w:right w:val="none" w:sz="0" w:space="0" w:color="auto"/>
                          </w:divBdr>
                          <w:divsChild>
                            <w:div w:id="1269316474">
                              <w:marLeft w:val="0"/>
                              <w:marRight w:val="0"/>
                              <w:marTop w:val="0"/>
                              <w:marBottom w:val="0"/>
                              <w:divBdr>
                                <w:top w:val="none" w:sz="0" w:space="0" w:color="auto"/>
                                <w:left w:val="none" w:sz="0" w:space="0" w:color="auto"/>
                                <w:bottom w:val="none" w:sz="0" w:space="0" w:color="auto"/>
                                <w:right w:val="none" w:sz="0" w:space="0" w:color="auto"/>
                              </w:divBdr>
                              <w:divsChild>
                                <w:div w:id="1261986978">
                                  <w:marLeft w:val="0"/>
                                  <w:marRight w:val="0"/>
                                  <w:marTop w:val="0"/>
                                  <w:marBottom w:val="0"/>
                                  <w:divBdr>
                                    <w:top w:val="none" w:sz="0" w:space="0" w:color="auto"/>
                                    <w:left w:val="none" w:sz="0" w:space="0" w:color="auto"/>
                                    <w:bottom w:val="none" w:sz="0" w:space="0" w:color="auto"/>
                                    <w:right w:val="none" w:sz="0" w:space="0" w:color="auto"/>
                                  </w:divBdr>
                                </w:div>
                              </w:divsChild>
                            </w:div>
                            <w:div w:id="1077362879">
                              <w:marLeft w:val="0"/>
                              <w:marRight w:val="0"/>
                              <w:marTop w:val="0"/>
                              <w:marBottom w:val="0"/>
                              <w:divBdr>
                                <w:top w:val="none" w:sz="0" w:space="0" w:color="auto"/>
                                <w:left w:val="none" w:sz="0" w:space="0" w:color="auto"/>
                                <w:bottom w:val="none" w:sz="0" w:space="0" w:color="auto"/>
                                <w:right w:val="none" w:sz="0" w:space="0" w:color="auto"/>
                              </w:divBdr>
                              <w:divsChild>
                                <w:div w:id="1583105501">
                                  <w:marLeft w:val="0"/>
                                  <w:marRight w:val="0"/>
                                  <w:marTop w:val="0"/>
                                  <w:marBottom w:val="0"/>
                                  <w:divBdr>
                                    <w:top w:val="none" w:sz="0" w:space="0" w:color="auto"/>
                                    <w:left w:val="none" w:sz="0" w:space="0" w:color="auto"/>
                                    <w:bottom w:val="none" w:sz="0" w:space="0" w:color="auto"/>
                                    <w:right w:val="none" w:sz="0" w:space="0" w:color="auto"/>
                                  </w:divBdr>
                                </w:div>
                              </w:divsChild>
                            </w:div>
                            <w:div w:id="288514079">
                              <w:marLeft w:val="0"/>
                              <w:marRight w:val="0"/>
                              <w:marTop w:val="0"/>
                              <w:marBottom w:val="0"/>
                              <w:divBdr>
                                <w:top w:val="none" w:sz="0" w:space="0" w:color="auto"/>
                                <w:left w:val="none" w:sz="0" w:space="0" w:color="auto"/>
                                <w:bottom w:val="none" w:sz="0" w:space="0" w:color="auto"/>
                                <w:right w:val="none" w:sz="0" w:space="0" w:color="auto"/>
                              </w:divBdr>
                              <w:divsChild>
                                <w:div w:id="2316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652671">
          <w:marLeft w:val="0"/>
          <w:marRight w:val="0"/>
          <w:marTop w:val="0"/>
          <w:marBottom w:val="450"/>
          <w:divBdr>
            <w:top w:val="none" w:sz="0" w:space="0" w:color="auto"/>
            <w:left w:val="none" w:sz="0" w:space="0" w:color="auto"/>
            <w:bottom w:val="none" w:sz="0" w:space="0" w:color="auto"/>
            <w:right w:val="none" w:sz="0" w:space="0" w:color="auto"/>
          </w:divBdr>
          <w:divsChild>
            <w:div w:id="1332639919">
              <w:marLeft w:val="0"/>
              <w:marRight w:val="0"/>
              <w:marTop w:val="0"/>
              <w:marBottom w:val="0"/>
              <w:divBdr>
                <w:top w:val="none" w:sz="0" w:space="0" w:color="auto"/>
                <w:left w:val="none" w:sz="0" w:space="0" w:color="auto"/>
                <w:bottom w:val="none" w:sz="0" w:space="0" w:color="auto"/>
                <w:right w:val="none" w:sz="0" w:space="0" w:color="auto"/>
              </w:divBdr>
              <w:divsChild>
                <w:div w:id="1519198326">
                  <w:marLeft w:val="0"/>
                  <w:marRight w:val="0"/>
                  <w:marTop w:val="0"/>
                  <w:marBottom w:val="0"/>
                  <w:divBdr>
                    <w:top w:val="none" w:sz="0" w:space="0" w:color="auto"/>
                    <w:left w:val="none" w:sz="0" w:space="0" w:color="auto"/>
                    <w:bottom w:val="none" w:sz="0" w:space="0" w:color="auto"/>
                    <w:right w:val="none" w:sz="0" w:space="0" w:color="auto"/>
                  </w:divBdr>
                  <w:divsChild>
                    <w:div w:id="3393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6257">
          <w:marLeft w:val="0"/>
          <w:marRight w:val="0"/>
          <w:marTop w:val="0"/>
          <w:marBottom w:val="450"/>
          <w:divBdr>
            <w:top w:val="none" w:sz="0" w:space="0" w:color="auto"/>
            <w:left w:val="none" w:sz="0" w:space="0" w:color="auto"/>
            <w:bottom w:val="none" w:sz="0" w:space="0" w:color="auto"/>
            <w:right w:val="none" w:sz="0" w:space="0" w:color="auto"/>
          </w:divBdr>
          <w:divsChild>
            <w:div w:id="69696212">
              <w:marLeft w:val="0"/>
              <w:marRight w:val="0"/>
              <w:marTop w:val="0"/>
              <w:marBottom w:val="0"/>
              <w:divBdr>
                <w:top w:val="none" w:sz="0" w:space="0" w:color="auto"/>
                <w:left w:val="none" w:sz="0" w:space="0" w:color="auto"/>
                <w:bottom w:val="none" w:sz="0" w:space="0" w:color="auto"/>
                <w:right w:val="none" w:sz="0" w:space="0" w:color="auto"/>
              </w:divBdr>
              <w:divsChild>
                <w:div w:id="554238743">
                  <w:marLeft w:val="0"/>
                  <w:marRight w:val="0"/>
                  <w:marTop w:val="0"/>
                  <w:marBottom w:val="0"/>
                  <w:divBdr>
                    <w:top w:val="none" w:sz="0" w:space="0" w:color="auto"/>
                    <w:left w:val="none" w:sz="0" w:space="0" w:color="auto"/>
                    <w:bottom w:val="none" w:sz="0" w:space="0" w:color="auto"/>
                    <w:right w:val="none" w:sz="0" w:space="0" w:color="auto"/>
                  </w:divBdr>
                  <w:divsChild>
                    <w:div w:id="738863918">
                      <w:marLeft w:val="0"/>
                      <w:marRight w:val="0"/>
                      <w:marTop w:val="0"/>
                      <w:marBottom w:val="0"/>
                      <w:divBdr>
                        <w:top w:val="none" w:sz="0" w:space="0" w:color="auto"/>
                        <w:left w:val="none" w:sz="0" w:space="0" w:color="auto"/>
                        <w:bottom w:val="none" w:sz="0" w:space="0" w:color="auto"/>
                        <w:right w:val="none" w:sz="0" w:space="0" w:color="auto"/>
                      </w:divBdr>
                      <w:divsChild>
                        <w:div w:id="617495497">
                          <w:marLeft w:val="0"/>
                          <w:marRight w:val="0"/>
                          <w:marTop w:val="0"/>
                          <w:marBottom w:val="0"/>
                          <w:divBdr>
                            <w:top w:val="none" w:sz="0" w:space="0" w:color="auto"/>
                            <w:left w:val="none" w:sz="0" w:space="0" w:color="auto"/>
                            <w:bottom w:val="none" w:sz="0" w:space="0" w:color="auto"/>
                            <w:right w:val="none" w:sz="0" w:space="0" w:color="auto"/>
                          </w:divBdr>
                          <w:divsChild>
                            <w:div w:id="1342317296">
                              <w:marLeft w:val="0"/>
                              <w:marRight w:val="0"/>
                              <w:marTop w:val="0"/>
                              <w:marBottom w:val="0"/>
                              <w:divBdr>
                                <w:top w:val="none" w:sz="0" w:space="0" w:color="auto"/>
                                <w:left w:val="none" w:sz="0" w:space="0" w:color="auto"/>
                                <w:bottom w:val="none" w:sz="0" w:space="0" w:color="auto"/>
                                <w:right w:val="none" w:sz="0" w:space="0" w:color="auto"/>
                              </w:divBdr>
                              <w:divsChild>
                                <w:div w:id="655915899">
                                  <w:marLeft w:val="0"/>
                                  <w:marRight w:val="0"/>
                                  <w:marTop w:val="0"/>
                                  <w:marBottom w:val="0"/>
                                  <w:divBdr>
                                    <w:top w:val="none" w:sz="0" w:space="0" w:color="auto"/>
                                    <w:left w:val="none" w:sz="0" w:space="0" w:color="auto"/>
                                    <w:bottom w:val="none" w:sz="0" w:space="0" w:color="auto"/>
                                    <w:right w:val="none" w:sz="0" w:space="0" w:color="auto"/>
                                  </w:divBdr>
                                </w:div>
                              </w:divsChild>
                            </w:div>
                            <w:div w:id="406419765">
                              <w:marLeft w:val="0"/>
                              <w:marRight w:val="0"/>
                              <w:marTop w:val="0"/>
                              <w:marBottom w:val="0"/>
                              <w:divBdr>
                                <w:top w:val="none" w:sz="0" w:space="0" w:color="auto"/>
                                <w:left w:val="none" w:sz="0" w:space="0" w:color="auto"/>
                                <w:bottom w:val="none" w:sz="0" w:space="0" w:color="auto"/>
                                <w:right w:val="none" w:sz="0" w:space="0" w:color="auto"/>
                              </w:divBdr>
                              <w:divsChild>
                                <w:div w:id="1778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0837">
          <w:marLeft w:val="0"/>
          <w:marRight w:val="0"/>
          <w:marTop w:val="0"/>
          <w:marBottom w:val="450"/>
          <w:divBdr>
            <w:top w:val="none" w:sz="0" w:space="0" w:color="auto"/>
            <w:left w:val="none" w:sz="0" w:space="0" w:color="auto"/>
            <w:bottom w:val="none" w:sz="0" w:space="0" w:color="auto"/>
            <w:right w:val="none" w:sz="0" w:space="0" w:color="auto"/>
          </w:divBdr>
          <w:divsChild>
            <w:div w:id="1743402801">
              <w:marLeft w:val="0"/>
              <w:marRight w:val="0"/>
              <w:marTop w:val="0"/>
              <w:marBottom w:val="0"/>
              <w:divBdr>
                <w:top w:val="none" w:sz="0" w:space="0" w:color="auto"/>
                <w:left w:val="none" w:sz="0" w:space="0" w:color="auto"/>
                <w:bottom w:val="none" w:sz="0" w:space="0" w:color="auto"/>
                <w:right w:val="none" w:sz="0" w:space="0" w:color="auto"/>
              </w:divBdr>
              <w:divsChild>
                <w:div w:id="234554454">
                  <w:marLeft w:val="0"/>
                  <w:marRight w:val="0"/>
                  <w:marTop w:val="0"/>
                  <w:marBottom w:val="0"/>
                  <w:divBdr>
                    <w:top w:val="none" w:sz="0" w:space="0" w:color="auto"/>
                    <w:left w:val="none" w:sz="0" w:space="0" w:color="auto"/>
                    <w:bottom w:val="none" w:sz="0" w:space="0" w:color="auto"/>
                    <w:right w:val="none" w:sz="0" w:space="0" w:color="auto"/>
                  </w:divBdr>
                  <w:divsChild>
                    <w:div w:id="19889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5217">
          <w:marLeft w:val="0"/>
          <w:marRight w:val="0"/>
          <w:marTop w:val="0"/>
          <w:marBottom w:val="450"/>
          <w:divBdr>
            <w:top w:val="none" w:sz="0" w:space="0" w:color="auto"/>
            <w:left w:val="none" w:sz="0" w:space="0" w:color="auto"/>
            <w:bottom w:val="none" w:sz="0" w:space="0" w:color="auto"/>
            <w:right w:val="none" w:sz="0" w:space="0" w:color="auto"/>
          </w:divBdr>
          <w:divsChild>
            <w:div w:id="1769276426">
              <w:marLeft w:val="0"/>
              <w:marRight w:val="0"/>
              <w:marTop w:val="0"/>
              <w:marBottom w:val="0"/>
              <w:divBdr>
                <w:top w:val="none" w:sz="0" w:space="0" w:color="auto"/>
                <w:left w:val="none" w:sz="0" w:space="0" w:color="auto"/>
                <w:bottom w:val="none" w:sz="0" w:space="0" w:color="auto"/>
                <w:right w:val="none" w:sz="0" w:space="0" w:color="auto"/>
              </w:divBdr>
              <w:divsChild>
                <w:div w:id="1205944187">
                  <w:marLeft w:val="0"/>
                  <w:marRight w:val="0"/>
                  <w:marTop w:val="0"/>
                  <w:marBottom w:val="0"/>
                  <w:divBdr>
                    <w:top w:val="none" w:sz="0" w:space="0" w:color="auto"/>
                    <w:left w:val="none" w:sz="0" w:space="0" w:color="auto"/>
                    <w:bottom w:val="none" w:sz="0" w:space="0" w:color="auto"/>
                    <w:right w:val="none" w:sz="0" w:space="0" w:color="auto"/>
                  </w:divBdr>
                  <w:divsChild>
                    <w:div w:id="1567295977">
                      <w:marLeft w:val="0"/>
                      <w:marRight w:val="0"/>
                      <w:marTop w:val="0"/>
                      <w:marBottom w:val="0"/>
                      <w:divBdr>
                        <w:top w:val="none" w:sz="0" w:space="0" w:color="auto"/>
                        <w:left w:val="none" w:sz="0" w:space="0" w:color="auto"/>
                        <w:bottom w:val="none" w:sz="0" w:space="0" w:color="auto"/>
                        <w:right w:val="none" w:sz="0" w:space="0" w:color="auto"/>
                      </w:divBdr>
                      <w:divsChild>
                        <w:div w:id="587881991">
                          <w:marLeft w:val="0"/>
                          <w:marRight w:val="0"/>
                          <w:marTop w:val="0"/>
                          <w:marBottom w:val="0"/>
                          <w:divBdr>
                            <w:top w:val="none" w:sz="0" w:space="0" w:color="auto"/>
                            <w:left w:val="none" w:sz="0" w:space="0" w:color="auto"/>
                            <w:bottom w:val="none" w:sz="0" w:space="0" w:color="auto"/>
                            <w:right w:val="none" w:sz="0" w:space="0" w:color="auto"/>
                          </w:divBdr>
                          <w:divsChild>
                            <w:div w:id="1807888042">
                              <w:marLeft w:val="0"/>
                              <w:marRight w:val="0"/>
                              <w:marTop w:val="0"/>
                              <w:marBottom w:val="0"/>
                              <w:divBdr>
                                <w:top w:val="none" w:sz="0" w:space="0" w:color="auto"/>
                                <w:left w:val="none" w:sz="0" w:space="0" w:color="auto"/>
                                <w:bottom w:val="none" w:sz="0" w:space="0" w:color="auto"/>
                                <w:right w:val="none" w:sz="0" w:space="0" w:color="auto"/>
                              </w:divBdr>
                              <w:divsChild>
                                <w:div w:id="1293174792">
                                  <w:marLeft w:val="0"/>
                                  <w:marRight w:val="0"/>
                                  <w:marTop w:val="0"/>
                                  <w:marBottom w:val="0"/>
                                  <w:divBdr>
                                    <w:top w:val="none" w:sz="0" w:space="0" w:color="auto"/>
                                    <w:left w:val="none" w:sz="0" w:space="0" w:color="auto"/>
                                    <w:bottom w:val="none" w:sz="0" w:space="0" w:color="auto"/>
                                    <w:right w:val="none" w:sz="0" w:space="0" w:color="auto"/>
                                  </w:divBdr>
                                </w:div>
                              </w:divsChild>
                            </w:div>
                            <w:div w:id="212891647">
                              <w:marLeft w:val="0"/>
                              <w:marRight w:val="0"/>
                              <w:marTop w:val="0"/>
                              <w:marBottom w:val="0"/>
                              <w:divBdr>
                                <w:top w:val="none" w:sz="0" w:space="0" w:color="auto"/>
                                <w:left w:val="none" w:sz="0" w:space="0" w:color="auto"/>
                                <w:bottom w:val="none" w:sz="0" w:space="0" w:color="auto"/>
                                <w:right w:val="none" w:sz="0" w:space="0" w:color="auto"/>
                              </w:divBdr>
                              <w:divsChild>
                                <w:div w:id="11911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492149">
          <w:marLeft w:val="0"/>
          <w:marRight w:val="0"/>
          <w:marTop w:val="0"/>
          <w:marBottom w:val="450"/>
          <w:divBdr>
            <w:top w:val="none" w:sz="0" w:space="0" w:color="auto"/>
            <w:left w:val="none" w:sz="0" w:space="0" w:color="auto"/>
            <w:bottom w:val="none" w:sz="0" w:space="0" w:color="auto"/>
            <w:right w:val="none" w:sz="0" w:space="0" w:color="auto"/>
          </w:divBdr>
          <w:divsChild>
            <w:div w:id="1825507858">
              <w:marLeft w:val="0"/>
              <w:marRight w:val="0"/>
              <w:marTop w:val="0"/>
              <w:marBottom w:val="0"/>
              <w:divBdr>
                <w:top w:val="none" w:sz="0" w:space="0" w:color="auto"/>
                <w:left w:val="none" w:sz="0" w:space="0" w:color="auto"/>
                <w:bottom w:val="none" w:sz="0" w:space="0" w:color="auto"/>
                <w:right w:val="none" w:sz="0" w:space="0" w:color="auto"/>
              </w:divBdr>
              <w:divsChild>
                <w:div w:id="93093813">
                  <w:marLeft w:val="0"/>
                  <w:marRight w:val="0"/>
                  <w:marTop w:val="0"/>
                  <w:marBottom w:val="0"/>
                  <w:divBdr>
                    <w:top w:val="none" w:sz="0" w:space="0" w:color="auto"/>
                    <w:left w:val="none" w:sz="0" w:space="0" w:color="auto"/>
                    <w:bottom w:val="none" w:sz="0" w:space="0" w:color="auto"/>
                    <w:right w:val="none" w:sz="0" w:space="0" w:color="auto"/>
                  </w:divBdr>
                  <w:divsChild>
                    <w:div w:id="9895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3824">
          <w:marLeft w:val="0"/>
          <w:marRight w:val="0"/>
          <w:marTop w:val="0"/>
          <w:marBottom w:val="450"/>
          <w:divBdr>
            <w:top w:val="none" w:sz="0" w:space="0" w:color="auto"/>
            <w:left w:val="none" w:sz="0" w:space="0" w:color="auto"/>
            <w:bottom w:val="none" w:sz="0" w:space="0" w:color="auto"/>
            <w:right w:val="none" w:sz="0" w:space="0" w:color="auto"/>
          </w:divBdr>
          <w:divsChild>
            <w:div w:id="1398669936">
              <w:marLeft w:val="0"/>
              <w:marRight w:val="0"/>
              <w:marTop w:val="0"/>
              <w:marBottom w:val="0"/>
              <w:divBdr>
                <w:top w:val="none" w:sz="0" w:space="0" w:color="auto"/>
                <w:left w:val="none" w:sz="0" w:space="0" w:color="auto"/>
                <w:bottom w:val="none" w:sz="0" w:space="0" w:color="auto"/>
                <w:right w:val="none" w:sz="0" w:space="0" w:color="auto"/>
              </w:divBdr>
              <w:divsChild>
                <w:div w:id="413166298">
                  <w:marLeft w:val="0"/>
                  <w:marRight w:val="0"/>
                  <w:marTop w:val="0"/>
                  <w:marBottom w:val="0"/>
                  <w:divBdr>
                    <w:top w:val="none" w:sz="0" w:space="0" w:color="auto"/>
                    <w:left w:val="none" w:sz="0" w:space="0" w:color="auto"/>
                    <w:bottom w:val="none" w:sz="0" w:space="0" w:color="auto"/>
                    <w:right w:val="none" w:sz="0" w:space="0" w:color="auto"/>
                  </w:divBdr>
                  <w:divsChild>
                    <w:div w:id="1792741688">
                      <w:marLeft w:val="0"/>
                      <w:marRight w:val="0"/>
                      <w:marTop w:val="0"/>
                      <w:marBottom w:val="0"/>
                      <w:divBdr>
                        <w:top w:val="none" w:sz="0" w:space="0" w:color="auto"/>
                        <w:left w:val="none" w:sz="0" w:space="0" w:color="auto"/>
                        <w:bottom w:val="none" w:sz="0" w:space="0" w:color="auto"/>
                        <w:right w:val="none" w:sz="0" w:space="0" w:color="auto"/>
                      </w:divBdr>
                      <w:divsChild>
                        <w:div w:id="139002332">
                          <w:marLeft w:val="0"/>
                          <w:marRight w:val="0"/>
                          <w:marTop w:val="0"/>
                          <w:marBottom w:val="0"/>
                          <w:divBdr>
                            <w:top w:val="none" w:sz="0" w:space="0" w:color="auto"/>
                            <w:left w:val="none" w:sz="0" w:space="0" w:color="auto"/>
                            <w:bottom w:val="none" w:sz="0" w:space="0" w:color="auto"/>
                            <w:right w:val="none" w:sz="0" w:space="0" w:color="auto"/>
                          </w:divBdr>
                          <w:divsChild>
                            <w:div w:id="2063286264">
                              <w:marLeft w:val="0"/>
                              <w:marRight w:val="0"/>
                              <w:marTop w:val="0"/>
                              <w:marBottom w:val="0"/>
                              <w:divBdr>
                                <w:top w:val="none" w:sz="0" w:space="0" w:color="auto"/>
                                <w:left w:val="none" w:sz="0" w:space="0" w:color="auto"/>
                                <w:bottom w:val="none" w:sz="0" w:space="0" w:color="auto"/>
                                <w:right w:val="none" w:sz="0" w:space="0" w:color="auto"/>
                              </w:divBdr>
                              <w:divsChild>
                                <w:div w:id="709961971">
                                  <w:marLeft w:val="0"/>
                                  <w:marRight w:val="0"/>
                                  <w:marTop w:val="0"/>
                                  <w:marBottom w:val="0"/>
                                  <w:divBdr>
                                    <w:top w:val="none" w:sz="0" w:space="0" w:color="auto"/>
                                    <w:left w:val="none" w:sz="0" w:space="0" w:color="auto"/>
                                    <w:bottom w:val="none" w:sz="0" w:space="0" w:color="auto"/>
                                    <w:right w:val="none" w:sz="0" w:space="0" w:color="auto"/>
                                  </w:divBdr>
                                </w:div>
                              </w:divsChild>
                            </w:div>
                            <w:div w:id="1225481221">
                              <w:marLeft w:val="0"/>
                              <w:marRight w:val="0"/>
                              <w:marTop w:val="0"/>
                              <w:marBottom w:val="0"/>
                              <w:divBdr>
                                <w:top w:val="none" w:sz="0" w:space="0" w:color="auto"/>
                                <w:left w:val="none" w:sz="0" w:space="0" w:color="auto"/>
                                <w:bottom w:val="none" w:sz="0" w:space="0" w:color="auto"/>
                                <w:right w:val="none" w:sz="0" w:space="0" w:color="auto"/>
                              </w:divBdr>
                              <w:divsChild>
                                <w:div w:id="557863200">
                                  <w:marLeft w:val="0"/>
                                  <w:marRight w:val="0"/>
                                  <w:marTop w:val="0"/>
                                  <w:marBottom w:val="0"/>
                                  <w:divBdr>
                                    <w:top w:val="none" w:sz="0" w:space="0" w:color="auto"/>
                                    <w:left w:val="none" w:sz="0" w:space="0" w:color="auto"/>
                                    <w:bottom w:val="none" w:sz="0" w:space="0" w:color="auto"/>
                                    <w:right w:val="none" w:sz="0" w:space="0" w:color="auto"/>
                                  </w:divBdr>
                                </w:div>
                              </w:divsChild>
                            </w:div>
                            <w:div w:id="1246574316">
                              <w:marLeft w:val="0"/>
                              <w:marRight w:val="0"/>
                              <w:marTop w:val="0"/>
                              <w:marBottom w:val="0"/>
                              <w:divBdr>
                                <w:top w:val="none" w:sz="0" w:space="0" w:color="auto"/>
                                <w:left w:val="none" w:sz="0" w:space="0" w:color="auto"/>
                                <w:bottom w:val="none" w:sz="0" w:space="0" w:color="auto"/>
                                <w:right w:val="none" w:sz="0" w:space="0" w:color="auto"/>
                              </w:divBdr>
                              <w:divsChild>
                                <w:div w:id="1049646955">
                                  <w:marLeft w:val="0"/>
                                  <w:marRight w:val="0"/>
                                  <w:marTop w:val="0"/>
                                  <w:marBottom w:val="0"/>
                                  <w:divBdr>
                                    <w:top w:val="none" w:sz="0" w:space="0" w:color="auto"/>
                                    <w:left w:val="none" w:sz="0" w:space="0" w:color="auto"/>
                                    <w:bottom w:val="none" w:sz="0" w:space="0" w:color="auto"/>
                                    <w:right w:val="none" w:sz="0" w:space="0" w:color="auto"/>
                                  </w:divBdr>
                                </w:div>
                              </w:divsChild>
                            </w:div>
                            <w:div w:id="1625382102">
                              <w:marLeft w:val="0"/>
                              <w:marRight w:val="0"/>
                              <w:marTop w:val="0"/>
                              <w:marBottom w:val="0"/>
                              <w:divBdr>
                                <w:top w:val="none" w:sz="0" w:space="0" w:color="auto"/>
                                <w:left w:val="none" w:sz="0" w:space="0" w:color="auto"/>
                                <w:bottom w:val="none" w:sz="0" w:space="0" w:color="auto"/>
                                <w:right w:val="none" w:sz="0" w:space="0" w:color="auto"/>
                              </w:divBdr>
                              <w:divsChild>
                                <w:div w:id="468204511">
                                  <w:marLeft w:val="0"/>
                                  <w:marRight w:val="0"/>
                                  <w:marTop w:val="0"/>
                                  <w:marBottom w:val="0"/>
                                  <w:divBdr>
                                    <w:top w:val="none" w:sz="0" w:space="0" w:color="auto"/>
                                    <w:left w:val="none" w:sz="0" w:space="0" w:color="auto"/>
                                    <w:bottom w:val="none" w:sz="0" w:space="0" w:color="auto"/>
                                    <w:right w:val="none" w:sz="0" w:space="0" w:color="auto"/>
                                  </w:divBdr>
                                </w:div>
                              </w:divsChild>
                            </w:div>
                            <w:div w:id="937103057">
                              <w:marLeft w:val="0"/>
                              <w:marRight w:val="0"/>
                              <w:marTop w:val="0"/>
                              <w:marBottom w:val="0"/>
                              <w:divBdr>
                                <w:top w:val="none" w:sz="0" w:space="0" w:color="auto"/>
                                <w:left w:val="none" w:sz="0" w:space="0" w:color="auto"/>
                                <w:bottom w:val="none" w:sz="0" w:space="0" w:color="auto"/>
                                <w:right w:val="none" w:sz="0" w:space="0" w:color="auto"/>
                              </w:divBdr>
                              <w:divsChild>
                                <w:div w:id="376664273">
                                  <w:marLeft w:val="0"/>
                                  <w:marRight w:val="0"/>
                                  <w:marTop w:val="0"/>
                                  <w:marBottom w:val="0"/>
                                  <w:divBdr>
                                    <w:top w:val="none" w:sz="0" w:space="0" w:color="auto"/>
                                    <w:left w:val="none" w:sz="0" w:space="0" w:color="auto"/>
                                    <w:bottom w:val="none" w:sz="0" w:space="0" w:color="auto"/>
                                    <w:right w:val="none" w:sz="0" w:space="0" w:color="auto"/>
                                  </w:divBdr>
                                </w:div>
                              </w:divsChild>
                            </w:div>
                            <w:div w:id="1916864231">
                              <w:marLeft w:val="0"/>
                              <w:marRight w:val="0"/>
                              <w:marTop w:val="0"/>
                              <w:marBottom w:val="0"/>
                              <w:divBdr>
                                <w:top w:val="none" w:sz="0" w:space="0" w:color="auto"/>
                                <w:left w:val="none" w:sz="0" w:space="0" w:color="auto"/>
                                <w:bottom w:val="none" w:sz="0" w:space="0" w:color="auto"/>
                                <w:right w:val="none" w:sz="0" w:space="0" w:color="auto"/>
                              </w:divBdr>
                              <w:divsChild>
                                <w:div w:id="2052875250">
                                  <w:marLeft w:val="0"/>
                                  <w:marRight w:val="0"/>
                                  <w:marTop w:val="0"/>
                                  <w:marBottom w:val="0"/>
                                  <w:divBdr>
                                    <w:top w:val="none" w:sz="0" w:space="0" w:color="auto"/>
                                    <w:left w:val="none" w:sz="0" w:space="0" w:color="auto"/>
                                    <w:bottom w:val="none" w:sz="0" w:space="0" w:color="auto"/>
                                    <w:right w:val="none" w:sz="0" w:space="0" w:color="auto"/>
                                  </w:divBdr>
                                </w:div>
                              </w:divsChild>
                            </w:div>
                            <w:div w:id="1619294282">
                              <w:marLeft w:val="0"/>
                              <w:marRight w:val="0"/>
                              <w:marTop w:val="0"/>
                              <w:marBottom w:val="0"/>
                              <w:divBdr>
                                <w:top w:val="none" w:sz="0" w:space="0" w:color="auto"/>
                                <w:left w:val="none" w:sz="0" w:space="0" w:color="auto"/>
                                <w:bottom w:val="none" w:sz="0" w:space="0" w:color="auto"/>
                                <w:right w:val="none" w:sz="0" w:space="0" w:color="auto"/>
                              </w:divBdr>
                              <w:divsChild>
                                <w:div w:id="1170674732">
                                  <w:marLeft w:val="0"/>
                                  <w:marRight w:val="0"/>
                                  <w:marTop w:val="0"/>
                                  <w:marBottom w:val="0"/>
                                  <w:divBdr>
                                    <w:top w:val="none" w:sz="0" w:space="0" w:color="auto"/>
                                    <w:left w:val="none" w:sz="0" w:space="0" w:color="auto"/>
                                    <w:bottom w:val="none" w:sz="0" w:space="0" w:color="auto"/>
                                    <w:right w:val="none" w:sz="0" w:space="0" w:color="auto"/>
                                  </w:divBdr>
                                </w:div>
                              </w:divsChild>
                            </w:div>
                            <w:div w:id="1332558900">
                              <w:marLeft w:val="0"/>
                              <w:marRight w:val="0"/>
                              <w:marTop w:val="0"/>
                              <w:marBottom w:val="0"/>
                              <w:divBdr>
                                <w:top w:val="none" w:sz="0" w:space="0" w:color="auto"/>
                                <w:left w:val="none" w:sz="0" w:space="0" w:color="auto"/>
                                <w:bottom w:val="none" w:sz="0" w:space="0" w:color="auto"/>
                                <w:right w:val="none" w:sz="0" w:space="0" w:color="auto"/>
                              </w:divBdr>
                              <w:divsChild>
                                <w:div w:id="1451779425">
                                  <w:marLeft w:val="0"/>
                                  <w:marRight w:val="0"/>
                                  <w:marTop w:val="0"/>
                                  <w:marBottom w:val="0"/>
                                  <w:divBdr>
                                    <w:top w:val="none" w:sz="0" w:space="0" w:color="auto"/>
                                    <w:left w:val="none" w:sz="0" w:space="0" w:color="auto"/>
                                    <w:bottom w:val="none" w:sz="0" w:space="0" w:color="auto"/>
                                    <w:right w:val="none" w:sz="0" w:space="0" w:color="auto"/>
                                  </w:divBdr>
                                </w:div>
                              </w:divsChild>
                            </w:div>
                            <w:div w:id="56057194">
                              <w:marLeft w:val="0"/>
                              <w:marRight w:val="0"/>
                              <w:marTop w:val="0"/>
                              <w:marBottom w:val="0"/>
                              <w:divBdr>
                                <w:top w:val="none" w:sz="0" w:space="0" w:color="auto"/>
                                <w:left w:val="none" w:sz="0" w:space="0" w:color="auto"/>
                                <w:bottom w:val="none" w:sz="0" w:space="0" w:color="auto"/>
                                <w:right w:val="none" w:sz="0" w:space="0" w:color="auto"/>
                              </w:divBdr>
                              <w:divsChild>
                                <w:div w:id="742682255">
                                  <w:marLeft w:val="0"/>
                                  <w:marRight w:val="0"/>
                                  <w:marTop w:val="0"/>
                                  <w:marBottom w:val="0"/>
                                  <w:divBdr>
                                    <w:top w:val="none" w:sz="0" w:space="0" w:color="auto"/>
                                    <w:left w:val="none" w:sz="0" w:space="0" w:color="auto"/>
                                    <w:bottom w:val="none" w:sz="0" w:space="0" w:color="auto"/>
                                    <w:right w:val="none" w:sz="0" w:space="0" w:color="auto"/>
                                  </w:divBdr>
                                </w:div>
                              </w:divsChild>
                            </w:div>
                            <w:div w:id="468399743">
                              <w:marLeft w:val="0"/>
                              <w:marRight w:val="0"/>
                              <w:marTop w:val="0"/>
                              <w:marBottom w:val="0"/>
                              <w:divBdr>
                                <w:top w:val="none" w:sz="0" w:space="0" w:color="auto"/>
                                <w:left w:val="none" w:sz="0" w:space="0" w:color="auto"/>
                                <w:bottom w:val="none" w:sz="0" w:space="0" w:color="auto"/>
                                <w:right w:val="none" w:sz="0" w:space="0" w:color="auto"/>
                              </w:divBdr>
                              <w:divsChild>
                                <w:div w:id="1594824056">
                                  <w:marLeft w:val="0"/>
                                  <w:marRight w:val="0"/>
                                  <w:marTop w:val="0"/>
                                  <w:marBottom w:val="0"/>
                                  <w:divBdr>
                                    <w:top w:val="none" w:sz="0" w:space="0" w:color="auto"/>
                                    <w:left w:val="none" w:sz="0" w:space="0" w:color="auto"/>
                                    <w:bottom w:val="none" w:sz="0" w:space="0" w:color="auto"/>
                                    <w:right w:val="none" w:sz="0" w:space="0" w:color="auto"/>
                                  </w:divBdr>
                                </w:div>
                              </w:divsChild>
                            </w:div>
                            <w:div w:id="209193901">
                              <w:marLeft w:val="0"/>
                              <w:marRight w:val="0"/>
                              <w:marTop w:val="0"/>
                              <w:marBottom w:val="0"/>
                              <w:divBdr>
                                <w:top w:val="none" w:sz="0" w:space="0" w:color="auto"/>
                                <w:left w:val="none" w:sz="0" w:space="0" w:color="auto"/>
                                <w:bottom w:val="none" w:sz="0" w:space="0" w:color="auto"/>
                                <w:right w:val="none" w:sz="0" w:space="0" w:color="auto"/>
                              </w:divBdr>
                              <w:divsChild>
                                <w:div w:id="11930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716462">
          <w:marLeft w:val="0"/>
          <w:marRight w:val="0"/>
          <w:marTop w:val="0"/>
          <w:marBottom w:val="450"/>
          <w:divBdr>
            <w:top w:val="none" w:sz="0" w:space="0" w:color="auto"/>
            <w:left w:val="none" w:sz="0" w:space="0" w:color="auto"/>
            <w:bottom w:val="none" w:sz="0" w:space="0" w:color="auto"/>
            <w:right w:val="none" w:sz="0" w:space="0" w:color="auto"/>
          </w:divBdr>
          <w:divsChild>
            <w:div w:id="470098265">
              <w:marLeft w:val="0"/>
              <w:marRight w:val="0"/>
              <w:marTop w:val="0"/>
              <w:marBottom w:val="0"/>
              <w:divBdr>
                <w:top w:val="none" w:sz="0" w:space="0" w:color="auto"/>
                <w:left w:val="none" w:sz="0" w:space="0" w:color="auto"/>
                <w:bottom w:val="none" w:sz="0" w:space="0" w:color="auto"/>
                <w:right w:val="none" w:sz="0" w:space="0" w:color="auto"/>
              </w:divBdr>
              <w:divsChild>
                <w:div w:id="1889296742">
                  <w:marLeft w:val="0"/>
                  <w:marRight w:val="0"/>
                  <w:marTop w:val="0"/>
                  <w:marBottom w:val="0"/>
                  <w:divBdr>
                    <w:top w:val="none" w:sz="0" w:space="0" w:color="auto"/>
                    <w:left w:val="none" w:sz="0" w:space="0" w:color="auto"/>
                    <w:bottom w:val="none" w:sz="0" w:space="0" w:color="auto"/>
                    <w:right w:val="none" w:sz="0" w:space="0" w:color="auto"/>
                  </w:divBdr>
                  <w:divsChild>
                    <w:div w:id="15643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8703">
          <w:marLeft w:val="0"/>
          <w:marRight w:val="0"/>
          <w:marTop w:val="0"/>
          <w:marBottom w:val="450"/>
          <w:divBdr>
            <w:top w:val="none" w:sz="0" w:space="0" w:color="auto"/>
            <w:left w:val="none" w:sz="0" w:space="0" w:color="auto"/>
            <w:bottom w:val="none" w:sz="0" w:space="0" w:color="auto"/>
            <w:right w:val="none" w:sz="0" w:space="0" w:color="auto"/>
          </w:divBdr>
          <w:divsChild>
            <w:div w:id="770126678">
              <w:marLeft w:val="0"/>
              <w:marRight w:val="0"/>
              <w:marTop w:val="0"/>
              <w:marBottom w:val="0"/>
              <w:divBdr>
                <w:top w:val="none" w:sz="0" w:space="0" w:color="auto"/>
                <w:left w:val="none" w:sz="0" w:space="0" w:color="auto"/>
                <w:bottom w:val="none" w:sz="0" w:space="0" w:color="auto"/>
                <w:right w:val="none" w:sz="0" w:space="0" w:color="auto"/>
              </w:divBdr>
              <w:divsChild>
                <w:div w:id="738019010">
                  <w:marLeft w:val="0"/>
                  <w:marRight w:val="0"/>
                  <w:marTop w:val="0"/>
                  <w:marBottom w:val="0"/>
                  <w:divBdr>
                    <w:top w:val="none" w:sz="0" w:space="0" w:color="auto"/>
                    <w:left w:val="none" w:sz="0" w:space="0" w:color="auto"/>
                    <w:bottom w:val="none" w:sz="0" w:space="0" w:color="auto"/>
                    <w:right w:val="none" w:sz="0" w:space="0" w:color="auto"/>
                  </w:divBdr>
                  <w:divsChild>
                    <w:div w:id="554973182">
                      <w:marLeft w:val="0"/>
                      <w:marRight w:val="0"/>
                      <w:marTop w:val="0"/>
                      <w:marBottom w:val="0"/>
                      <w:divBdr>
                        <w:top w:val="none" w:sz="0" w:space="0" w:color="auto"/>
                        <w:left w:val="none" w:sz="0" w:space="0" w:color="auto"/>
                        <w:bottom w:val="none" w:sz="0" w:space="0" w:color="auto"/>
                        <w:right w:val="none" w:sz="0" w:space="0" w:color="auto"/>
                      </w:divBdr>
                      <w:divsChild>
                        <w:div w:id="1512526337">
                          <w:marLeft w:val="0"/>
                          <w:marRight w:val="0"/>
                          <w:marTop w:val="0"/>
                          <w:marBottom w:val="0"/>
                          <w:divBdr>
                            <w:top w:val="none" w:sz="0" w:space="0" w:color="auto"/>
                            <w:left w:val="none" w:sz="0" w:space="0" w:color="auto"/>
                            <w:bottom w:val="none" w:sz="0" w:space="0" w:color="auto"/>
                            <w:right w:val="none" w:sz="0" w:space="0" w:color="auto"/>
                          </w:divBdr>
                          <w:divsChild>
                            <w:div w:id="283007551">
                              <w:marLeft w:val="0"/>
                              <w:marRight w:val="0"/>
                              <w:marTop w:val="0"/>
                              <w:marBottom w:val="0"/>
                              <w:divBdr>
                                <w:top w:val="none" w:sz="0" w:space="0" w:color="auto"/>
                                <w:left w:val="none" w:sz="0" w:space="0" w:color="auto"/>
                                <w:bottom w:val="none" w:sz="0" w:space="0" w:color="auto"/>
                                <w:right w:val="none" w:sz="0" w:space="0" w:color="auto"/>
                              </w:divBdr>
                              <w:divsChild>
                                <w:div w:id="1405177755">
                                  <w:marLeft w:val="0"/>
                                  <w:marRight w:val="0"/>
                                  <w:marTop w:val="0"/>
                                  <w:marBottom w:val="0"/>
                                  <w:divBdr>
                                    <w:top w:val="none" w:sz="0" w:space="0" w:color="auto"/>
                                    <w:left w:val="none" w:sz="0" w:space="0" w:color="auto"/>
                                    <w:bottom w:val="none" w:sz="0" w:space="0" w:color="auto"/>
                                    <w:right w:val="none" w:sz="0" w:space="0" w:color="auto"/>
                                  </w:divBdr>
                                </w:div>
                              </w:divsChild>
                            </w:div>
                            <w:div w:id="746879646">
                              <w:marLeft w:val="0"/>
                              <w:marRight w:val="0"/>
                              <w:marTop w:val="0"/>
                              <w:marBottom w:val="0"/>
                              <w:divBdr>
                                <w:top w:val="none" w:sz="0" w:space="0" w:color="auto"/>
                                <w:left w:val="none" w:sz="0" w:space="0" w:color="auto"/>
                                <w:bottom w:val="none" w:sz="0" w:space="0" w:color="auto"/>
                                <w:right w:val="none" w:sz="0" w:space="0" w:color="auto"/>
                              </w:divBdr>
                              <w:divsChild>
                                <w:div w:id="865941726">
                                  <w:marLeft w:val="0"/>
                                  <w:marRight w:val="0"/>
                                  <w:marTop w:val="0"/>
                                  <w:marBottom w:val="0"/>
                                  <w:divBdr>
                                    <w:top w:val="none" w:sz="0" w:space="0" w:color="auto"/>
                                    <w:left w:val="none" w:sz="0" w:space="0" w:color="auto"/>
                                    <w:bottom w:val="none" w:sz="0" w:space="0" w:color="auto"/>
                                    <w:right w:val="none" w:sz="0" w:space="0" w:color="auto"/>
                                  </w:divBdr>
                                </w:div>
                              </w:divsChild>
                            </w:div>
                            <w:div w:id="1174146096">
                              <w:marLeft w:val="0"/>
                              <w:marRight w:val="0"/>
                              <w:marTop w:val="0"/>
                              <w:marBottom w:val="0"/>
                              <w:divBdr>
                                <w:top w:val="none" w:sz="0" w:space="0" w:color="auto"/>
                                <w:left w:val="none" w:sz="0" w:space="0" w:color="auto"/>
                                <w:bottom w:val="none" w:sz="0" w:space="0" w:color="auto"/>
                                <w:right w:val="none" w:sz="0" w:space="0" w:color="auto"/>
                              </w:divBdr>
                              <w:divsChild>
                                <w:div w:id="858855698">
                                  <w:marLeft w:val="0"/>
                                  <w:marRight w:val="0"/>
                                  <w:marTop w:val="0"/>
                                  <w:marBottom w:val="0"/>
                                  <w:divBdr>
                                    <w:top w:val="none" w:sz="0" w:space="0" w:color="auto"/>
                                    <w:left w:val="none" w:sz="0" w:space="0" w:color="auto"/>
                                    <w:bottom w:val="none" w:sz="0" w:space="0" w:color="auto"/>
                                    <w:right w:val="none" w:sz="0" w:space="0" w:color="auto"/>
                                  </w:divBdr>
                                </w:div>
                              </w:divsChild>
                            </w:div>
                            <w:div w:id="1756855114">
                              <w:marLeft w:val="0"/>
                              <w:marRight w:val="0"/>
                              <w:marTop w:val="0"/>
                              <w:marBottom w:val="0"/>
                              <w:divBdr>
                                <w:top w:val="none" w:sz="0" w:space="0" w:color="auto"/>
                                <w:left w:val="none" w:sz="0" w:space="0" w:color="auto"/>
                                <w:bottom w:val="none" w:sz="0" w:space="0" w:color="auto"/>
                                <w:right w:val="none" w:sz="0" w:space="0" w:color="auto"/>
                              </w:divBdr>
                              <w:divsChild>
                                <w:div w:id="302973865">
                                  <w:marLeft w:val="0"/>
                                  <w:marRight w:val="0"/>
                                  <w:marTop w:val="0"/>
                                  <w:marBottom w:val="0"/>
                                  <w:divBdr>
                                    <w:top w:val="none" w:sz="0" w:space="0" w:color="auto"/>
                                    <w:left w:val="none" w:sz="0" w:space="0" w:color="auto"/>
                                    <w:bottom w:val="none" w:sz="0" w:space="0" w:color="auto"/>
                                    <w:right w:val="none" w:sz="0" w:space="0" w:color="auto"/>
                                  </w:divBdr>
                                </w:div>
                              </w:divsChild>
                            </w:div>
                            <w:div w:id="807941767">
                              <w:marLeft w:val="0"/>
                              <w:marRight w:val="0"/>
                              <w:marTop w:val="0"/>
                              <w:marBottom w:val="0"/>
                              <w:divBdr>
                                <w:top w:val="none" w:sz="0" w:space="0" w:color="auto"/>
                                <w:left w:val="none" w:sz="0" w:space="0" w:color="auto"/>
                                <w:bottom w:val="none" w:sz="0" w:space="0" w:color="auto"/>
                                <w:right w:val="none" w:sz="0" w:space="0" w:color="auto"/>
                              </w:divBdr>
                              <w:divsChild>
                                <w:div w:id="1925261626">
                                  <w:marLeft w:val="0"/>
                                  <w:marRight w:val="0"/>
                                  <w:marTop w:val="0"/>
                                  <w:marBottom w:val="0"/>
                                  <w:divBdr>
                                    <w:top w:val="none" w:sz="0" w:space="0" w:color="auto"/>
                                    <w:left w:val="none" w:sz="0" w:space="0" w:color="auto"/>
                                    <w:bottom w:val="none" w:sz="0" w:space="0" w:color="auto"/>
                                    <w:right w:val="none" w:sz="0" w:space="0" w:color="auto"/>
                                  </w:divBdr>
                                </w:div>
                              </w:divsChild>
                            </w:div>
                            <w:div w:id="982778223">
                              <w:marLeft w:val="0"/>
                              <w:marRight w:val="0"/>
                              <w:marTop w:val="0"/>
                              <w:marBottom w:val="0"/>
                              <w:divBdr>
                                <w:top w:val="none" w:sz="0" w:space="0" w:color="auto"/>
                                <w:left w:val="none" w:sz="0" w:space="0" w:color="auto"/>
                                <w:bottom w:val="none" w:sz="0" w:space="0" w:color="auto"/>
                                <w:right w:val="none" w:sz="0" w:space="0" w:color="auto"/>
                              </w:divBdr>
                              <w:divsChild>
                                <w:div w:id="65078687">
                                  <w:marLeft w:val="0"/>
                                  <w:marRight w:val="0"/>
                                  <w:marTop w:val="0"/>
                                  <w:marBottom w:val="0"/>
                                  <w:divBdr>
                                    <w:top w:val="none" w:sz="0" w:space="0" w:color="auto"/>
                                    <w:left w:val="none" w:sz="0" w:space="0" w:color="auto"/>
                                    <w:bottom w:val="none" w:sz="0" w:space="0" w:color="auto"/>
                                    <w:right w:val="none" w:sz="0" w:space="0" w:color="auto"/>
                                  </w:divBdr>
                                </w:div>
                              </w:divsChild>
                            </w:div>
                            <w:div w:id="682316954">
                              <w:marLeft w:val="0"/>
                              <w:marRight w:val="0"/>
                              <w:marTop w:val="0"/>
                              <w:marBottom w:val="0"/>
                              <w:divBdr>
                                <w:top w:val="none" w:sz="0" w:space="0" w:color="auto"/>
                                <w:left w:val="none" w:sz="0" w:space="0" w:color="auto"/>
                                <w:bottom w:val="none" w:sz="0" w:space="0" w:color="auto"/>
                                <w:right w:val="none" w:sz="0" w:space="0" w:color="auto"/>
                              </w:divBdr>
                              <w:divsChild>
                                <w:div w:id="255330175">
                                  <w:marLeft w:val="0"/>
                                  <w:marRight w:val="0"/>
                                  <w:marTop w:val="0"/>
                                  <w:marBottom w:val="0"/>
                                  <w:divBdr>
                                    <w:top w:val="none" w:sz="0" w:space="0" w:color="auto"/>
                                    <w:left w:val="none" w:sz="0" w:space="0" w:color="auto"/>
                                    <w:bottom w:val="none" w:sz="0" w:space="0" w:color="auto"/>
                                    <w:right w:val="none" w:sz="0" w:space="0" w:color="auto"/>
                                  </w:divBdr>
                                </w:div>
                              </w:divsChild>
                            </w:div>
                            <w:div w:id="1453745559">
                              <w:marLeft w:val="0"/>
                              <w:marRight w:val="0"/>
                              <w:marTop w:val="0"/>
                              <w:marBottom w:val="0"/>
                              <w:divBdr>
                                <w:top w:val="none" w:sz="0" w:space="0" w:color="auto"/>
                                <w:left w:val="none" w:sz="0" w:space="0" w:color="auto"/>
                                <w:bottom w:val="none" w:sz="0" w:space="0" w:color="auto"/>
                                <w:right w:val="none" w:sz="0" w:space="0" w:color="auto"/>
                              </w:divBdr>
                              <w:divsChild>
                                <w:div w:id="1159686167">
                                  <w:marLeft w:val="0"/>
                                  <w:marRight w:val="0"/>
                                  <w:marTop w:val="0"/>
                                  <w:marBottom w:val="0"/>
                                  <w:divBdr>
                                    <w:top w:val="none" w:sz="0" w:space="0" w:color="auto"/>
                                    <w:left w:val="none" w:sz="0" w:space="0" w:color="auto"/>
                                    <w:bottom w:val="none" w:sz="0" w:space="0" w:color="auto"/>
                                    <w:right w:val="none" w:sz="0" w:space="0" w:color="auto"/>
                                  </w:divBdr>
                                </w:div>
                              </w:divsChild>
                            </w:div>
                            <w:div w:id="2016878074">
                              <w:marLeft w:val="0"/>
                              <w:marRight w:val="0"/>
                              <w:marTop w:val="0"/>
                              <w:marBottom w:val="0"/>
                              <w:divBdr>
                                <w:top w:val="none" w:sz="0" w:space="0" w:color="auto"/>
                                <w:left w:val="none" w:sz="0" w:space="0" w:color="auto"/>
                                <w:bottom w:val="none" w:sz="0" w:space="0" w:color="auto"/>
                                <w:right w:val="none" w:sz="0" w:space="0" w:color="auto"/>
                              </w:divBdr>
                              <w:divsChild>
                                <w:div w:id="166291436">
                                  <w:marLeft w:val="0"/>
                                  <w:marRight w:val="0"/>
                                  <w:marTop w:val="0"/>
                                  <w:marBottom w:val="0"/>
                                  <w:divBdr>
                                    <w:top w:val="none" w:sz="0" w:space="0" w:color="auto"/>
                                    <w:left w:val="none" w:sz="0" w:space="0" w:color="auto"/>
                                    <w:bottom w:val="none" w:sz="0" w:space="0" w:color="auto"/>
                                    <w:right w:val="none" w:sz="0" w:space="0" w:color="auto"/>
                                  </w:divBdr>
                                </w:div>
                              </w:divsChild>
                            </w:div>
                            <w:div w:id="1257787600">
                              <w:marLeft w:val="0"/>
                              <w:marRight w:val="0"/>
                              <w:marTop w:val="0"/>
                              <w:marBottom w:val="0"/>
                              <w:divBdr>
                                <w:top w:val="none" w:sz="0" w:space="0" w:color="auto"/>
                                <w:left w:val="none" w:sz="0" w:space="0" w:color="auto"/>
                                <w:bottom w:val="none" w:sz="0" w:space="0" w:color="auto"/>
                                <w:right w:val="none" w:sz="0" w:space="0" w:color="auto"/>
                              </w:divBdr>
                              <w:divsChild>
                                <w:div w:id="537789002">
                                  <w:marLeft w:val="0"/>
                                  <w:marRight w:val="0"/>
                                  <w:marTop w:val="0"/>
                                  <w:marBottom w:val="0"/>
                                  <w:divBdr>
                                    <w:top w:val="none" w:sz="0" w:space="0" w:color="auto"/>
                                    <w:left w:val="none" w:sz="0" w:space="0" w:color="auto"/>
                                    <w:bottom w:val="none" w:sz="0" w:space="0" w:color="auto"/>
                                    <w:right w:val="none" w:sz="0" w:space="0" w:color="auto"/>
                                  </w:divBdr>
                                </w:div>
                              </w:divsChild>
                            </w:div>
                            <w:div w:id="216473161">
                              <w:marLeft w:val="0"/>
                              <w:marRight w:val="0"/>
                              <w:marTop w:val="0"/>
                              <w:marBottom w:val="0"/>
                              <w:divBdr>
                                <w:top w:val="none" w:sz="0" w:space="0" w:color="auto"/>
                                <w:left w:val="none" w:sz="0" w:space="0" w:color="auto"/>
                                <w:bottom w:val="none" w:sz="0" w:space="0" w:color="auto"/>
                                <w:right w:val="none" w:sz="0" w:space="0" w:color="auto"/>
                              </w:divBdr>
                              <w:divsChild>
                                <w:div w:id="15577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794627">
          <w:marLeft w:val="0"/>
          <w:marRight w:val="0"/>
          <w:marTop w:val="0"/>
          <w:marBottom w:val="450"/>
          <w:divBdr>
            <w:top w:val="none" w:sz="0" w:space="0" w:color="auto"/>
            <w:left w:val="none" w:sz="0" w:space="0" w:color="auto"/>
            <w:bottom w:val="none" w:sz="0" w:space="0" w:color="auto"/>
            <w:right w:val="none" w:sz="0" w:space="0" w:color="auto"/>
          </w:divBdr>
          <w:divsChild>
            <w:div w:id="45692049">
              <w:marLeft w:val="0"/>
              <w:marRight w:val="0"/>
              <w:marTop w:val="0"/>
              <w:marBottom w:val="0"/>
              <w:divBdr>
                <w:top w:val="none" w:sz="0" w:space="0" w:color="auto"/>
                <w:left w:val="none" w:sz="0" w:space="0" w:color="auto"/>
                <w:bottom w:val="none" w:sz="0" w:space="0" w:color="auto"/>
                <w:right w:val="none" w:sz="0" w:space="0" w:color="auto"/>
              </w:divBdr>
              <w:divsChild>
                <w:div w:id="672798058">
                  <w:marLeft w:val="0"/>
                  <w:marRight w:val="0"/>
                  <w:marTop w:val="0"/>
                  <w:marBottom w:val="0"/>
                  <w:divBdr>
                    <w:top w:val="none" w:sz="0" w:space="0" w:color="auto"/>
                    <w:left w:val="none" w:sz="0" w:space="0" w:color="auto"/>
                    <w:bottom w:val="none" w:sz="0" w:space="0" w:color="auto"/>
                    <w:right w:val="none" w:sz="0" w:space="0" w:color="auto"/>
                  </w:divBdr>
                  <w:divsChild>
                    <w:div w:id="13322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1132">
          <w:marLeft w:val="0"/>
          <w:marRight w:val="0"/>
          <w:marTop w:val="0"/>
          <w:marBottom w:val="450"/>
          <w:divBdr>
            <w:top w:val="none" w:sz="0" w:space="0" w:color="auto"/>
            <w:left w:val="none" w:sz="0" w:space="0" w:color="auto"/>
            <w:bottom w:val="none" w:sz="0" w:space="0" w:color="auto"/>
            <w:right w:val="none" w:sz="0" w:space="0" w:color="auto"/>
          </w:divBdr>
          <w:divsChild>
            <w:div w:id="1218592940">
              <w:marLeft w:val="0"/>
              <w:marRight w:val="0"/>
              <w:marTop w:val="0"/>
              <w:marBottom w:val="0"/>
              <w:divBdr>
                <w:top w:val="none" w:sz="0" w:space="0" w:color="auto"/>
                <w:left w:val="none" w:sz="0" w:space="0" w:color="auto"/>
                <w:bottom w:val="none" w:sz="0" w:space="0" w:color="auto"/>
                <w:right w:val="none" w:sz="0" w:space="0" w:color="auto"/>
              </w:divBdr>
              <w:divsChild>
                <w:div w:id="1438675491">
                  <w:marLeft w:val="0"/>
                  <w:marRight w:val="0"/>
                  <w:marTop w:val="0"/>
                  <w:marBottom w:val="0"/>
                  <w:divBdr>
                    <w:top w:val="none" w:sz="0" w:space="0" w:color="auto"/>
                    <w:left w:val="none" w:sz="0" w:space="0" w:color="auto"/>
                    <w:bottom w:val="none" w:sz="0" w:space="0" w:color="auto"/>
                    <w:right w:val="none" w:sz="0" w:space="0" w:color="auto"/>
                  </w:divBdr>
                  <w:divsChild>
                    <w:div w:id="1739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7819">
          <w:marLeft w:val="0"/>
          <w:marRight w:val="0"/>
          <w:marTop w:val="0"/>
          <w:marBottom w:val="450"/>
          <w:divBdr>
            <w:top w:val="none" w:sz="0" w:space="0" w:color="auto"/>
            <w:left w:val="none" w:sz="0" w:space="0" w:color="auto"/>
            <w:bottom w:val="none" w:sz="0" w:space="0" w:color="auto"/>
            <w:right w:val="none" w:sz="0" w:space="0" w:color="auto"/>
          </w:divBdr>
          <w:divsChild>
            <w:div w:id="1652248103">
              <w:marLeft w:val="0"/>
              <w:marRight w:val="0"/>
              <w:marTop w:val="0"/>
              <w:marBottom w:val="0"/>
              <w:divBdr>
                <w:top w:val="none" w:sz="0" w:space="0" w:color="auto"/>
                <w:left w:val="none" w:sz="0" w:space="0" w:color="auto"/>
                <w:bottom w:val="none" w:sz="0" w:space="0" w:color="auto"/>
                <w:right w:val="none" w:sz="0" w:space="0" w:color="auto"/>
              </w:divBdr>
              <w:divsChild>
                <w:div w:id="952008702">
                  <w:marLeft w:val="0"/>
                  <w:marRight w:val="0"/>
                  <w:marTop w:val="0"/>
                  <w:marBottom w:val="0"/>
                  <w:divBdr>
                    <w:top w:val="none" w:sz="0" w:space="0" w:color="auto"/>
                    <w:left w:val="none" w:sz="0" w:space="0" w:color="auto"/>
                    <w:bottom w:val="none" w:sz="0" w:space="0" w:color="auto"/>
                    <w:right w:val="none" w:sz="0" w:space="0" w:color="auto"/>
                  </w:divBdr>
                  <w:divsChild>
                    <w:div w:id="1658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0431">
          <w:marLeft w:val="0"/>
          <w:marRight w:val="0"/>
          <w:marTop w:val="0"/>
          <w:marBottom w:val="450"/>
          <w:divBdr>
            <w:top w:val="none" w:sz="0" w:space="0" w:color="auto"/>
            <w:left w:val="none" w:sz="0" w:space="0" w:color="auto"/>
            <w:bottom w:val="none" w:sz="0" w:space="0" w:color="auto"/>
            <w:right w:val="none" w:sz="0" w:space="0" w:color="auto"/>
          </w:divBdr>
          <w:divsChild>
            <w:div w:id="1811708167">
              <w:marLeft w:val="0"/>
              <w:marRight w:val="0"/>
              <w:marTop w:val="0"/>
              <w:marBottom w:val="0"/>
              <w:divBdr>
                <w:top w:val="none" w:sz="0" w:space="0" w:color="auto"/>
                <w:left w:val="none" w:sz="0" w:space="0" w:color="auto"/>
                <w:bottom w:val="none" w:sz="0" w:space="0" w:color="auto"/>
                <w:right w:val="none" w:sz="0" w:space="0" w:color="auto"/>
              </w:divBdr>
              <w:divsChild>
                <w:div w:id="303193421">
                  <w:marLeft w:val="0"/>
                  <w:marRight w:val="0"/>
                  <w:marTop w:val="0"/>
                  <w:marBottom w:val="0"/>
                  <w:divBdr>
                    <w:top w:val="none" w:sz="0" w:space="0" w:color="auto"/>
                    <w:left w:val="none" w:sz="0" w:space="0" w:color="auto"/>
                    <w:bottom w:val="none" w:sz="0" w:space="0" w:color="auto"/>
                    <w:right w:val="none" w:sz="0" w:space="0" w:color="auto"/>
                  </w:divBdr>
                  <w:divsChild>
                    <w:div w:id="12333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3522">
          <w:marLeft w:val="0"/>
          <w:marRight w:val="0"/>
          <w:marTop w:val="0"/>
          <w:marBottom w:val="450"/>
          <w:divBdr>
            <w:top w:val="none" w:sz="0" w:space="0" w:color="auto"/>
            <w:left w:val="none" w:sz="0" w:space="0" w:color="auto"/>
            <w:bottom w:val="none" w:sz="0" w:space="0" w:color="auto"/>
            <w:right w:val="none" w:sz="0" w:space="0" w:color="auto"/>
          </w:divBdr>
          <w:divsChild>
            <w:div w:id="429548768">
              <w:marLeft w:val="0"/>
              <w:marRight w:val="0"/>
              <w:marTop w:val="0"/>
              <w:marBottom w:val="0"/>
              <w:divBdr>
                <w:top w:val="none" w:sz="0" w:space="0" w:color="auto"/>
                <w:left w:val="none" w:sz="0" w:space="0" w:color="auto"/>
                <w:bottom w:val="none" w:sz="0" w:space="0" w:color="auto"/>
                <w:right w:val="none" w:sz="0" w:space="0" w:color="auto"/>
              </w:divBdr>
              <w:divsChild>
                <w:div w:id="1053192637">
                  <w:marLeft w:val="0"/>
                  <w:marRight w:val="0"/>
                  <w:marTop w:val="0"/>
                  <w:marBottom w:val="0"/>
                  <w:divBdr>
                    <w:top w:val="none" w:sz="0" w:space="0" w:color="auto"/>
                    <w:left w:val="none" w:sz="0" w:space="0" w:color="auto"/>
                    <w:bottom w:val="none" w:sz="0" w:space="0" w:color="auto"/>
                    <w:right w:val="none" w:sz="0" w:space="0" w:color="auto"/>
                  </w:divBdr>
                  <w:divsChild>
                    <w:div w:id="159597">
                      <w:marLeft w:val="0"/>
                      <w:marRight w:val="0"/>
                      <w:marTop w:val="0"/>
                      <w:marBottom w:val="0"/>
                      <w:divBdr>
                        <w:top w:val="none" w:sz="0" w:space="0" w:color="auto"/>
                        <w:left w:val="none" w:sz="0" w:space="0" w:color="auto"/>
                        <w:bottom w:val="none" w:sz="0" w:space="0" w:color="auto"/>
                        <w:right w:val="none" w:sz="0" w:space="0" w:color="auto"/>
                      </w:divBdr>
                      <w:divsChild>
                        <w:div w:id="1863519069">
                          <w:marLeft w:val="0"/>
                          <w:marRight w:val="0"/>
                          <w:marTop w:val="0"/>
                          <w:marBottom w:val="0"/>
                          <w:divBdr>
                            <w:top w:val="none" w:sz="0" w:space="0" w:color="auto"/>
                            <w:left w:val="none" w:sz="0" w:space="0" w:color="auto"/>
                            <w:bottom w:val="none" w:sz="0" w:space="0" w:color="auto"/>
                            <w:right w:val="none" w:sz="0" w:space="0" w:color="auto"/>
                          </w:divBdr>
                          <w:divsChild>
                            <w:div w:id="1424453809">
                              <w:marLeft w:val="0"/>
                              <w:marRight w:val="0"/>
                              <w:marTop w:val="0"/>
                              <w:marBottom w:val="0"/>
                              <w:divBdr>
                                <w:top w:val="none" w:sz="0" w:space="0" w:color="auto"/>
                                <w:left w:val="none" w:sz="0" w:space="0" w:color="auto"/>
                                <w:bottom w:val="none" w:sz="0" w:space="0" w:color="auto"/>
                                <w:right w:val="none" w:sz="0" w:space="0" w:color="auto"/>
                              </w:divBdr>
                              <w:divsChild>
                                <w:div w:id="1059524358">
                                  <w:marLeft w:val="0"/>
                                  <w:marRight w:val="0"/>
                                  <w:marTop w:val="0"/>
                                  <w:marBottom w:val="0"/>
                                  <w:divBdr>
                                    <w:top w:val="none" w:sz="0" w:space="0" w:color="auto"/>
                                    <w:left w:val="none" w:sz="0" w:space="0" w:color="auto"/>
                                    <w:bottom w:val="none" w:sz="0" w:space="0" w:color="auto"/>
                                    <w:right w:val="none" w:sz="0" w:space="0" w:color="auto"/>
                                  </w:divBdr>
                                </w:div>
                              </w:divsChild>
                            </w:div>
                            <w:div w:id="1339230535">
                              <w:marLeft w:val="0"/>
                              <w:marRight w:val="0"/>
                              <w:marTop w:val="0"/>
                              <w:marBottom w:val="0"/>
                              <w:divBdr>
                                <w:top w:val="none" w:sz="0" w:space="0" w:color="auto"/>
                                <w:left w:val="none" w:sz="0" w:space="0" w:color="auto"/>
                                <w:bottom w:val="none" w:sz="0" w:space="0" w:color="auto"/>
                                <w:right w:val="none" w:sz="0" w:space="0" w:color="auto"/>
                              </w:divBdr>
                              <w:divsChild>
                                <w:div w:id="1457020009">
                                  <w:marLeft w:val="0"/>
                                  <w:marRight w:val="0"/>
                                  <w:marTop w:val="0"/>
                                  <w:marBottom w:val="0"/>
                                  <w:divBdr>
                                    <w:top w:val="none" w:sz="0" w:space="0" w:color="auto"/>
                                    <w:left w:val="none" w:sz="0" w:space="0" w:color="auto"/>
                                    <w:bottom w:val="none" w:sz="0" w:space="0" w:color="auto"/>
                                    <w:right w:val="none" w:sz="0" w:space="0" w:color="auto"/>
                                  </w:divBdr>
                                </w:div>
                              </w:divsChild>
                            </w:div>
                            <w:div w:id="967474907">
                              <w:marLeft w:val="0"/>
                              <w:marRight w:val="0"/>
                              <w:marTop w:val="0"/>
                              <w:marBottom w:val="0"/>
                              <w:divBdr>
                                <w:top w:val="none" w:sz="0" w:space="0" w:color="auto"/>
                                <w:left w:val="none" w:sz="0" w:space="0" w:color="auto"/>
                                <w:bottom w:val="none" w:sz="0" w:space="0" w:color="auto"/>
                                <w:right w:val="none" w:sz="0" w:space="0" w:color="auto"/>
                              </w:divBdr>
                              <w:divsChild>
                                <w:div w:id="2089300019">
                                  <w:marLeft w:val="0"/>
                                  <w:marRight w:val="0"/>
                                  <w:marTop w:val="0"/>
                                  <w:marBottom w:val="0"/>
                                  <w:divBdr>
                                    <w:top w:val="none" w:sz="0" w:space="0" w:color="auto"/>
                                    <w:left w:val="none" w:sz="0" w:space="0" w:color="auto"/>
                                    <w:bottom w:val="none" w:sz="0" w:space="0" w:color="auto"/>
                                    <w:right w:val="none" w:sz="0" w:space="0" w:color="auto"/>
                                  </w:divBdr>
                                </w:div>
                              </w:divsChild>
                            </w:div>
                            <w:div w:id="2090888313">
                              <w:marLeft w:val="0"/>
                              <w:marRight w:val="0"/>
                              <w:marTop w:val="0"/>
                              <w:marBottom w:val="0"/>
                              <w:divBdr>
                                <w:top w:val="none" w:sz="0" w:space="0" w:color="auto"/>
                                <w:left w:val="none" w:sz="0" w:space="0" w:color="auto"/>
                                <w:bottom w:val="none" w:sz="0" w:space="0" w:color="auto"/>
                                <w:right w:val="none" w:sz="0" w:space="0" w:color="auto"/>
                              </w:divBdr>
                              <w:divsChild>
                                <w:div w:id="1303580042">
                                  <w:marLeft w:val="0"/>
                                  <w:marRight w:val="0"/>
                                  <w:marTop w:val="0"/>
                                  <w:marBottom w:val="0"/>
                                  <w:divBdr>
                                    <w:top w:val="none" w:sz="0" w:space="0" w:color="auto"/>
                                    <w:left w:val="none" w:sz="0" w:space="0" w:color="auto"/>
                                    <w:bottom w:val="none" w:sz="0" w:space="0" w:color="auto"/>
                                    <w:right w:val="none" w:sz="0" w:space="0" w:color="auto"/>
                                  </w:divBdr>
                                </w:div>
                              </w:divsChild>
                            </w:div>
                            <w:div w:id="1106582993">
                              <w:marLeft w:val="0"/>
                              <w:marRight w:val="0"/>
                              <w:marTop w:val="0"/>
                              <w:marBottom w:val="0"/>
                              <w:divBdr>
                                <w:top w:val="none" w:sz="0" w:space="0" w:color="auto"/>
                                <w:left w:val="none" w:sz="0" w:space="0" w:color="auto"/>
                                <w:bottom w:val="none" w:sz="0" w:space="0" w:color="auto"/>
                                <w:right w:val="none" w:sz="0" w:space="0" w:color="auto"/>
                              </w:divBdr>
                              <w:divsChild>
                                <w:div w:id="59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89697">
          <w:marLeft w:val="0"/>
          <w:marRight w:val="0"/>
          <w:marTop w:val="0"/>
          <w:marBottom w:val="450"/>
          <w:divBdr>
            <w:top w:val="none" w:sz="0" w:space="0" w:color="auto"/>
            <w:left w:val="none" w:sz="0" w:space="0" w:color="auto"/>
            <w:bottom w:val="none" w:sz="0" w:space="0" w:color="auto"/>
            <w:right w:val="none" w:sz="0" w:space="0" w:color="auto"/>
          </w:divBdr>
          <w:divsChild>
            <w:div w:id="556820659">
              <w:marLeft w:val="0"/>
              <w:marRight w:val="0"/>
              <w:marTop w:val="0"/>
              <w:marBottom w:val="0"/>
              <w:divBdr>
                <w:top w:val="none" w:sz="0" w:space="0" w:color="auto"/>
                <w:left w:val="none" w:sz="0" w:space="0" w:color="auto"/>
                <w:bottom w:val="none" w:sz="0" w:space="0" w:color="auto"/>
                <w:right w:val="none" w:sz="0" w:space="0" w:color="auto"/>
              </w:divBdr>
              <w:divsChild>
                <w:div w:id="1906526007">
                  <w:marLeft w:val="0"/>
                  <w:marRight w:val="0"/>
                  <w:marTop w:val="0"/>
                  <w:marBottom w:val="0"/>
                  <w:divBdr>
                    <w:top w:val="none" w:sz="0" w:space="0" w:color="auto"/>
                    <w:left w:val="none" w:sz="0" w:space="0" w:color="auto"/>
                    <w:bottom w:val="none" w:sz="0" w:space="0" w:color="auto"/>
                    <w:right w:val="none" w:sz="0" w:space="0" w:color="auto"/>
                  </w:divBdr>
                  <w:divsChild>
                    <w:div w:id="428162449">
                      <w:marLeft w:val="0"/>
                      <w:marRight w:val="0"/>
                      <w:marTop w:val="0"/>
                      <w:marBottom w:val="0"/>
                      <w:divBdr>
                        <w:top w:val="none" w:sz="0" w:space="0" w:color="auto"/>
                        <w:left w:val="none" w:sz="0" w:space="0" w:color="auto"/>
                        <w:bottom w:val="none" w:sz="0" w:space="0" w:color="auto"/>
                        <w:right w:val="none" w:sz="0" w:space="0" w:color="auto"/>
                      </w:divBdr>
                      <w:divsChild>
                        <w:div w:id="1087923414">
                          <w:marLeft w:val="0"/>
                          <w:marRight w:val="0"/>
                          <w:marTop w:val="0"/>
                          <w:marBottom w:val="0"/>
                          <w:divBdr>
                            <w:top w:val="none" w:sz="0" w:space="0" w:color="auto"/>
                            <w:left w:val="none" w:sz="0" w:space="0" w:color="auto"/>
                            <w:bottom w:val="none" w:sz="0" w:space="0" w:color="auto"/>
                            <w:right w:val="none" w:sz="0" w:space="0" w:color="auto"/>
                          </w:divBdr>
                          <w:divsChild>
                            <w:div w:id="116609289">
                              <w:marLeft w:val="0"/>
                              <w:marRight w:val="0"/>
                              <w:marTop w:val="0"/>
                              <w:marBottom w:val="0"/>
                              <w:divBdr>
                                <w:top w:val="none" w:sz="0" w:space="0" w:color="auto"/>
                                <w:left w:val="none" w:sz="0" w:space="0" w:color="auto"/>
                                <w:bottom w:val="none" w:sz="0" w:space="0" w:color="auto"/>
                                <w:right w:val="none" w:sz="0" w:space="0" w:color="auto"/>
                              </w:divBdr>
                              <w:divsChild>
                                <w:div w:id="918439237">
                                  <w:marLeft w:val="0"/>
                                  <w:marRight w:val="0"/>
                                  <w:marTop w:val="0"/>
                                  <w:marBottom w:val="0"/>
                                  <w:divBdr>
                                    <w:top w:val="none" w:sz="0" w:space="0" w:color="auto"/>
                                    <w:left w:val="none" w:sz="0" w:space="0" w:color="auto"/>
                                    <w:bottom w:val="none" w:sz="0" w:space="0" w:color="auto"/>
                                    <w:right w:val="none" w:sz="0" w:space="0" w:color="auto"/>
                                  </w:divBdr>
                                </w:div>
                              </w:divsChild>
                            </w:div>
                            <w:div w:id="614558249">
                              <w:marLeft w:val="0"/>
                              <w:marRight w:val="0"/>
                              <w:marTop w:val="0"/>
                              <w:marBottom w:val="0"/>
                              <w:divBdr>
                                <w:top w:val="none" w:sz="0" w:space="0" w:color="auto"/>
                                <w:left w:val="none" w:sz="0" w:space="0" w:color="auto"/>
                                <w:bottom w:val="none" w:sz="0" w:space="0" w:color="auto"/>
                                <w:right w:val="none" w:sz="0" w:space="0" w:color="auto"/>
                              </w:divBdr>
                              <w:divsChild>
                                <w:div w:id="16809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7588">
          <w:marLeft w:val="0"/>
          <w:marRight w:val="0"/>
          <w:marTop w:val="0"/>
          <w:marBottom w:val="450"/>
          <w:divBdr>
            <w:top w:val="none" w:sz="0" w:space="0" w:color="auto"/>
            <w:left w:val="none" w:sz="0" w:space="0" w:color="auto"/>
            <w:bottom w:val="none" w:sz="0" w:space="0" w:color="auto"/>
            <w:right w:val="none" w:sz="0" w:space="0" w:color="auto"/>
          </w:divBdr>
          <w:divsChild>
            <w:div w:id="1254703942">
              <w:marLeft w:val="0"/>
              <w:marRight w:val="0"/>
              <w:marTop w:val="0"/>
              <w:marBottom w:val="0"/>
              <w:divBdr>
                <w:top w:val="none" w:sz="0" w:space="0" w:color="auto"/>
                <w:left w:val="none" w:sz="0" w:space="0" w:color="auto"/>
                <w:bottom w:val="none" w:sz="0" w:space="0" w:color="auto"/>
                <w:right w:val="none" w:sz="0" w:space="0" w:color="auto"/>
              </w:divBdr>
              <w:divsChild>
                <w:div w:id="485173933">
                  <w:marLeft w:val="0"/>
                  <w:marRight w:val="0"/>
                  <w:marTop w:val="0"/>
                  <w:marBottom w:val="0"/>
                  <w:divBdr>
                    <w:top w:val="none" w:sz="0" w:space="0" w:color="auto"/>
                    <w:left w:val="none" w:sz="0" w:space="0" w:color="auto"/>
                    <w:bottom w:val="none" w:sz="0" w:space="0" w:color="auto"/>
                    <w:right w:val="none" w:sz="0" w:space="0" w:color="auto"/>
                  </w:divBdr>
                  <w:divsChild>
                    <w:div w:id="868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60231">
          <w:marLeft w:val="0"/>
          <w:marRight w:val="0"/>
          <w:marTop w:val="0"/>
          <w:marBottom w:val="450"/>
          <w:divBdr>
            <w:top w:val="none" w:sz="0" w:space="0" w:color="auto"/>
            <w:left w:val="none" w:sz="0" w:space="0" w:color="auto"/>
            <w:bottom w:val="none" w:sz="0" w:space="0" w:color="auto"/>
            <w:right w:val="none" w:sz="0" w:space="0" w:color="auto"/>
          </w:divBdr>
          <w:divsChild>
            <w:div w:id="1785617253">
              <w:marLeft w:val="0"/>
              <w:marRight w:val="0"/>
              <w:marTop w:val="0"/>
              <w:marBottom w:val="0"/>
              <w:divBdr>
                <w:top w:val="none" w:sz="0" w:space="0" w:color="auto"/>
                <w:left w:val="none" w:sz="0" w:space="0" w:color="auto"/>
                <w:bottom w:val="none" w:sz="0" w:space="0" w:color="auto"/>
                <w:right w:val="none" w:sz="0" w:space="0" w:color="auto"/>
              </w:divBdr>
              <w:divsChild>
                <w:div w:id="1454328560">
                  <w:marLeft w:val="0"/>
                  <w:marRight w:val="0"/>
                  <w:marTop w:val="0"/>
                  <w:marBottom w:val="0"/>
                  <w:divBdr>
                    <w:top w:val="none" w:sz="0" w:space="0" w:color="auto"/>
                    <w:left w:val="none" w:sz="0" w:space="0" w:color="auto"/>
                    <w:bottom w:val="none" w:sz="0" w:space="0" w:color="auto"/>
                    <w:right w:val="none" w:sz="0" w:space="0" w:color="auto"/>
                  </w:divBdr>
                  <w:divsChild>
                    <w:div w:id="1255742488">
                      <w:marLeft w:val="0"/>
                      <w:marRight w:val="0"/>
                      <w:marTop w:val="0"/>
                      <w:marBottom w:val="0"/>
                      <w:divBdr>
                        <w:top w:val="none" w:sz="0" w:space="0" w:color="auto"/>
                        <w:left w:val="none" w:sz="0" w:space="0" w:color="auto"/>
                        <w:bottom w:val="none" w:sz="0" w:space="0" w:color="auto"/>
                        <w:right w:val="none" w:sz="0" w:space="0" w:color="auto"/>
                      </w:divBdr>
                      <w:divsChild>
                        <w:div w:id="1026175291">
                          <w:marLeft w:val="0"/>
                          <w:marRight w:val="0"/>
                          <w:marTop w:val="0"/>
                          <w:marBottom w:val="0"/>
                          <w:divBdr>
                            <w:top w:val="none" w:sz="0" w:space="0" w:color="auto"/>
                            <w:left w:val="none" w:sz="0" w:space="0" w:color="auto"/>
                            <w:bottom w:val="none" w:sz="0" w:space="0" w:color="auto"/>
                            <w:right w:val="none" w:sz="0" w:space="0" w:color="auto"/>
                          </w:divBdr>
                          <w:divsChild>
                            <w:div w:id="1942685608">
                              <w:marLeft w:val="0"/>
                              <w:marRight w:val="0"/>
                              <w:marTop w:val="0"/>
                              <w:marBottom w:val="0"/>
                              <w:divBdr>
                                <w:top w:val="none" w:sz="0" w:space="0" w:color="auto"/>
                                <w:left w:val="none" w:sz="0" w:space="0" w:color="auto"/>
                                <w:bottom w:val="none" w:sz="0" w:space="0" w:color="auto"/>
                                <w:right w:val="none" w:sz="0" w:space="0" w:color="auto"/>
                              </w:divBdr>
                              <w:divsChild>
                                <w:div w:id="612396970">
                                  <w:marLeft w:val="0"/>
                                  <w:marRight w:val="0"/>
                                  <w:marTop w:val="0"/>
                                  <w:marBottom w:val="0"/>
                                  <w:divBdr>
                                    <w:top w:val="none" w:sz="0" w:space="0" w:color="auto"/>
                                    <w:left w:val="none" w:sz="0" w:space="0" w:color="auto"/>
                                    <w:bottom w:val="none" w:sz="0" w:space="0" w:color="auto"/>
                                    <w:right w:val="none" w:sz="0" w:space="0" w:color="auto"/>
                                  </w:divBdr>
                                </w:div>
                              </w:divsChild>
                            </w:div>
                            <w:div w:id="293801376">
                              <w:marLeft w:val="0"/>
                              <w:marRight w:val="0"/>
                              <w:marTop w:val="0"/>
                              <w:marBottom w:val="0"/>
                              <w:divBdr>
                                <w:top w:val="none" w:sz="0" w:space="0" w:color="auto"/>
                                <w:left w:val="none" w:sz="0" w:space="0" w:color="auto"/>
                                <w:bottom w:val="none" w:sz="0" w:space="0" w:color="auto"/>
                                <w:right w:val="none" w:sz="0" w:space="0" w:color="auto"/>
                              </w:divBdr>
                              <w:divsChild>
                                <w:div w:id="11727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475675">
          <w:marLeft w:val="0"/>
          <w:marRight w:val="0"/>
          <w:marTop w:val="0"/>
          <w:marBottom w:val="450"/>
          <w:divBdr>
            <w:top w:val="none" w:sz="0" w:space="0" w:color="auto"/>
            <w:left w:val="none" w:sz="0" w:space="0" w:color="auto"/>
            <w:bottom w:val="none" w:sz="0" w:space="0" w:color="auto"/>
            <w:right w:val="none" w:sz="0" w:space="0" w:color="auto"/>
          </w:divBdr>
          <w:divsChild>
            <w:div w:id="1279265471">
              <w:marLeft w:val="0"/>
              <w:marRight w:val="0"/>
              <w:marTop w:val="0"/>
              <w:marBottom w:val="0"/>
              <w:divBdr>
                <w:top w:val="none" w:sz="0" w:space="0" w:color="auto"/>
                <w:left w:val="none" w:sz="0" w:space="0" w:color="auto"/>
                <w:bottom w:val="none" w:sz="0" w:space="0" w:color="auto"/>
                <w:right w:val="none" w:sz="0" w:space="0" w:color="auto"/>
              </w:divBdr>
              <w:divsChild>
                <w:div w:id="1792238774">
                  <w:marLeft w:val="0"/>
                  <w:marRight w:val="0"/>
                  <w:marTop w:val="0"/>
                  <w:marBottom w:val="0"/>
                  <w:divBdr>
                    <w:top w:val="none" w:sz="0" w:space="0" w:color="auto"/>
                    <w:left w:val="none" w:sz="0" w:space="0" w:color="auto"/>
                    <w:bottom w:val="none" w:sz="0" w:space="0" w:color="auto"/>
                    <w:right w:val="none" w:sz="0" w:space="0" w:color="auto"/>
                  </w:divBdr>
                  <w:divsChild>
                    <w:div w:id="6408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71864">
          <w:marLeft w:val="0"/>
          <w:marRight w:val="0"/>
          <w:marTop w:val="0"/>
          <w:marBottom w:val="450"/>
          <w:divBdr>
            <w:top w:val="none" w:sz="0" w:space="0" w:color="auto"/>
            <w:left w:val="none" w:sz="0" w:space="0" w:color="auto"/>
            <w:bottom w:val="none" w:sz="0" w:space="0" w:color="auto"/>
            <w:right w:val="none" w:sz="0" w:space="0" w:color="auto"/>
          </w:divBdr>
          <w:divsChild>
            <w:div w:id="1744835389">
              <w:marLeft w:val="0"/>
              <w:marRight w:val="0"/>
              <w:marTop w:val="0"/>
              <w:marBottom w:val="0"/>
              <w:divBdr>
                <w:top w:val="none" w:sz="0" w:space="0" w:color="auto"/>
                <w:left w:val="none" w:sz="0" w:space="0" w:color="auto"/>
                <w:bottom w:val="none" w:sz="0" w:space="0" w:color="auto"/>
                <w:right w:val="none" w:sz="0" w:space="0" w:color="auto"/>
              </w:divBdr>
              <w:divsChild>
                <w:div w:id="1373573147">
                  <w:marLeft w:val="0"/>
                  <w:marRight w:val="0"/>
                  <w:marTop w:val="0"/>
                  <w:marBottom w:val="0"/>
                  <w:divBdr>
                    <w:top w:val="none" w:sz="0" w:space="0" w:color="auto"/>
                    <w:left w:val="none" w:sz="0" w:space="0" w:color="auto"/>
                    <w:bottom w:val="none" w:sz="0" w:space="0" w:color="auto"/>
                    <w:right w:val="none" w:sz="0" w:space="0" w:color="auto"/>
                  </w:divBdr>
                  <w:divsChild>
                    <w:div w:id="1707366875">
                      <w:marLeft w:val="0"/>
                      <w:marRight w:val="0"/>
                      <w:marTop w:val="0"/>
                      <w:marBottom w:val="0"/>
                      <w:divBdr>
                        <w:top w:val="none" w:sz="0" w:space="0" w:color="auto"/>
                        <w:left w:val="none" w:sz="0" w:space="0" w:color="auto"/>
                        <w:bottom w:val="none" w:sz="0" w:space="0" w:color="auto"/>
                        <w:right w:val="none" w:sz="0" w:space="0" w:color="auto"/>
                      </w:divBdr>
                      <w:divsChild>
                        <w:div w:id="2017228938">
                          <w:marLeft w:val="0"/>
                          <w:marRight w:val="0"/>
                          <w:marTop w:val="0"/>
                          <w:marBottom w:val="0"/>
                          <w:divBdr>
                            <w:top w:val="none" w:sz="0" w:space="0" w:color="auto"/>
                            <w:left w:val="none" w:sz="0" w:space="0" w:color="auto"/>
                            <w:bottom w:val="none" w:sz="0" w:space="0" w:color="auto"/>
                            <w:right w:val="none" w:sz="0" w:space="0" w:color="auto"/>
                          </w:divBdr>
                          <w:divsChild>
                            <w:div w:id="271598996">
                              <w:marLeft w:val="0"/>
                              <w:marRight w:val="0"/>
                              <w:marTop w:val="0"/>
                              <w:marBottom w:val="105"/>
                              <w:divBdr>
                                <w:top w:val="none" w:sz="0" w:space="0" w:color="auto"/>
                                <w:left w:val="none" w:sz="0" w:space="0" w:color="auto"/>
                                <w:bottom w:val="none" w:sz="0" w:space="0" w:color="auto"/>
                                <w:right w:val="none" w:sz="0" w:space="0" w:color="auto"/>
                              </w:divBdr>
                            </w:div>
                            <w:div w:id="1744643061">
                              <w:marLeft w:val="0"/>
                              <w:marRight w:val="0"/>
                              <w:marTop w:val="0"/>
                              <w:marBottom w:val="105"/>
                              <w:divBdr>
                                <w:top w:val="none" w:sz="0" w:space="0" w:color="auto"/>
                                <w:left w:val="none" w:sz="0" w:space="0" w:color="auto"/>
                                <w:bottom w:val="none" w:sz="0" w:space="0" w:color="auto"/>
                                <w:right w:val="none" w:sz="0" w:space="0" w:color="auto"/>
                              </w:divBdr>
                            </w:div>
                            <w:div w:id="2049987957">
                              <w:marLeft w:val="0"/>
                              <w:marRight w:val="0"/>
                              <w:marTop w:val="0"/>
                              <w:marBottom w:val="105"/>
                              <w:divBdr>
                                <w:top w:val="none" w:sz="0" w:space="0" w:color="auto"/>
                                <w:left w:val="none" w:sz="0" w:space="0" w:color="auto"/>
                                <w:bottom w:val="none" w:sz="0" w:space="0" w:color="auto"/>
                                <w:right w:val="none" w:sz="0" w:space="0" w:color="auto"/>
                              </w:divBdr>
                            </w:div>
                            <w:div w:id="255287612">
                              <w:marLeft w:val="0"/>
                              <w:marRight w:val="0"/>
                              <w:marTop w:val="0"/>
                              <w:marBottom w:val="105"/>
                              <w:divBdr>
                                <w:top w:val="none" w:sz="0" w:space="0" w:color="auto"/>
                                <w:left w:val="none" w:sz="0" w:space="0" w:color="auto"/>
                                <w:bottom w:val="none" w:sz="0" w:space="0" w:color="auto"/>
                                <w:right w:val="none" w:sz="0" w:space="0" w:color="auto"/>
                              </w:divBdr>
                            </w:div>
                            <w:div w:id="1387295271">
                              <w:marLeft w:val="0"/>
                              <w:marRight w:val="0"/>
                              <w:marTop w:val="0"/>
                              <w:marBottom w:val="105"/>
                              <w:divBdr>
                                <w:top w:val="none" w:sz="0" w:space="0" w:color="auto"/>
                                <w:left w:val="none" w:sz="0" w:space="0" w:color="auto"/>
                                <w:bottom w:val="none" w:sz="0" w:space="0" w:color="auto"/>
                                <w:right w:val="none" w:sz="0" w:space="0" w:color="auto"/>
                              </w:divBdr>
                            </w:div>
                            <w:div w:id="1667589317">
                              <w:marLeft w:val="0"/>
                              <w:marRight w:val="0"/>
                              <w:marTop w:val="0"/>
                              <w:marBottom w:val="105"/>
                              <w:divBdr>
                                <w:top w:val="none" w:sz="0" w:space="0" w:color="auto"/>
                                <w:left w:val="none" w:sz="0" w:space="0" w:color="auto"/>
                                <w:bottom w:val="none" w:sz="0" w:space="0" w:color="auto"/>
                                <w:right w:val="none" w:sz="0" w:space="0" w:color="auto"/>
                              </w:divBdr>
                            </w:div>
                            <w:div w:id="22973537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379792">
      <w:bodyDiv w:val="1"/>
      <w:marLeft w:val="0"/>
      <w:marRight w:val="0"/>
      <w:marTop w:val="0"/>
      <w:marBottom w:val="0"/>
      <w:divBdr>
        <w:top w:val="none" w:sz="0" w:space="0" w:color="auto"/>
        <w:left w:val="none" w:sz="0" w:space="0" w:color="auto"/>
        <w:bottom w:val="none" w:sz="0" w:space="0" w:color="auto"/>
        <w:right w:val="none" w:sz="0" w:space="0" w:color="auto"/>
      </w:divBdr>
    </w:div>
    <w:div w:id="1504972690">
      <w:bodyDiv w:val="1"/>
      <w:marLeft w:val="0"/>
      <w:marRight w:val="0"/>
      <w:marTop w:val="0"/>
      <w:marBottom w:val="0"/>
      <w:divBdr>
        <w:top w:val="none" w:sz="0" w:space="0" w:color="auto"/>
        <w:left w:val="none" w:sz="0" w:space="0" w:color="auto"/>
        <w:bottom w:val="none" w:sz="0" w:space="0" w:color="auto"/>
        <w:right w:val="none" w:sz="0" w:space="0" w:color="auto"/>
      </w:divBdr>
      <w:divsChild>
        <w:div w:id="665789827">
          <w:marLeft w:val="0"/>
          <w:marRight w:val="0"/>
          <w:marTop w:val="0"/>
          <w:marBottom w:val="0"/>
          <w:divBdr>
            <w:top w:val="none" w:sz="0" w:space="0" w:color="auto"/>
            <w:left w:val="none" w:sz="0" w:space="0" w:color="auto"/>
            <w:bottom w:val="none" w:sz="0" w:space="0" w:color="auto"/>
            <w:right w:val="none" w:sz="0" w:space="0" w:color="auto"/>
          </w:divBdr>
          <w:divsChild>
            <w:div w:id="1051343093">
              <w:marLeft w:val="0"/>
              <w:marRight w:val="0"/>
              <w:marTop w:val="0"/>
              <w:marBottom w:val="0"/>
              <w:divBdr>
                <w:top w:val="none" w:sz="0" w:space="0" w:color="auto"/>
                <w:left w:val="none" w:sz="0" w:space="0" w:color="auto"/>
                <w:bottom w:val="none" w:sz="0" w:space="0" w:color="auto"/>
                <w:right w:val="none" w:sz="0" w:space="0" w:color="auto"/>
              </w:divBdr>
              <w:divsChild>
                <w:div w:id="1523668156">
                  <w:marLeft w:val="0"/>
                  <w:marRight w:val="0"/>
                  <w:marTop w:val="0"/>
                  <w:marBottom w:val="0"/>
                  <w:divBdr>
                    <w:top w:val="none" w:sz="0" w:space="0" w:color="auto"/>
                    <w:left w:val="none" w:sz="0" w:space="0" w:color="auto"/>
                    <w:bottom w:val="none" w:sz="0" w:space="0" w:color="auto"/>
                    <w:right w:val="none" w:sz="0" w:space="0" w:color="auto"/>
                  </w:divBdr>
                  <w:divsChild>
                    <w:div w:id="4326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651">
          <w:marLeft w:val="0"/>
          <w:marRight w:val="0"/>
          <w:marTop w:val="0"/>
          <w:marBottom w:val="0"/>
          <w:divBdr>
            <w:top w:val="none" w:sz="0" w:space="0" w:color="auto"/>
            <w:left w:val="none" w:sz="0" w:space="0" w:color="auto"/>
            <w:bottom w:val="none" w:sz="0" w:space="0" w:color="auto"/>
            <w:right w:val="none" w:sz="0" w:space="0" w:color="auto"/>
          </w:divBdr>
          <w:divsChild>
            <w:div w:id="710961361">
              <w:marLeft w:val="0"/>
              <w:marRight w:val="0"/>
              <w:marTop w:val="0"/>
              <w:marBottom w:val="0"/>
              <w:divBdr>
                <w:top w:val="none" w:sz="0" w:space="0" w:color="auto"/>
                <w:left w:val="none" w:sz="0" w:space="0" w:color="auto"/>
                <w:bottom w:val="none" w:sz="0" w:space="0" w:color="auto"/>
                <w:right w:val="none" w:sz="0" w:space="0" w:color="auto"/>
              </w:divBdr>
              <w:divsChild>
                <w:div w:id="477764397">
                  <w:marLeft w:val="0"/>
                  <w:marRight w:val="0"/>
                  <w:marTop w:val="0"/>
                  <w:marBottom w:val="0"/>
                  <w:divBdr>
                    <w:top w:val="none" w:sz="0" w:space="0" w:color="auto"/>
                    <w:left w:val="none" w:sz="0" w:space="0" w:color="auto"/>
                    <w:bottom w:val="none" w:sz="0" w:space="0" w:color="auto"/>
                    <w:right w:val="none" w:sz="0" w:space="0" w:color="auto"/>
                  </w:divBdr>
                  <w:divsChild>
                    <w:div w:id="5806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9149">
          <w:marLeft w:val="0"/>
          <w:marRight w:val="0"/>
          <w:marTop w:val="0"/>
          <w:marBottom w:val="0"/>
          <w:divBdr>
            <w:top w:val="none" w:sz="0" w:space="0" w:color="auto"/>
            <w:left w:val="none" w:sz="0" w:space="0" w:color="auto"/>
            <w:bottom w:val="none" w:sz="0" w:space="0" w:color="auto"/>
            <w:right w:val="none" w:sz="0" w:space="0" w:color="auto"/>
          </w:divBdr>
          <w:divsChild>
            <w:div w:id="711227134">
              <w:marLeft w:val="0"/>
              <w:marRight w:val="0"/>
              <w:marTop w:val="0"/>
              <w:marBottom w:val="0"/>
              <w:divBdr>
                <w:top w:val="none" w:sz="0" w:space="0" w:color="auto"/>
                <w:left w:val="none" w:sz="0" w:space="0" w:color="auto"/>
                <w:bottom w:val="none" w:sz="0" w:space="0" w:color="auto"/>
                <w:right w:val="none" w:sz="0" w:space="0" w:color="auto"/>
              </w:divBdr>
              <w:divsChild>
                <w:div w:id="1616474284">
                  <w:marLeft w:val="0"/>
                  <w:marRight w:val="0"/>
                  <w:marTop w:val="0"/>
                  <w:marBottom w:val="0"/>
                  <w:divBdr>
                    <w:top w:val="none" w:sz="0" w:space="0" w:color="auto"/>
                    <w:left w:val="none" w:sz="0" w:space="0" w:color="auto"/>
                    <w:bottom w:val="none" w:sz="0" w:space="0" w:color="auto"/>
                    <w:right w:val="none" w:sz="0" w:space="0" w:color="auto"/>
                  </w:divBdr>
                  <w:divsChild>
                    <w:div w:id="641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0753">
          <w:marLeft w:val="0"/>
          <w:marRight w:val="0"/>
          <w:marTop w:val="0"/>
          <w:marBottom w:val="0"/>
          <w:divBdr>
            <w:top w:val="none" w:sz="0" w:space="0" w:color="auto"/>
            <w:left w:val="none" w:sz="0" w:space="0" w:color="auto"/>
            <w:bottom w:val="none" w:sz="0" w:space="0" w:color="auto"/>
            <w:right w:val="none" w:sz="0" w:space="0" w:color="auto"/>
          </w:divBdr>
          <w:divsChild>
            <w:div w:id="177476201">
              <w:marLeft w:val="0"/>
              <w:marRight w:val="0"/>
              <w:marTop w:val="0"/>
              <w:marBottom w:val="0"/>
              <w:divBdr>
                <w:top w:val="none" w:sz="0" w:space="0" w:color="auto"/>
                <w:left w:val="none" w:sz="0" w:space="0" w:color="auto"/>
                <w:bottom w:val="none" w:sz="0" w:space="0" w:color="auto"/>
                <w:right w:val="none" w:sz="0" w:space="0" w:color="auto"/>
              </w:divBdr>
              <w:divsChild>
                <w:div w:id="630212019">
                  <w:marLeft w:val="0"/>
                  <w:marRight w:val="0"/>
                  <w:marTop w:val="0"/>
                  <w:marBottom w:val="0"/>
                  <w:divBdr>
                    <w:top w:val="none" w:sz="0" w:space="0" w:color="auto"/>
                    <w:left w:val="none" w:sz="0" w:space="0" w:color="auto"/>
                    <w:bottom w:val="none" w:sz="0" w:space="0" w:color="auto"/>
                    <w:right w:val="none" w:sz="0" w:space="0" w:color="auto"/>
                  </w:divBdr>
                  <w:divsChild>
                    <w:div w:id="1549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55663">
          <w:marLeft w:val="0"/>
          <w:marRight w:val="0"/>
          <w:marTop w:val="0"/>
          <w:marBottom w:val="0"/>
          <w:divBdr>
            <w:top w:val="none" w:sz="0" w:space="0" w:color="auto"/>
            <w:left w:val="none" w:sz="0" w:space="0" w:color="auto"/>
            <w:bottom w:val="none" w:sz="0" w:space="0" w:color="auto"/>
            <w:right w:val="none" w:sz="0" w:space="0" w:color="auto"/>
          </w:divBdr>
          <w:divsChild>
            <w:div w:id="1955017015">
              <w:marLeft w:val="0"/>
              <w:marRight w:val="0"/>
              <w:marTop w:val="0"/>
              <w:marBottom w:val="0"/>
              <w:divBdr>
                <w:top w:val="none" w:sz="0" w:space="0" w:color="auto"/>
                <w:left w:val="none" w:sz="0" w:space="0" w:color="auto"/>
                <w:bottom w:val="none" w:sz="0" w:space="0" w:color="auto"/>
                <w:right w:val="none" w:sz="0" w:space="0" w:color="auto"/>
              </w:divBdr>
              <w:divsChild>
                <w:div w:id="595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chel.danemann@hbf.co.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6CB3377A-2D75-4A8F-94CB-D64429C14C63}"/>
</file>

<file path=customXml/itemProps2.xml><?xml version="1.0" encoding="utf-8"?>
<ds:datastoreItem xmlns:ds="http://schemas.openxmlformats.org/officeDocument/2006/customXml" ds:itemID="{FB62CAB6-D8FE-4564-A1E2-ED62EADEB650}"/>
</file>

<file path=customXml/itemProps3.xml><?xml version="1.0" encoding="utf-8"?>
<ds:datastoreItem xmlns:ds="http://schemas.openxmlformats.org/officeDocument/2006/customXml" ds:itemID="{6530FE46-8CD9-4FCF-BC11-D1BBC852F8DB}"/>
</file>

<file path=docProps/app.xml><?xml version="1.0" encoding="utf-8"?>
<Properties xmlns="http://schemas.openxmlformats.org/officeDocument/2006/extended-properties" xmlns:vt="http://schemas.openxmlformats.org/officeDocument/2006/docPropsVTypes">
  <Template>Normal</Template>
  <TotalTime>1</TotalTime>
  <Pages>12</Pages>
  <Words>4872</Words>
  <Characters>27773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Danemann</dc:creator>
  <cp:keywords/>
  <dc:description/>
  <cp:lastModifiedBy>Rachel Danemann</cp:lastModifiedBy>
  <cp:revision>2</cp:revision>
  <cp:lastPrinted>2024-06-20T15:41:00Z</cp:lastPrinted>
  <dcterms:created xsi:type="dcterms:W3CDTF">2024-12-09T22:23:00Z</dcterms:created>
  <dcterms:modified xsi:type="dcterms:W3CDTF">2024-12-09T22:23:00Z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ies>
</file>